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248" w:rsidRPr="001D35F2" w:rsidRDefault="006074D4" w:rsidP="001D35F2">
      <w:pPr>
        <w:tabs>
          <w:tab w:val="left" w:pos="511"/>
        </w:tabs>
        <w:spacing w:before="243" w:line="271" w:lineRule="auto"/>
        <w:ind w:right="2324"/>
        <w:rPr>
          <w:b/>
          <w:sz w:val="24"/>
        </w:rPr>
      </w:pPr>
      <w:r w:rsidRPr="001D35F2">
        <w:rPr>
          <w:b/>
          <w:sz w:val="24"/>
        </w:rPr>
        <w:t>INTRODUCTION</w:t>
      </w:r>
      <w:r w:rsidRPr="001D35F2">
        <w:rPr>
          <w:b/>
          <w:spacing w:val="-9"/>
          <w:sz w:val="24"/>
        </w:rPr>
        <w:t xml:space="preserve"> </w:t>
      </w:r>
      <w:r w:rsidRPr="001D35F2">
        <w:rPr>
          <w:b/>
          <w:sz w:val="24"/>
        </w:rPr>
        <w:t>TO</w:t>
      </w:r>
      <w:r w:rsidRPr="001D35F2">
        <w:rPr>
          <w:b/>
          <w:spacing w:val="-9"/>
          <w:sz w:val="24"/>
        </w:rPr>
        <w:t xml:space="preserve"> </w:t>
      </w:r>
      <w:r w:rsidRPr="001D35F2">
        <w:rPr>
          <w:b/>
          <w:sz w:val="24"/>
        </w:rPr>
        <w:t>MICROPROCESSOR</w:t>
      </w:r>
      <w:r w:rsidRPr="001D35F2">
        <w:rPr>
          <w:b/>
          <w:spacing w:val="-9"/>
          <w:sz w:val="24"/>
        </w:rPr>
        <w:t xml:space="preserve"> </w:t>
      </w:r>
      <w:r w:rsidRPr="001D35F2">
        <w:rPr>
          <w:b/>
          <w:sz w:val="24"/>
        </w:rPr>
        <w:t>AND</w:t>
      </w:r>
      <w:r w:rsidRPr="001D35F2">
        <w:rPr>
          <w:b/>
          <w:spacing w:val="-9"/>
          <w:sz w:val="24"/>
        </w:rPr>
        <w:t xml:space="preserve"> </w:t>
      </w:r>
      <w:r w:rsidRPr="001D35F2">
        <w:rPr>
          <w:b/>
          <w:sz w:val="24"/>
        </w:rPr>
        <w:t xml:space="preserve">MICROCOMPUTER </w:t>
      </w:r>
      <w:r w:rsidRPr="001D35F2">
        <w:rPr>
          <w:b/>
          <w:spacing w:val="-2"/>
          <w:sz w:val="24"/>
        </w:rPr>
        <w:t>ARCHITECTURE</w:t>
      </w:r>
      <w:r w:rsidRPr="001D35F2">
        <w:rPr>
          <w:spacing w:val="-2"/>
          <w:sz w:val="24"/>
        </w:rPr>
        <w:t>:</w:t>
      </w:r>
    </w:p>
    <w:p w:rsidR="00706248" w:rsidRDefault="006074D4">
      <w:pPr>
        <w:pStyle w:val="BodyText"/>
        <w:spacing w:before="204" w:line="276" w:lineRule="auto"/>
        <w:ind w:right="1315"/>
        <w:jc w:val="both"/>
      </w:pPr>
      <w:r>
        <w:t xml:space="preserve">A </w:t>
      </w:r>
      <w:r>
        <w:rPr>
          <w:i/>
        </w:rPr>
        <w:t xml:space="preserve">microprocessor </w:t>
      </w:r>
      <w:r>
        <w:t>is a programmable electronics chip that has computing and decision makin</w:t>
      </w:r>
      <w:r>
        <w:t xml:space="preserve">g capabilities similar to central processing unit of a computer. Any microprocessor- based systems having limited number of resources are called </w:t>
      </w:r>
      <w:r>
        <w:rPr>
          <w:i/>
        </w:rPr>
        <w:t>microcomputers</w:t>
      </w:r>
      <w:r>
        <w:t>. Nowadays, microprocessor can be seen in almost all types of electronics devices like mobile pho</w:t>
      </w:r>
      <w:r>
        <w:t>nes, printers, washing machines etc. Microprocessors are</w:t>
      </w:r>
      <w:r>
        <w:rPr>
          <w:spacing w:val="-1"/>
        </w:rPr>
        <w:t xml:space="preserve"> </w:t>
      </w:r>
      <w:r>
        <w:t>also used in advanced applications like radars, satellites and flights. Due to the rapid advancements in electronic industry and large scale</w:t>
      </w:r>
      <w:r>
        <w:rPr>
          <w:spacing w:val="-2"/>
        </w:rPr>
        <w:t xml:space="preserve"> </w:t>
      </w:r>
      <w:r>
        <w:t>integration</w:t>
      </w:r>
      <w:r>
        <w:rPr>
          <w:spacing w:val="-1"/>
        </w:rPr>
        <w:t xml:space="preserve"> </w:t>
      </w:r>
      <w:r>
        <w:t>of</w:t>
      </w:r>
      <w:r>
        <w:rPr>
          <w:spacing w:val="-2"/>
        </w:rPr>
        <w:t xml:space="preserve"> </w:t>
      </w:r>
      <w:r>
        <w:t>devices</w:t>
      </w:r>
      <w:r>
        <w:rPr>
          <w:spacing w:val="-1"/>
        </w:rPr>
        <w:t xml:space="preserve"> </w:t>
      </w:r>
      <w:r>
        <w:t>results</w:t>
      </w:r>
      <w:r>
        <w:rPr>
          <w:spacing w:val="-1"/>
        </w:rPr>
        <w:t xml:space="preserve"> </w:t>
      </w:r>
      <w:r>
        <w:t>in</w:t>
      </w:r>
      <w:r>
        <w:rPr>
          <w:spacing w:val="-1"/>
        </w:rPr>
        <w:t xml:space="preserve"> </w:t>
      </w:r>
      <w:r>
        <w:t>a significant cost</w:t>
      </w:r>
      <w:r>
        <w:rPr>
          <w:spacing w:val="-1"/>
        </w:rPr>
        <w:t xml:space="preserve"> </w:t>
      </w:r>
      <w:r>
        <w:t>reduction</w:t>
      </w:r>
      <w:r>
        <w:rPr>
          <w:spacing w:val="-1"/>
        </w:rPr>
        <w:t xml:space="preserve"> </w:t>
      </w:r>
      <w:r>
        <w:t>and increase</w:t>
      </w:r>
      <w:r>
        <w:rPr>
          <w:spacing w:val="-1"/>
        </w:rPr>
        <w:t xml:space="preserve"> </w:t>
      </w:r>
      <w:r>
        <w:t>application</w:t>
      </w:r>
      <w:r>
        <w:rPr>
          <w:spacing w:val="-1"/>
        </w:rPr>
        <w:t xml:space="preserve"> </w:t>
      </w:r>
      <w:r>
        <w:t>of microprocessors and their derivatives.</w:t>
      </w:r>
    </w:p>
    <w:p w:rsidR="00706248" w:rsidRDefault="006074D4">
      <w:pPr>
        <w:pStyle w:val="BodyText"/>
        <w:spacing w:before="10"/>
        <w:ind w:left="0"/>
        <w:rPr>
          <w:sz w:val="15"/>
        </w:rPr>
      </w:pPr>
      <w:r>
        <w:rPr>
          <w:noProof/>
          <w:sz w:val="15"/>
          <w:lang w:val="en-IN" w:eastAsia="en-IN"/>
        </w:rPr>
        <w:drawing>
          <wp:anchor distT="0" distB="0" distL="0" distR="0" simplePos="0" relativeHeight="487588864" behindDoc="1" locked="0" layoutInCell="1" allowOverlap="1">
            <wp:simplePos x="0" y="0"/>
            <wp:positionH relativeFrom="page">
              <wp:posOffset>1664970</wp:posOffset>
            </wp:positionH>
            <wp:positionV relativeFrom="paragraph">
              <wp:posOffset>131655</wp:posOffset>
            </wp:positionV>
            <wp:extent cx="4510611" cy="1580006"/>
            <wp:effectExtent l="0" t="0" r="0" b="0"/>
            <wp:wrapTopAndBottom/>
            <wp:docPr id="3" name="Image 3" descr="IMG_1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IMG_1106.JPG"/>
                    <pic:cNvPicPr/>
                  </pic:nvPicPr>
                  <pic:blipFill>
                    <a:blip r:embed="rId5" cstate="print"/>
                    <a:stretch>
                      <a:fillRect/>
                    </a:stretch>
                  </pic:blipFill>
                  <pic:spPr>
                    <a:xfrm>
                      <a:off x="0" y="0"/>
                      <a:ext cx="4510611" cy="1580006"/>
                    </a:xfrm>
                    <a:prstGeom prst="rect">
                      <a:avLst/>
                    </a:prstGeom>
                  </pic:spPr>
                </pic:pic>
              </a:graphicData>
            </a:graphic>
          </wp:anchor>
        </w:drawing>
      </w:r>
    </w:p>
    <w:p w:rsidR="00706248" w:rsidRDefault="006074D4">
      <w:pPr>
        <w:spacing w:before="211"/>
        <w:ind w:left="3255"/>
        <w:rPr>
          <w:sz w:val="20"/>
        </w:rPr>
      </w:pPr>
      <w:r>
        <w:rPr>
          <w:sz w:val="20"/>
        </w:rPr>
        <w:t>Microprocessor-based</w:t>
      </w:r>
      <w:r>
        <w:rPr>
          <w:spacing w:val="-9"/>
          <w:sz w:val="20"/>
        </w:rPr>
        <w:t xml:space="preserve"> </w:t>
      </w:r>
      <w:r>
        <w:rPr>
          <w:spacing w:val="-2"/>
          <w:sz w:val="20"/>
        </w:rPr>
        <w:t>system</w:t>
      </w:r>
    </w:p>
    <w:p w:rsidR="00706248" w:rsidRDefault="00706248">
      <w:pPr>
        <w:pStyle w:val="BodyText"/>
        <w:spacing w:before="4"/>
        <w:ind w:left="0"/>
        <w:rPr>
          <w:sz w:val="20"/>
        </w:rPr>
      </w:pPr>
    </w:p>
    <w:p w:rsidR="00706248" w:rsidRDefault="006074D4">
      <w:pPr>
        <w:pStyle w:val="ListParagraph"/>
        <w:numPr>
          <w:ilvl w:val="1"/>
          <w:numId w:val="41"/>
        </w:numPr>
        <w:tabs>
          <w:tab w:val="left" w:pos="959"/>
        </w:tabs>
        <w:ind w:left="959" w:hanging="359"/>
        <w:jc w:val="both"/>
        <w:rPr>
          <w:sz w:val="24"/>
        </w:rPr>
      </w:pPr>
      <w:r>
        <w:rPr>
          <w:b/>
          <w:sz w:val="24"/>
        </w:rPr>
        <w:t>Bit</w:t>
      </w:r>
      <w:r>
        <w:rPr>
          <w:sz w:val="24"/>
        </w:rPr>
        <w:t>: A bit is a single binary</w:t>
      </w:r>
      <w:r>
        <w:rPr>
          <w:spacing w:val="-5"/>
          <w:sz w:val="24"/>
        </w:rPr>
        <w:t xml:space="preserve"> </w:t>
      </w:r>
      <w:r>
        <w:rPr>
          <w:spacing w:val="-2"/>
          <w:sz w:val="24"/>
        </w:rPr>
        <w:t>digit.</w:t>
      </w:r>
    </w:p>
    <w:p w:rsidR="00706248" w:rsidRDefault="006074D4">
      <w:pPr>
        <w:pStyle w:val="ListParagraph"/>
        <w:numPr>
          <w:ilvl w:val="1"/>
          <w:numId w:val="41"/>
        </w:numPr>
        <w:tabs>
          <w:tab w:val="left" w:pos="960"/>
        </w:tabs>
        <w:spacing w:before="39" w:line="276" w:lineRule="auto"/>
        <w:ind w:right="1318"/>
        <w:jc w:val="both"/>
        <w:rPr>
          <w:sz w:val="24"/>
        </w:rPr>
      </w:pPr>
      <w:r>
        <w:rPr>
          <w:b/>
          <w:sz w:val="24"/>
        </w:rPr>
        <w:t>Word</w:t>
      </w:r>
      <w:r>
        <w:rPr>
          <w:sz w:val="24"/>
        </w:rPr>
        <w:t>: A word refers to the basic data size or bit size that can be processed by the arithmetic</w:t>
      </w:r>
      <w:r>
        <w:rPr>
          <w:spacing w:val="-4"/>
          <w:sz w:val="24"/>
        </w:rPr>
        <w:t xml:space="preserve"> </w:t>
      </w:r>
      <w:r>
        <w:rPr>
          <w:sz w:val="24"/>
        </w:rPr>
        <w:t>and</w:t>
      </w:r>
      <w:r>
        <w:rPr>
          <w:spacing w:val="-3"/>
          <w:sz w:val="24"/>
        </w:rPr>
        <w:t xml:space="preserve"> </w:t>
      </w:r>
      <w:r>
        <w:rPr>
          <w:sz w:val="24"/>
        </w:rPr>
        <w:t>logic</w:t>
      </w:r>
      <w:r>
        <w:rPr>
          <w:spacing w:val="-3"/>
          <w:sz w:val="24"/>
        </w:rPr>
        <w:t xml:space="preserve"> </w:t>
      </w:r>
      <w:r>
        <w:rPr>
          <w:sz w:val="24"/>
        </w:rPr>
        <w:t>unit</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processor.</w:t>
      </w:r>
      <w:r>
        <w:rPr>
          <w:spacing w:val="-1"/>
          <w:sz w:val="24"/>
        </w:rPr>
        <w:t xml:space="preserve"> </w:t>
      </w:r>
      <w:r>
        <w:rPr>
          <w:sz w:val="24"/>
        </w:rPr>
        <w:t>A</w:t>
      </w:r>
      <w:r>
        <w:rPr>
          <w:spacing w:val="-4"/>
          <w:sz w:val="24"/>
        </w:rPr>
        <w:t xml:space="preserve"> </w:t>
      </w:r>
      <w:r>
        <w:rPr>
          <w:sz w:val="24"/>
        </w:rPr>
        <w:t>16-bit</w:t>
      </w:r>
      <w:r>
        <w:rPr>
          <w:spacing w:val="-3"/>
          <w:sz w:val="24"/>
        </w:rPr>
        <w:t xml:space="preserve"> </w:t>
      </w:r>
      <w:r>
        <w:rPr>
          <w:sz w:val="24"/>
        </w:rPr>
        <w:t>binary</w:t>
      </w:r>
      <w:r>
        <w:rPr>
          <w:spacing w:val="-8"/>
          <w:sz w:val="24"/>
        </w:rPr>
        <w:t xml:space="preserve"> </w:t>
      </w:r>
      <w:r>
        <w:rPr>
          <w:sz w:val="24"/>
        </w:rPr>
        <w:t>number</w:t>
      </w:r>
      <w:r>
        <w:rPr>
          <w:spacing w:val="-3"/>
          <w:sz w:val="24"/>
        </w:rPr>
        <w:t xml:space="preserve"> </w:t>
      </w:r>
      <w:r>
        <w:rPr>
          <w:sz w:val="24"/>
        </w:rPr>
        <w:t>is</w:t>
      </w:r>
      <w:r>
        <w:rPr>
          <w:spacing w:val="-3"/>
          <w:sz w:val="24"/>
        </w:rPr>
        <w:t xml:space="preserve"> </w:t>
      </w:r>
      <w:r>
        <w:rPr>
          <w:sz w:val="24"/>
        </w:rPr>
        <w:t>called a</w:t>
      </w:r>
      <w:r>
        <w:rPr>
          <w:spacing w:val="-4"/>
          <w:sz w:val="24"/>
        </w:rPr>
        <w:t xml:space="preserve"> </w:t>
      </w:r>
      <w:r>
        <w:rPr>
          <w:sz w:val="24"/>
        </w:rPr>
        <w:t>word</w:t>
      </w:r>
      <w:r>
        <w:rPr>
          <w:spacing w:val="-3"/>
          <w:sz w:val="24"/>
        </w:rPr>
        <w:t xml:space="preserve"> </w:t>
      </w:r>
      <w:r>
        <w:rPr>
          <w:sz w:val="24"/>
        </w:rPr>
        <w:t>in a 16-bit processor.</w:t>
      </w:r>
    </w:p>
    <w:p w:rsidR="00706248" w:rsidRDefault="006074D4">
      <w:pPr>
        <w:pStyle w:val="ListParagraph"/>
        <w:numPr>
          <w:ilvl w:val="1"/>
          <w:numId w:val="41"/>
        </w:numPr>
        <w:tabs>
          <w:tab w:val="left" w:pos="959"/>
        </w:tabs>
        <w:spacing w:line="291" w:lineRule="exact"/>
        <w:ind w:left="959" w:hanging="359"/>
        <w:jc w:val="both"/>
        <w:rPr>
          <w:sz w:val="24"/>
        </w:rPr>
      </w:pPr>
      <w:r>
        <w:rPr>
          <w:b/>
          <w:sz w:val="24"/>
        </w:rPr>
        <w:t>Bus</w:t>
      </w:r>
      <w:r>
        <w:rPr>
          <w:sz w:val="24"/>
        </w:rPr>
        <w:t>:</w:t>
      </w:r>
      <w:r>
        <w:rPr>
          <w:spacing w:val="-1"/>
          <w:sz w:val="24"/>
        </w:rPr>
        <w:t xml:space="preserve"> </w:t>
      </w:r>
      <w:r>
        <w:rPr>
          <w:sz w:val="24"/>
        </w:rPr>
        <w:t>A</w:t>
      </w:r>
      <w:r>
        <w:rPr>
          <w:spacing w:val="-1"/>
          <w:sz w:val="24"/>
        </w:rPr>
        <w:t xml:space="preserve"> </w:t>
      </w:r>
      <w:r>
        <w:rPr>
          <w:sz w:val="24"/>
        </w:rPr>
        <w:t>bus is</w:t>
      </w:r>
      <w:r>
        <w:rPr>
          <w:spacing w:val="-1"/>
          <w:sz w:val="24"/>
        </w:rPr>
        <w:t xml:space="preserve"> </w:t>
      </w:r>
      <w:r>
        <w:rPr>
          <w:sz w:val="24"/>
        </w:rPr>
        <w:t>a group</w:t>
      </w:r>
      <w:r>
        <w:rPr>
          <w:spacing w:val="-2"/>
          <w:sz w:val="24"/>
        </w:rPr>
        <w:t xml:space="preserve"> </w:t>
      </w:r>
      <w:r>
        <w:rPr>
          <w:sz w:val="24"/>
        </w:rPr>
        <w:t>of</w:t>
      </w:r>
      <w:r>
        <w:rPr>
          <w:spacing w:val="1"/>
          <w:sz w:val="24"/>
        </w:rPr>
        <w:t xml:space="preserve"> </w:t>
      </w:r>
      <w:r>
        <w:rPr>
          <w:sz w:val="24"/>
        </w:rPr>
        <w:t>wires/lines</w:t>
      </w:r>
      <w:r>
        <w:rPr>
          <w:spacing w:val="-1"/>
          <w:sz w:val="24"/>
        </w:rPr>
        <w:t xml:space="preserve"> </w:t>
      </w:r>
      <w:r>
        <w:rPr>
          <w:sz w:val="24"/>
        </w:rPr>
        <w:t>that carry</w:t>
      </w:r>
      <w:r>
        <w:rPr>
          <w:spacing w:val="-6"/>
          <w:sz w:val="24"/>
        </w:rPr>
        <w:t xml:space="preserve"> </w:t>
      </w:r>
      <w:r>
        <w:rPr>
          <w:sz w:val="24"/>
        </w:rPr>
        <w:t xml:space="preserve">similar </w:t>
      </w:r>
      <w:r>
        <w:rPr>
          <w:spacing w:val="-2"/>
          <w:sz w:val="24"/>
        </w:rPr>
        <w:t>information.</w:t>
      </w:r>
    </w:p>
    <w:p w:rsidR="00706248" w:rsidRDefault="006074D4">
      <w:pPr>
        <w:pStyle w:val="ListParagraph"/>
        <w:numPr>
          <w:ilvl w:val="1"/>
          <w:numId w:val="41"/>
        </w:numPr>
        <w:tabs>
          <w:tab w:val="left" w:pos="960"/>
        </w:tabs>
        <w:spacing w:before="40" w:line="273" w:lineRule="auto"/>
        <w:ind w:right="1319"/>
        <w:jc w:val="both"/>
        <w:rPr>
          <w:sz w:val="24"/>
        </w:rPr>
      </w:pPr>
      <w:r>
        <w:rPr>
          <w:b/>
          <w:sz w:val="24"/>
        </w:rPr>
        <w:t>System Bus</w:t>
      </w:r>
      <w:r>
        <w:rPr>
          <w:sz w:val="24"/>
        </w:rPr>
        <w:t>: The system bus is a group of wires/lines used for communication between the microprocessor and peripherals.</w:t>
      </w:r>
    </w:p>
    <w:p w:rsidR="00706248" w:rsidRDefault="006074D4">
      <w:pPr>
        <w:pStyle w:val="ListParagraph"/>
        <w:numPr>
          <w:ilvl w:val="1"/>
          <w:numId w:val="41"/>
        </w:numPr>
        <w:tabs>
          <w:tab w:val="left" w:pos="960"/>
        </w:tabs>
        <w:spacing w:before="3" w:line="273" w:lineRule="auto"/>
        <w:ind w:right="1317"/>
        <w:jc w:val="both"/>
        <w:rPr>
          <w:sz w:val="24"/>
        </w:rPr>
      </w:pPr>
      <w:r>
        <w:rPr>
          <w:b/>
          <w:sz w:val="24"/>
        </w:rPr>
        <w:t>Memory Word</w:t>
      </w:r>
      <w:r>
        <w:rPr>
          <w:sz w:val="24"/>
        </w:rPr>
        <w:t>: The number of bits that can be stored in a register or memory element is called a memory word.</w:t>
      </w:r>
    </w:p>
    <w:p w:rsidR="00706248" w:rsidRDefault="006074D4">
      <w:pPr>
        <w:pStyle w:val="ListParagraph"/>
        <w:numPr>
          <w:ilvl w:val="1"/>
          <w:numId w:val="41"/>
        </w:numPr>
        <w:tabs>
          <w:tab w:val="left" w:pos="960"/>
        </w:tabs>
        <w:spacing w:before="3" w:line="276" w:lineRule="auto"/>
        <w:ind w:right="1315"/>
        <w:jc w:val="both"/>
        <w:rPr>
          <w:sz w:val="24"/>
        </w:rPr>
      </w:pPr>
      <w:r>
        <w:rPr>
          <w:b/>
          <w:sz w:val="24"/>
        </w:rPr>
        <w:t>Address</w:t>
      </w:r>
      <w:r>
        <w:rPr>
          <w:b/>
          <w:spacing w:val="-2"/>
          <w:sz w:val="24"/>
        </w:rPr>
        <w:t xml:space="preserve"> </w:t>
      </w:r>
      <w:r>
        <w:rPr>
          <w:b/>
          <w:sz w:val="24"/>
        </w:rPr>
        <w:t>Bus</w:t>
      </w:r>
      <w:r>
        <w:rPr>
          <w:sz w:val="24"/>
        </w:rPr>
        <w:t>: It</w:t>
      </w:r>
      <w:r>
        <w:rPr>
          <w:spacing w:val="-2"/>
          <w:sz w:val="24"/>
        </w:rPr>
        <w:t xml:space="preserve"> </w:t>
      </w:r>
      <w:r>
        <w:rPr>
          <w:sz w:val="24"/>
        </w:rPr>
        <w:t>carries</w:t>
      </w:r>
      <w:r>
        <w:rPr>
          <w:spacing w:val="-2"/>
          <w:sz w:val="24"/>
        </w:rPr>
        <w:t xml:space="preserve"> </w:t>
      </w:r>
      <w:r>
        <w:rPr>
          <w:sz w:val="24"/>
        </w:rPr>
        <w:t>the</w:t>
      </w:r>
      <w:r>
        <w:rPr>
          <w:spacing w:val="-2"/>
          <w:sz w:val="24"/>
        </w:rPr>
        <w:t xml:space="preserve"> </w:t>
      </w:r>
      <w:r>
        <w:rPr>
          <w:sz w:val="24"/>
        </w:rPr>
        <w:t>address,</w:t>
      </w:r>
      <w:r>
        <w:rPr>
          <w:spacing w:val="-2"/>
          <w:sz w:val="24"/>
        </w:rPr>
        <w:t xml:space="preserve"> </w:t>
      </w:r>
      <w:r>
        <w:rPr>
          <w:sz w:val="24"/>
        </w:rPr>
        <w:t>w</w:t>
      </w:r>
      <w:r>
        <w:rPr>
          <w:sz w:val="24"/>
        </w:rPr>
        <w:t>hich</w:t>
      </w:r>
      <w:r>
        <w:rPr>
          <w:spacing w:val="-2"/>
          <w:sz w:val="24"/>
        </w:rPr>
        <w:t xml:space="preserve"> </w:t>
      </w:r>
      <w:r>
        <w:rPr>
          <w:sz w:val="24"/>
        </w:rPr>
        <w:t>is a</w:t>
      </w:r>
      <w:r>
        <w:rPr>
          <w:spacing w:val="-3"/>
          <w:sz w:val="24"/>
        </w:rPr>
        <w:t xml:space="preserve"> </w:t>
      </w:r>
      <w:r>
        <w:rPr>
          <w:sz w:val="24"/>
        </w:rPr>
        <w:t>unique</w:t>
      </w:r>
      <w:r>
        <w:rPr>
          <w:spacing w:val="-2"/>
          <w:sz w:val="24"/>
        </w:rPr>
        <w:t xml:space="preserve"> </w:t>
      </w:r>
      <w:r>
        <w:rPr>
          <w:sz w:val="24"/>
        </w:rPr>
        <w:t>binary</w:t>
      </w:r>
      <w:r>
        <w:rPr>
          <w:spacing w:val="-7"/>
          <w:sz w:val="24"/>
        </w:rPr>
        <w:t xml:space="preserve"> </w:t>
      </w:r>
      <w:r>
        <w:rPr>
          <w:sz w:val="24"/>
        </w:rPr>
        <w:t>pattern</w:t>
      </w:r>
      <w:r>
        <w:rPr>
          <w:spacing w:val="-2"/>
          <w:sz w:val="24"/>
        </w:rPr>
        <w:t xml:space="preserve"> </w:t>
      </w:r>
      <w:r>
        <w:rPr>
          <w:sz w:val="24"/>
        </w:rPr>
        <w:t>used to</w:t>
      </w:r>
      <w:r>
        <w:rPr>
          <w:spacing w:val="-2"/>
          <w:sz w:val="24"/>
        </w:rPr>
        <w:t xml:space="preserve"> </w:t>
      </w:r>
      <w:r>
        <w:rPr>
          <w:sz w:val="24"/>
        </w:rPr>
        <w:t>identify a memory location or an I/O port. For example, an eight bit address bus has eight lines and thus it can address 2</w:t>
      </w:r>
      <w:r>
        <w:rPr>
          <w:sz w:val="24"/>
          <w:vertAlign w:val="superscript"/>
        </w:rPr>
        <w:t>8</w:t>
      </w:r>
      <w:r>
        <w:rPr>
          <w:sz w:val="24"/>
        </w:rPr>
        <w:t xml:space="preserve"> = 256 different locations. The locations in hexadecimal format can be written as 00H – FFH.</w:t>
      </w:r>
    </w:p>
    <w:p w:rsidR="00706248" w:rsidRDefault="006074D4">
      <w:pPr>
        <w:pStyle w:val="ListParagraph"/>
        <w:numPr>
          <w:ilvl w:val="1"/>
          <w:numId w:val="41"/>
        </w:numPr>
        <w:tabs>
          <w:tab w:val="left" w:pos="960"/>
        </w:tabs>
        <w:spacing w:line="273" w:lineRule="auto"/>
        <w:ind w:right="1314"/>
        <w:jc w:val="both"/>
        <w:rPr>
          <w:sz w:val="24"/>
        </w:rPr>
      </w:pPr>
      <w:r>
        <w:rPr>
          <w:b/>
          <w:sz w:val="24"/>
        </w:rPr>
        <w:t>Data Bus</w:t>
      </w:r>
      <w:r>
        <w:rPr>
          <w:sz w:val="24"/>
        </w:rPr>
        <w:t>: The data bus is used to transfer data between memory and processor or between I/O device and processor. For example, an 8-bit processor will generally have an 8-bit data bus and a 16-bit processor will have 16-bit data bus.</w:t>
      </w:r>
    </w:p>
    <w:p w:rsidR="00706248" w:rsidRDefault="006074D4">
      <w:pPr>
        <w:pStyle w:val="ListParagraph"/>
        <w:numPr>
          <w:ilvl w:val="1"/>
          <w:numId w:val="41"/>
        </w:numPr>
        <w:tabs>
          <w:tab w:val="left" w:pos="960"/>
        </w:tabs>
        <w:spacing w:before="2" w:line="273" w:lineRule="auto"/>
        <w:ind w:right="1318"/>
        <w:jc w:val="both"/>
        <w:rPr>
          <w:sz w:val="24"/>
        </w:rPr>
      </w:pPr>
      <w:r>
        <w:rPr>
          <w:b/>
          <w:sz w:val="24"/>
        </w:rPr>
        <w:t>Control Bus</w:t>
      </w:r>
      <w:r>
        <w:rPr>
          <w:sz w:val="24"/>
        </w:rPr>
        <w:t>: The contr</w:t>
      </w:r>
      <w:r>
        <w:rPr>
          <w:sz w:val="24"/>
        </w:rPr>
        <w:t>ol bus carry control signals, which consists of signals for selection of memory or I/O device from the given address, direction of data transfer and synchronization of data transfer in case of slow devices.</w:t>
      </w:r>
    </w:p>
    <w:p w:rsidR="00706248" w:rsidRDefault="00706248">
      <w:pPr>
        <w:pStyle w:val="ListParagraph"/>
        <w:spacing w:line="273" w:lineRule="auto"/>
        <w:jc w:val="both"/>
        <w:rPr>
          <w:sz w:val="24"/>
        </w:rPr>
        <w:sectPr w:rsidR="00706248">
          <w:pgSz w:w="12240" w:h="15840"/>
          <w:pgMar w:top="1300" w:right="360" w:bottom="280" w:left="1440" w:header="720" w:footer="720" w:gutter="0"/>
          <w:cols w:space="720"/>
        </w:sectPr>
      </w:pPr>
    </w:p>
    <w:p w:rsidR="00706248" w:rsidRDefault="006074D4">
      <w:pPr>
        <w:pStyle w:val="BodyText"/>
        <w:spacing w:before="74" w:line="276" w:lineRule="auto"/>
        <w:ind w:right="1317"/>
        <w:jc w:val="both"/>
      </w:pPr>
      <w:r>
        <w:lastRenderedPageBreak/>
        <w:t>A typical microprocessor consists of arit</w:t>
      </w:r>
      <w:r>
        <w:t xml:space="preserve">hmetic and logic unit (ALU) in association with control unit to process the instruction execution. Almost all the microprocessors are based on the principle of store-program concept. In </w:t>
      </w:r>
      <w:r>
        <w:rPr>
          <w:i/>
        </w:rPr>
        <w:t>store-program concept</w:t>
      </w:r>
      <w:r>
        <w:t>, programs or instructions are sequentially store</w:t>
      </w:r>
      <w:r>
        <w:t xml:space="preserve">d in the memory locations that are to be executed. To do any task using a microprocessor, it is to be programmed by the user. So the programmer must have idea about its internal resources, features and supported instructions. Each microprocessor has a set </w:t>
      </w:r>
      <w:r>
        <w:t xml:space="preserve">of instructions, a list which is provided by the microprocessor manufacturer. The instruction set of a microprocessor is provided in two forms: </w:t>
      </w:r>
      <w:r>
        <w:rPr>
          <w:i/>
        </w:rPr>
        <w:t>binary machine code and mnemonics</w:t>
      </w:r>
      <w:r>
        <w:t>.</w:t>
      </w:r>
    </w:p>
    <w:p w:rsidR="00706248" w:rsidRDefault="006074D4">
      <w:pPr>
        <w:pStyle w:val="BodyText"/>
        <w:spacing w:before="199" w:line="276" w:lineRule="auto"/>
        <w:ind w:right="1318"/>
        <w:jc w:val="both"/>
        <w:rPr>
          <w:i/>
        </w:rPr>
      </w:pPr>
      <w:r>
        <w:t>Microprocessor communicates and operates in binary numbers 0 and 1. The set o</w:t>
      </w:r>
      <w:r>
        <w:t>f instructions in the</w:t>
      </w:r>
      <w:r>
        <w:rPr>
          <w:spacing w:val="-1"/>
        </w:rPr>
        <w:t xml:space="preserve"> </w:t>
      </w:r>
      <w:r>
        <w:t>form of</w:t>
      </w:r>
      <w:r>
        <w:rPr>
          <w:spacing w:val="-1"/>
        </w:rPr>
        <w:t xml:space="preserve"> </w:t>
      </w:r>
      <w:r>
        <w:t>binary</w:t>
      </w:r>
      <w:r>
        <w:rPr>
          <w:spacing w:val="-5"/>
        </w:rPr>
        <w:t xml:space="preserve"> </w:t>
      </w:r>
      <w:r>
        <w:t>patterns</w:t>
      </w:r>
      <w:r>
        <w:rPr>
          <w:spacing w:val="-1"/>
        </w:rPr>
        <w:t xml:space="preserve"> </w:t>
      </w:r>
      <w:r>
        <w:t xml:space="preserve">is called a </w:t>
      </w:r>
      <w:r>
        <w:rPr>
          <w:i/>
        </w:rPr>
        <w:t>machine</w:t>
      </w:r>
      <w:r>
        <w:rPr>
          <w:i/>
          <w:spacing w:val="-1"/>
        </w:rPr>
        <w:t xml:space="preserve"> </w:t>
      </w:r>
      <w:r>
        <w:rPr>
          <w:i/>
        </w:rPr>
        <w:t xml:space="preserve">language </w:t>
      </w:r>
      <w:r>
        <w:t xml:space="preserve">and it is difficult for us to understand. Therefore, the binary patterns are given abbreviated names, called mnemonics, which forms the </w:t>
      </w:r>
      <w:r>
        <w:rPr>
          <w:i/>
        </w:rPr>
        <w:t>assembly language</w:t>
      </w:r>
      <w:r>
        <w:t xml:space="preserve">. The conversion of assembly-level language into binary machine-level language is done by using an application called </w:t>
      </w:r>
      <w:r>
        <w:rPr>
          <w:i/>
          <w:spacing w:val="-2"/>
        </w:rPr>
        <w:t>assembler.</w:t>
      </w:r>
    </w:p>
    <w:p w:rsidR="00706248" w:rsidRDefault="006074D4">
      <w:pPr>
        <w:pStyle w:val="BodyText"/>
        <w:spacing w:before="201"/>
      </w:pPr>
      <w:r>
        <w:rPr>
          <w:u w:val="single"/>
        </w:rPr>
        <w:t>Technology</w:t>
      </w:r>
      <w:r>
        <w:rPr>
          <w:spacing w:val="-6"/>
          <w:u w:val="single"/>
        </w:rPr>
        <w:t xml:space="preserve"> </w:t>
      </w:r>
      <w:r>
        <w:rPr>
          <w:spacing w:val="-4"/>
          <w:u w:val="single"/>
        </w:rPr>
        <w:t>Used</w:t>
      </w:r>
      <w:r>
        <w:rPr>
          <w:spacing w:val="-4"/>
        </w:rPr>
        <w:t>:</w:t>
      </w:r>
    </w:p>
    <w:p w:rsidR="00706248" w:rsidRDefault="006074D4">
      <w:pPr>
        <w:pStyle w:val="BodyText"/>
        <w:spacing w:before="243"/>
      </w:pPr>
      <w:r>
        <w:t>The</w:t>
      </w:r>
      <w:r>
        <w:rPr>
          <w:spacing w:val="-3"/>
        </w:rPr>
        <w:t xml:space="preserve"> </w:t>
      </w:r>
      <w:r>
        <w:t>semiconductor</w:t>
      </w:r>
      <w:r>
        <w:rPr>
          <w:spacing w:val="-1"/>
        </w:rPr>
        <w:t xml:space="preserve"> </w:t>
      </w:r>
      <w:r>
        <w:t>manufacturing</w:t>
      </w:r>
      <w:r>
        <w:rPr>
          <w:spacing w:val="-4"/>
        </w:rPr>
        <w:t xml:space="preserve"> </w:t>
      </w:r>
      <w:r>
        <w:t>technologies</w:t>
      </w:r>
      <w:r>
        <w:rPr>
          <w:spacing w:val="-1"/>
        </w:rPr>
        <w:t xml:space="preserve"> </w:t>
      </w:r>
      <w:r>
        <w:t>used</w:t>
      </w:r>
      <w:r>
        <w:rPr>
          <w:spacing w:val="-1"/>
        </w:rPr>
        <w:t xml:space="preserve"> </w:t>
      </w:r>
      <w:r>
        <w:t>for</w:t>
      </w:r>
      <w:r>
        <w:rPr>
          <w:spacing w:val="-2"/>
        </w:rPr>
        <w:t xml:space="preserve"> </w:t>
      </w:r>
      <w:r>
        <w:t xml:space="preserve">chips </w:t>
      </w:r>
      <w:r>
        <w:rPr>
          <w:spacing w:val="-4"/>
        </w:rPr>
        <w:t>are:</w:t>
      </w:r>
    </w:p>
    <w:p w:rsidR="00706248" w:rsidRDefault="006074D4">
      <w:pPr>
        <w:pStyle w:val="ListParagraph"/>
        <w:numPr>
          <w:ilvl w:val="1"/>
          <w:numId w:val="41"/>
        </w:numPr>
        <w:tabs>
          <w:tab w:val="left" w:pos="960"/>
        </w:tabs>
        <w:spacing w:before="239"/>
        <w:rPr>
          <w:sz w:val="24"/>
        </w:rPr>
      </w:pPr>
      <w:r>
        <w:rPr>
          <w:sz w:val="24"/>
        </w:rPr>
        <w:t>Transistor-Transistor</w:t>
      </w:r>
      <w:r>
        <w:rPr>
          <w:spacing w:val="-5"/>
          <w:sz w:val="24"/>
        </w:rPr>
        <w:t xml:space="preserve"> </w:t>
      </w:r>
      <w:r>
        <w:rPr>
          <w:sz w:val="24"/>
        </w:rPr>
        <w:t>Logic</w:t>
      </w:r>
      <w:r>
        <w:rPr>
          <w:spacing w:val="-4"/>
          <w:sz w:val="24"/>
        </w:rPr>
        <w:t xml:space="preserve"> (TTL)</w:t>
      </w:r>
    </w:p>
    <w:p w:rsidR="00706248" w:rsidRDefault="006074D4">
      <w:pPr>
        <w:pStyle w:val="ListParagraph"/>
        <w:numPr>
          <w:ilvl w:val="1"/>
          <w:numId w:val="41"/>
        </w:numPr>
        <w:tabs>
          <w:tab w:val="left" w:pos="960"/>
        </w:tabs>
        <w:spacing w:before="42"/>
        <w:rPr>
          <w:sz w:val="24"/>
        </w:rPr>
      </w:pPr>
      <w:r>
        <w:rPr>
          <w:sz w:val="24"/>
        </w:rPr>
        <w:t>Emitter</w:t>
      </w:r>
      <w:r>
        <w:rPr>
          <w:spacing w:val="-5"/>
          <w:sz w:val="24"/>
        </w:rPr>
        <w:t xml:space="preserve"> </w:t>
      </w:r>
      <w:r>
        <w:rPr>
          <w:sz w:val="24"/>
        </w:rPr>
        <w:t>Coupled</w:t>
      </w:r>
      <w:r>
        <w:rPr>
          <w:spacing w:val="-2"/>
          <w:sz w:val="24"/>
        </w:rPr>
        <w:t xml:space="preserve"> </w:t>
      </w:r>
      <w:r>
        <w:rPr>
          <w:sz w:val="24"/>
        </w:rPr>
        <w:t>Logic</w:t>
      </w:r>
      <w:r>
        <w:rPr>
          <w:spacing w:val="-2"/>
          <w:sz w:val="24"/>
        </w:rPr>
        <w:t xml:space="preserve"> (ECL)</w:t>
      </w:r>
    </w:p>
    <w:p w:rsidR="00706248" w:rsidRDefault="006074D4">
      <w:pPr>
        <w:pStyle w:val="ListParagraph"/>
        <w:numPr>
          <w:ilvl w:val="1"/>
          <w:numId w:val="41"/>
        </w:numPr>
        <w:tabs>
          <w:tab w:val="left" w:pos="960"/>
        </w:tabs>
        <w:spacing w:before="40" w:line="436" w:lineRule="auto"/>
        <w:ind w:left="240" w:right="4229" w:firstLine="359"/>
        <w:rPr>
          <w:sz w:val="24"/>
        </w:rPr>
      </w:pPr>
      <w:r>
        <w:rPr>
          <w:sz w:val="24"/>
        </w:rPr>
        <w:t>Complementary</w:t>
      </w:r>
      <w:r>
        <w:rPr>
          <w:spacing w:val="-15"/>
          <w:sz w:val="24"/>
        </w:rPr>
        <w:t xml:space="preserve"> </w:t>
      </w:r>
      <w:r>
        <w:rPr>
          <w:sz w:val="24"/>
        </w:rPr>
        <w:t>Metal-Oxide</w:t>
      </w:r>
      <w:r>
        <w:rPr>
          <w:spacing w:val="-11"/>
          <w:sz w:val="24"/>
        </w:rPr>
        <w:t xml:space="preserve"> </w:t>
      </w:r>
      <w:r>
        <w:rPr>
          <w:sz w:val="24"/>
        </w:rPr>
        <w:t>Semiconductor</w:t>
      </w:r>
      <w:r>
        <w:rPr>
          <w:spacing w:val="-11"/>
          <w:sz w:val="24"/>
        </w:rPr>
        <w:t xml:space="preserve"> </w:t>
      </w:r>
      <w:r>
        <w:rPr>
          <w:sz w:val="24"/>
        </w:rPr>
        <w:t xml:space="preserve">(CMOS) </w:t>
      </w:r>
      <w:r>
        <w:rPr>
          <w:sz w:val="24"/>
          <w:u w:val="single"/>
        </w:rPr>
        <w:t>Classification of Microprocessors</w:t>
      </w:r>
      <w:r>
        <w:rPr>
          <w:sz w:val="24"/>
        </w:rPr>
        <w:t>:</w:t>
      </w:r>
    </w:p>
    <w:p w:rsidR="00706248" w:rsidRDefault="006074D4">
      <w:pPr>
        <w:pStyle w:val="BodyText"/>
        <w:spacing w:before="17"/>
      </w:pPr>
      <w:r>
        <w:t>Based</w:t>
      </w:r>
      <w:r>
        <w:rPr>
          <w:spacing w:val="-3"/>
        </w:rPr>
        <w:t xml:space="preserve"> </w:t>
      </w:r>
      <w:r>
        <w:t>on</w:t>
      </w:r>
      <w:r>
        <w:rPr>
          <w:spacing w:val="-2"/>
        </w:rPr>
        <w:t xml:space="preserve"> </w:t>
      </w:r>
      <w:r>
        <w:t>their</w:t>
      </w:r>
      <w:r>
        <w:rPr>
          <w:spacing w:val="-1"/>
        </w:rPr>
        <w:t xml:space="preserve"> </w:t>
      </w:r>
      <w:r>
        <w:t>specification,</w:t>
      </w:r>
      <w:r>
        <w:rPr>
          <w:spacing w:val="-1"/>
        </w:rPr>
        <w:t xml:space="preserve"> </w:t>
      </w:r>
      <w:r>
        <w:t>application</w:t>
      </w:r>
      <w:r>
        <w:rPr>
          <w:spacing w:val="-1"/>
        </w:rPr>
        <w:t xml:space="preserve"> </w:t>
      </w:r>
      <w:r>
        <w:t>and</w:t>
      </w:r>
      <w:r>
        <w:rPr>
          <w:spacing w:val="-1"/>
        </w:rPr>
        <w:t xml:space="preserve"> </w:t>
      </w:r>
      <w:r>
        <w:t>architecture</w:t>
      </w:r>
      <w:r>
        <w:rPr>
          <w:spacing w:val="-3"/>
        </w:rPr>
        <w:t xml:space="preserve"> </w:t>
      </w:r>
      <w:r>
        <w:t>microprocessors</w:t>
      </w:r>
      <w:r>
        <w:rPr>
          <w:spacing w:val="-1"/>
        </w:rPr>
        <w:t xml:space="preserve"> </w:t>
      </w:r>
      <w:r>
        <w:t>are</w:t>
      </w:r>
      <w:r>
        <w:rPr>
          <w:spacing w:val="-2"/>
        </w:rPr>
        <w:t xml:space="preserve"> classified.</w:t>
      </w:r>
    </w:p>
    <w:p w:rsidR="00706248" w:rsidRDefault="006074D4">
      <w:pPr>
        <w:spacing w:before="240"/>
        <w:ind w:left="240"/>
        <w:rPr>
          <w:i/>
          <w:sz w:val="24"/>
        </w:rPr>
      </w:pPr>
      <w:r>
        <w:rPr>
          <w:i/>
          <w:sz w:val="24"/>
        </w:rPr>
        <w:t>Based</w:t>
      </w:r>
      <w:r>
        <w:rPr>
          <w:i/>
          <w:spacing w:val="-1"/>
          <w:sz w:val="24"/>
        </w:rPr>
        <w:t xml:space="preserve"> </w:t>
      </w:r>
      <w:r>
        <w:rPr>
          <w:i/>
          <w:sz w:val="24"/>
        </w:rPr>
        <w:t>on size</w:t>
      </w:r>
      <w:r>
        <w:rPr>
          <w:i/>
          <w:spacing w:val="-1"/>
          <w:sz w:val="24"/>
        </w:rPr>
        <w:t xml:space="preserve"> </w:t>
      </w:r>
      <w:r>
        <w:rPr>
          <w:i/>
          <w:sz w:val="24"/>
        </w:rPr>
        <w:t xml:space="preserve">of data </w:t>
      </w:r>
      <w:r>
        <w:rPr>
          <w:i/>
          <w:spacing w:val="-4"/>
          <w:sz w:val="24"/>
        </w:rPr>
        <w:t>bus:</w:t>
      </w:r>
    </w:p>
    <w:p w:rsidR="00706248" w:rsidRDefault="006074D4">
      <w:pPr>
        <w:pStyle w:val="ListParagraph"/>
        <w:numPr>
          <w:ilvl w:val="1"/>
          <w:numId w:val="41"/>
        </w:numPr>
        <w:tabs>
          <w:tab w:val="left" w:pos="960"/>
        </w:tabs>
        <w:spacing w:before="242"/>
        <w:rPr>
          <w:sz w:val="24"/>
        </w:rPr>
      </w:pPr>
      <w:r>
        <w:rPr>
          <w:sz w:val="24"/>
        </w:rPr>
        <w:t>4-bit</w:t>
      </w:r>
      <w:r>
        <w:rPr>
          <w:spacing w:val="-1"/>
          <w:sz w:val="24"/>
        </w:rPr>
        <w:t xml:space="preserve"> </w:t>
      </w:r>
      <w:r>
        <w:rPr>
          <w:spacing w:val="-2"/>
          <w:sz w:val="24"/>
        </w:rPr>
        <w:t>microprocessor</w:t>
      </w:r>
    </w:p>
    <w:p w:rsidR="00706248" w:rsidRDefault="006074D4">
      <w:pPr>
        <w:pStyle w:val="ListParagraph"/>
        <w:numPr>
          <w:ilvl w:val="1"/>
          <w:numId w:val="41"/>
        </w:numPr>
        <w:tabs>
          <w:tab w:val="left" w:pos="960"/>
        </w:tabs>
        <w:spacing w:before="40"/>
        <w:rPr>
          <w:sz w:val="24"/>
        </w:rPr>
      </w:pPr>
      <w:r>
        <w:rPr>
          <w:sz w:val="24"/>
        </w:rPr>
        <w:t>8-bit</w:t>
      </w:r>
      <w:r>
        <w:rPr>
          <w:spacing w:val="-1"/>
          <w:sz w:val="24"/>
        </w:rPr>
        <w:t xml:space="preserve"> </w:t>
      </w:r>
      <w:r>
        <w:rPr>
          <w:spacing w:val="-2"/>
          <w:sz w:val="24"/>
        </w:rPr>
        <w:t>microprocessor</w:t>
      </w:r>
    </w:p>
    <w:p w:rsidR="00706248" w:rsidRDefault="006074D4">
      <w:pPr>
        <w:pStyle w:val="ListParagraph"/>
        <w:numPr>
          <w:ilvl w:val="1"/>
          <w:numId w:val="41"/>
        </w:numPr>
        <w:tabs>
          <w:tab w:val="left" w:pos="960"/>
        </w:tabs>
        <w:spacing w:before="42"/>
        <w:rPr>
          <w:sz w:val="24"/>
        </w:rPr>
      </w:pPr>
      <w:r>
        <w:rPr>
          <w:sz w:val="24"/>
        </w:rPr>
        <w:t>16-bit</w:t>
      </w:r>
      <w:r>
        <w:rPr>
          <w:spacing w:val="-1"/>
          <w:sz w:val="24"/>
        </w:rPr>
        <w:t xml:space="preserve"> </w:t>
      </w:r>
      <w:r>
        <w:rPr>
          <w:spacing w:val="-2"/>
          <w:sz w:val="24"/>
        </w:rPr>
        <w:t>microprocessor</w:t>
      </w:r>
    </w:p>
    <w:p w:rsidR="00706248" w:rsidRDefault="006074D4">
      <w:pPr>
        <w:pStyle w:val="ListParagraph"/>
        <w:numPr>
          <w:ilvl w:val="1"/>
          <w:numId w:val="41"/>
        </w:numPr>
        <w:tabs>
          <w:tab w:val="left" w:pos="960"/>
        </w:tabs>
        <w:spacing w:before="39"/>
        <w:rPr>
          <w:sz w:val="24"/>
        </w:rPr>
      </w:pPr>
      <w:r>
        <w:rPr>
          <w:sz w:val="24"/>
        </w:rPr>
        <w:t>32-bit</w:t>
      </w:r>
      <w:r>
        <w:rPr>
          <w:spacing w:val="-1"/>
          <w:sz w:val="24"/>
        </w:rPr>
        <w:t xml:space="preserve"> </w:t>
      </w:r>
      <w:r>
        <w:rPr>
          <w:spacing w:val="-2"/>
          <w:sz w:val="24"/>
        </w:rPr>
        <w:t>microprocessor</w:t>
      </w:r>
    </w:p>
    <w:p w:rsidR="00706248" w:rsidRDefault="006074D4">
      <w:pPr>
        <w:spacing w:before="242"/>
        <w:ind w:left="240"/>
        <w:rPr>
          <w:i/>
          <w:sz w:val="24"/>
        </w:rPr>
      </w:pPr>
      <w:r>
        <w:rPr>
          <w:i/>
          <w:sz w:val="24"/>
        </w:rPr>
        <w:t>Based</w:t>
      </w:r>
      <w:r>
        <w:rPr>
          <w:i/>
          <w:spacing w:val="-1"/>
          <w:sz w:val="24"/>
        </w:rPr>
        <w:t xml:space="preserve"> </w:t>
      </w:r>
      <w:r>
        <w:rPr>
          <w:i/>
          <w:sz w:val="24"/>
        </w:rPr>
        <w:t xml:space="preserve">on </w:t>
      </w:r>
      <w:r>
        <w:rPr>
          <w:i/>
          <w:spacing w:val="-2"/>
          <w:sz w:val="24"/>
        </w:rPr>
        <w:t>application:</w:t>
      </w:r>
    </w:p>
    <w:p w:rsidR="00706248" w:rsidRDefault="006074D4">
      <w:pPr>
        <w:pStyle w:val="ListParagraph"/>
        <w:numPr>
          <w:ilvl w:val="1"/>
          <w:numId w:val="41"/>
        </w:numPr>
        <w:tabs>
          <w:tab w:val="left" w:pos="960"/>
        </w:tabs>
        <w:spacing w:before="240" w:line="273" w:lineRule="auto"/>
        <w:ind w:right="1322"/>
        <w:jc w:val="both"/>
        <w:rPr>
          <w:sz w:val="24"/>
        </w:rPr>
      </w:pPr>
      <w:r>
        <w:rPr>
          <w:sz w:val="24"/>
        </w:rPr>
        <w:t>General-purpose microprocessor- used in general computer system and can be used by programmer for any application. Examples, 8085 to Intel Pentium.</w:t>
      </w:r>
    </w:p>
    <w:p w:rsidR="00706248" w:rsidRDefault="006074D4">
      <w:pPr>
        <w:pStyle w:val="ListParagraph"/>
        <w:numPr>
          <w:ilvl w:val="1"/>
          <w:numId w:val="41"/>
        </w:numPr>
        <w:tabs>
          <w:tab w:val="left" w:pos="960"/>
        </w:tabs>
        <w:spacing w:before="3" w:line="273" w:lineRule="auto"/>
        <w:ind w:right="1315"/>
        <w:jc w:val="both"/>
        <w:rPr>
          <w:sz w:val="24"/>
        </w:rPr>
      </w:pPr>
      <w:r>
        <w:rPr>
          <w:sz w:val="24"/>
        </w:rPr>
        <w:t>Microcontroller- microprocessor with built-in memory and ports and can be programmed for any generic control application. Example, 8051.</w:t>
      </w:r>
    </w:p>
    <w:p w:rsidR="00706248" w:rsidRDefault="006074D4">
      <w:pPr>
        <w:pStyle w:val="ListParagraph"/>
        <w:numPr>
          <w:ilvl w:val="1"/>
          <w:numId w:val="41"/>
        </w:numPr>
        <w:tabs>
          <w:tab w:val="left" w:pos="960"/>
        </w:tabs>
        <w:spacing w:before="3" w:line="273" w:lineRule="auto"/>
        <w:ind w:right="1320"/>
        <w:jc w:val="both"/>
        <w:rPr>
          <w:sz w:val="24"/>
        </w:rPr>
      </w:pPr>
      <w:r>
        <w:rPr>
          <w:sz w:val="24"/>
        </w:rPr>
        <w:t xml:space="preserve">Special-purpose processors- designed to handle special functions required for an application. Examples, digital signal </w:t>
      </w:r>
      <w:r>
        <w:rPr>
          <w:sz w:val="24"/>
        </w:rPr>
        <w:t>processors and application-specific integrated circuit (ASIC) chips.</w:t>
      </w:r>
    </w:p>
    <w:p w:rsidR="00706248" w:rsidRDefault="00706248">
      <w:pPr>
        <w:pStyle w:val="ListParagraph"/>
        <w:spacing w:line="273" w:lineRule="auto"/>
        <w:jc w:val="both"/>
        <w:rPr>
          <w:sz w:val="24"/>
        </w:rPr>
        <w:sectPr w:rsidR="00706248">
          <w:pgSz w:w="12240" w:h="15840"/>
          <w:pgMar w:top="1300" w:right="360" w:bottom="280" w:left="1440" w:header="720" w:footer="720" w:gutter="0"/>
          <w:cols w:space="720"/>
        </w:sectPr>
      </w:pPr>
    </w:p>
    <w:p w:rsidR="00706248" w:rsidRDefault="006074D4">
      <w:pPr>
        <w:spacing w:before="74"/>
        <w:ind w:left="240"/>
        <w:jc w:val="both"/>
        <w:rPr>
          <w:i/>
          <w:sz w:val="24"/>
        </w:rPr>
      </w:pPr>
      <w:r>
        <w:rPr>
          <w:i/>
          <w:sz w:val="24"/>
        </w:rPr>
        <w:lastRenderedPageBreak/>
        <w:t>Based</w:t>
      </w:r>
      <w:r>
        <w:rPr>
          <w:i/>
          <w:spacing w:val="-3"/>
          <w:sz w:val="24"/>
        </w:rPr>
        <w:t xml:space="preserve"> </w:t>
      </w:r>
      <w:r>
        <w:rPr>
          <w:i/>
          <w:sz w:val="24"/>
        </w:rPr>
        <w:t xml:space="preserve">on </w:t>
      </w:r>
      <w:r>
        <w:rPr>
          <w:i/>
          <w:spacing w:val="-2"/>
          <w:sz w:val="24"/>
        </w:rPr>
        <w:t>architecture:</w:t>
      </w:r>
    </w:p>
    <w:p w:rsidR="00706248" w:rsidRDefault="006074D4">
      <w:pPr>
        <w:pStyle w:val="ListParagraph"/>
        <w:numPr>
          <w:ilvl w:val="1"/>
          <w:numId w:val="41"/>
        </w:numPr>
        <w:tabs>
          <w:tab w:val="left" w:pos="960"/>
        </w:tabs>
        <w:spacing w:before="242"/>
        <w:rPr>
          <w:sz w:val="24"/>
        </w:rPr>
      </w:pPr>
      <w:r>
        <w:rPr>
          <w:sz w:val="24"/>
        </w:rPr>
        <w:t>Reduced</w:t>
      </w:r>
      <w:r>
        <w:rPr>
          <w:spacing w:val="-1"/>
          <w:sz w:val="24"/>
        </w:rPr>
        <w:t xml:space="preserve"> </w:t>
      </w:r>
      <w:r>
        <w:rPr>
          <w:sz w:val="24"/>
        </w:rPr>
        <w:t>Instruction</w:t>
      </w:r>
      <w:r>
        <w:rPr>
          <w:spacing w:val="-3"/>
          <w:sz w:val="24"/>
        </w:rPr>
        <w:t xml:space="preserve"> </w:t>
      </w:r>
      <w:r>
        <w:rPr>
          <w:sz w:val="24"/>
        </w:rPr>
        <w:t>Set</w:t>
      </w:r>
      <w:r>
        <w:rPr>
          <w:spacing w:val="-3"/>
          <w:sz w:val="24"/>
        </w:rPr>
        <w:t xml:space="preserve"> </w:t>
      </w:r>
      <w:r>
        <w:rPr>
          <w:sz w:val="24"/>
        </w:rPr>
        <w:t>Computer</w:t>
      </w:r>
      <w:r>
        <w:rPr>
          <w:spacing w:val="-3"/>
          <w:sz w:val="24"/>
        </w:rPr>
        <w:t xml:space="preserve"> </w:t>
      </w:r>
      <w:r>
        <w:rPr>
          <w:sz w:val="24"/>
        </w:rPr>
        <w:t>(RISC)</w:t>
      </w:r>
      <w:r>
        <w:rPr>
          <w:spacing w:val="-2"/>
          <w:sz w:val="24"/>
        </w:rPr>
        <w:t xml:space="preserve"> processors</w:t>
      </w:r>
    </w:p>
    <w:p w:rsidR="00706248" w:rsidRDefault="006074D4">
      <w:pPr>
        <w:pStyle w:val="ListParagraph"/>
        <w:numPr>
          <w:ilvl w:val="1"/>
          <w:numId w:val="41"/>
        </w:numPr>
        <w:tabs>
          <w:tab w:val="left" w:pos="960"/>
        </w:tabs>
        <w:spacing w:before="40"/>
        <w:rPr>
          <w:sz w:val="24"/>
        </w:rPr>
      </w:pPr>
      <w:r>
        <w:rPr>
          <w:sz w:val="24"/>
        </w:rPr>
        <w:t>Complex</w:t>
      </w:r>
      <w:r>
        <w:rPr>
          <w:spacing w:val="-2"/>
          <w:sz w:val="24"/>
        </w:rPr>
        <w:t xml:space="preserve"> </w:t>
      </w:r>
      <w:r>
        <w:rPr>
          <w:sz w:val="24"/>
        </w:rPr>
        <w:t>Instruction</w:t>
      </w:r>
      <w:r>
        <w:rPr>
          <w:spacing w:val="-3"/>
          <w:sz w:val="24"/>
        </w:rPr>
        <w:t xml:space="preserve"> </w:t>
      </w:r>
      <w:r>
        <w:rPr>
          <w:sz w:val="24"/>
        </w:rPr>
        <w:t>Set</w:t>
      </w:r>
      <w:r>
        <w:rPr>
          <w:spacing w:val="-1"/>
          <w:sz w:val="24"/>
        </w:rPr>
        <w:t xml:space="preserve"> </w:t>
      </w:r>
      <w:r>
        <w:rPr>
          <w:sz w:val="24"/>
        </w:rPr>
        <w:t>Computer</w:t>
      </w:r>
      <w:r>
        <w:rPr>
          <w:spacing w:val="-3"/>
          <w:sz w:val="24"/>
        </w:rPr>
        <w:t xml:space="preserve"> </w:t>
      </w:r>
      <w:r>
        <w:rPr>
          <w:sz w:val="24"/>
        </w:rPr>
        <w:t>(CISC)</w:t>
      </w:r>
      <w:r>
        <w:rPr>
          <w:spacing w:val="-3"/>
          <w:sz w:val="24"/>
        </w:rPr>
        <w:t xml:space="preserve"> </w:t>
      </w:r>
      <w:r>
        <w:rPr>
          <w:spacing w:val="-2"/>
          <w:sz w:val="24"/>
        </w:rPr>
        <w:t>processors</w:t>
      </w:r>
    </w:p>
    <w:p w:rsidR="00706248" w:rsidRDefault="00706248">
      <w:pPr>
        <w:pStyle w:val="BodyText"/>
        <w:spacing w:before="88"/>
        <w:ind w:left="0"/>
      </w:pPr>
    </w:p>
    <w:p w:rsidR="00706248" w:rsidRDefault="006074D4" w:rsidP="001D35F2">
      <w:pPr>
        <w:pStyle w:val="Heading2"/>
        <w:tabs>
          <w:tab w:val="left" w:pos="511"/>
        </w:tabs>
        <w:ind w:left="511"/>
      </w:pPr>
      <w:r>
        <w:t>8085</w:t>
      </w:r>
      <w:r>
        <w:rPr>
          <w:spacing w:val="-2"/>
        </w:rPr>
        <w:t xml:space="preserve"> </w:t>
      </w:r>
      <w:r>
        <w:t>MICROPROCESSOR</w:t>
      </w:r>
      <w:r>
        <w:rPr>
          <w:spacing w:val="-1"/>
        </w:rPr>
        <w:t xml:space="preserve"> </w:t>
      </w:r>
      <w:r>
        <w:rPr>
          <w:spacing w:val="-2"/>
        </w:rPr>
        <w:t>ARCHITECTURE</w:t>
      </w:r>
    </w:p>
    <w:p w:rsidR="00706248" w:rsidRDefault="006074D4">
      <w:pPr>
        <w:pStyle w:val="BodyText"/>
        <w:spacing w:before="235" w:line="276" w:lineRule="auto"/>
        <w:ind w:right="1314"/>
        <w:jc w:val="both"/>
      </w:pPr>
      <w:r>
        <w:t>The</w:t>
      </w:r>
      <w:r>
        <w:rPr>
          <w:spacing w:val="-2"/>
        </w:rPr>
        <w:t xml:space="preserve"> </w:t>
      </w:r>
      <w:r>
        <w:t>8085 microproces</w:t>
      </w:r>
      <w:r>
        <w:t>sor</w:t>
      </w:r>
      <w:r>
        <w:rPr>
          <w:spacing w:val="-1"/>
        </w:rPr>
        <w:t xml:space="preserve"> </w:t>
      </w:r>
      <w:r>
        <w:t>is an 8-bit processor</w:t>
      </w:r>
      <w:r>
        <w:rPr>
          <w:spacing w:val="-1"/>
        </w:rPr>
        <w:t xml:space="preserve"> </w:t>
      </w:r>
      <w:r>
        <w:t>available</w:t>
      </w:r>
      <w:r>
        <w:rPr>
          <w:spacing w:val="-1"/>
        </w:rPr>
        <w:t xml:space="preserve"> </w:t>
      </w:r>
      <w:r>
        <w:t>as a</w:t>
      </w:r>
      <w:r>
        <w:rPr>
          <w:spacing w:val="-1"/>
        </w:rPr>
        <w:t xml:space="preserve"> </w:t>
      </w:r>
      <w:r>
        <w:t xml:space="preserve">40-pin IC package and uses +5 V for power. It can run at a maximum frequency of 3 </w:t>
      </w:r>
      <w:proofErr w:type="spellStart"/>
      <w:r>
        <w:t>MHz.</w:t>
      </w:r>
      <w:proofErr w:type="spellEnd"/>
      <w:r>
        <w:t xml:space="preserve"> Its data bus width is 8-bit and address bus width is 16-bit, thus it can address 2</w:t>
      </w:r>
      <w:r>
        <w:rPr>
          <w:vertAlign w:val="superscript"/>
        </w:rPr>
        <w:t>16</w:t>
      </w:r>
      <w:r>
        <w:t xml:space="preserve"> = 64 KB of memory. The internal architecture of 8085 is shown is Fig. 2.</w:t>
      </w:r>
    </w:p>
    <w:p w:rsidR="00706248" w:rsidRDefault="006074D4">
      <w:pPr>
        <w:pStyle w:val="BodyText"/>
        <w:spacing w:before="72"/>
        <w:ind w:left="0"/>
        <w:rPr>
          <w:sz w:val="20"/>
        </w:rPr>
      </w:pPr>
      <w:r>
        <w:rPr>
          <w:noProof/>
          <w:sz w:val="20"/>
          <w:lang w:val="en-IN" w:eastAsia="en-IN"/>
        </w:rPr>
        <w:drawing>
          <wp:anchor distT="0" distB="0" distL="0" distR="0" simplePos="0" relativeHeight="487589376" behindDoc="1" locked="0" layoutInCell="1" allowOverlap="1">
            <wp:simplePos x="0" y="0"/>
            <wp:positionH relativeFrom="page">
              <wp:posOffset>1476005</wp:posOffset>
            </wp:positionH>
            <wp:positionV relativeFrom="paragraph">
              <wp:posOffset>207007</wp:posOffset>
            </wp:positionV>
            <wp:extent cx="4833483" cy="3253740"/>
            <wp:effectExtent l="0" t="0" r="0" b="0"/>
            <wp:wrapTopAndBottom/>
            <wp:docPr id="4" name="Image 4" descr="8085 INTERN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8085 INTERNAL.png"/>
                    <pic:cNvPicPr/>
                  </pic:nvPicPr>
                  <pic:blipFill>
                    <a:blip r:embed="rId6" cstate="print"/>
                    <a:stretch>
                      <a:fillRect/>
                    </a:stretch>
                  </pic:blipFill>
                  <pic:spPr>
                    <a:xfrm>
                      <a:off x="0" y="0"/>
                      <a:ext cx="4833483" cy="3253740"/>
                    </a:xfrm>
                    <a:prstGeom prst="rect">
                      <a:avLst/>
                    </a:prstGeom>
                  </pic:spPr>
                </pic:pic>
              </a:graphicData>
            </a:graphic>
          </wp:anchor>
        </w:drawing>
      </w:r>
    </w:p>
    <w:p w:rsidR="00706248" w:rsidRDefault="00706248">
      <w:pPr>
        <w:pStyle w:val="BodyText"/>
        <w:ind w:left="0"/>
        <w:rPr>
          <w:sz w:val="22"/>
        </w:rPr>
      </w:pPr>
    </w:p>
    <w:p w:rsidR="00706248" w:rsidRDefault="00706248">
      <w:pPr>
        <w:pStyle w:val="BodyText"/>
        <w:spacing w:before="157"/>
        <w:ind w:left="0"/>
        <w:rPr>
          <w:sz w:val="22"/>
        </w:rPr>
      </w:pPr>
    </w:p>
    <w:p w:rsidR="00706248" w:rsidRDefault="006074D4">
      <w:pPr>
        <w:spacing w:before="1"/>
        <w:ind w:left="3109"/>
      </w:pPr>
      <w:r>
        <w:t>Internal</w:t>
      </w:r>
      <w:r>
        <w:rPr>
          <w:spacing w:val="-2"/>
        </w:rPr>
        <w:t xml:space="preserve"> </w:t>
      </w:r>
      <w:r>
        <w:t>Architecture</w:t>
      </w:r>
      <w:r>
        <w:rPr>
          <w:spacing w:val="-4"/>
        </w:rPr>
        <w:t xml:space="preserve"> </w:t>
      </w:r>
      <w:r>
        <w:t>of</w:t>
      </w:r>
      <w:r>
        <w:rPr>
          <w:spacing w:val="-3"/>
        </w:rPr>
        <w:t xml:space="preserve"> </w:t>
      </w:r>
      <w:r>
        <w:rPr>
          <w:spacing w:val="-4"/>
        </w:rPr>
        <w:t>8085</w:t>
      </w:r>
    </w:p>
    <w:p w:rsidR="00706248" w:rsidRDefault="006074D4">
      <w:pPr>
        <w:pStyle w:val="BodyText"/>
        <w:spacing w:before="237"/>
      </w:pPr>
      <w:r>
        <w:t>Arithmetic</w:t>
      </w:r>
      <w:r>
        <w:rPr>
          <w:spacing w:val="-5"/>
        </w:rPr>
        <w:t xml:space="preserve"> </w:t>
      </w:r>
      <w:r>
        <w:t>and</w:t>
      </w:r>
      <w:r>
        <w:rPr>
          <w:spacing w:val="-1"/>
        </w:rPr>
        <w:t xml:space="preserve"> </w:t>
      </w:r>
      <w:r>
        <w:t>Logic</w:t>
      </w:r>
      <w:r>
        <w:rPr>
          <w:spacing w:val="-2"/>
        </w:rPr>
        <w:t xml:space="preserve"> </w:t>
      </w:r>
      <w:r>
        <w:rPr>
          <w:spacing w:val="-4"/>
        </w:rPr>
        <w:t>Unit</w:t>
      </w:r>
    </w:p>
    <w:p w:rsidR="00706248" w:rsidRDefault="006074D4">
      <w:pPr>
        <w:pStyle w:val="BodyText"/>
        <w:spacing w:before="242" w:line="276" w:lineRule="auto"/>
        <w:ind w:right="1319"/>
        <w:jc w:val="both"/>
      </w:pPr>
      <w:r>
        <w:t>The ALU performs the actual numerical and logical operations such as Addition (ADD), Subtraction (SUB), AND, OR etc. It uses data from memory and from Accumulator to perform operations. The results of the arithmetic and logical operations are stored in the</w:t>
      </w:r>
      <w:r>
        <w:t xml:space="preserve"> </w:t>
      </w:r>
      <w:r>
        <w:rPr>
          <w:spacing w:val="-2"/>
        </w:rPr>
        <w:t>accumulator.</w:t>
      </w:r>
    </w:p>
    <w:p w:rsidR="00706248" w:rsidRDefault="006074D4">
      <w:pPr>
        <w:pStyle w:val="BodyText"/>
        <w:spacing w:before="200"/>
      </w:pPr>
      <w:r>
        <w:rPr>
          <w:spacing w:val="-2"/>
        </w:rPr>
        <w:t>Registers</w:t>
      </w:r>
    </w:p>
    <w:p w:rsidR="00706248" w:rsidRDefault="006074D4">
      <w:pPr>
        <w:pStyle w:val="BodyText"/>
        <w:spacing w:before="243" w:line="276" w:lineRule="auto"/>
        <w:ind w:right="1318"/>
        <w:jc w:val="both"/>
      </w:pPr>
      <w:r>
        <w:t>The 8085 includes six registers, one accumulator and one flag register, as shown in Fig. 3.</w:t>
      </w:r>
      <w:r>
        <w:rPr>
          <w:spacing w:val="40"/>
        </w:rPr>
        <w:t xml:space="preserve"> </w:t>
      </w:r>
      <w:r>
        <w:t>In addition, it has two 16-bit registers: stack pointer and program counter. They are briefly described as follows.</w:t>
      </w:r>
    </w:p>
    <w:p w:rsidR="00706248" w:rsidRDefault="006074D4">
      <w:pPr>
        <w:pStyle w:val="BodyText"/>
        <w:spacing w:before="199" w:line="276" w:lineRule="auto"/>
        <w:ind w:right="1318"/>
        <w:jc w:val="both"/>
      </w:pPr>
      <w:r>
        <w:t>The 8085 has six general</w:t>
      </w:r>
      <w:r>
        <w:t>-purpose registers to store 8-bit data; these are identified as B, C, D,</w:t>
      </w:r>
      <w:r>
        <w:rPr>
          <w:spacing w:val="15"/>
        </w:rPr>
        <w:t xml:space="preserve"> </w:t>
      </w:r>
      <w:r>
        <w:t>E,</w:t>
      </w:r>
      <w:r>
        <w:rPr>
          <w:spacing w:val="17"/>
        </w:rPr>
        <w:t xml:space="preserve"> </w:t>
      </w:r>
      <w:r>
        <w:t>H</w:t>
      </w:r>
      <w:r>
        <w:rPr>
          <w:spacing w:val="17"/>
        </w:rPr>
        <w:t xml:space="preserve"> </w:t>
      </w:r>
      <w:r>
        <w:t>and</w:t>
      </w:r>
      <w:r>
        <w:rPr>
          <w:spacing w:val="20"/>
        </w:rPr>
        <w:t xml:space="preserve"> </w:t>
      </w:r>
      <w:r>
        <w:t>L.</w:t>
      </w:r>
      <w:r>
        <w:rPr>
          <w:spacing w:val="17"/>
        </w:rPr>
        <w:t xml:space="preserve"> </w:t>
      </w:r>
      <w:r>
        <w:t>they</w:t>
      </w:r>
      <w:r>
        <w:rPr>
          <w:spacing w:val="13"/>
        </w:rPr>
        <w:t xml:space="preserve"> </w:t>
      </w:r>
      <w:r>
        <w:t>can</w:t>
      </w:r>
      <w:r>
        <w:rPr>
          <w:spacing w:val="20"/>
        </w:rPr>
        <w:t xml:space="preserve"> </w:t>
      </w:r>
      <w:r>
        <w:t>be</w:t>
      </w:r>
      <w:r>
        <w:rPr>
          <w:spacing w:val="17"/>
        </w:rPr>
        <w:t xml:space="preserve"> </w:t>
      </w:r>
      <w:r>
        <w:t>combined</w:t>
      </w:r>
      <w:r>
        <w:rPr>
          <w:spacing w:val="18"/>
        </w:rPr>
        <w:t xml:space="preserve"> </w:t>
      </w:r>
      <w:r>
        <w:t>as</w:t>
      </w:r>
      <w:r>
        <w:rPr>
          <w:spacing w:val="18"/>
        </w:rPr>
        <w:t xml:space="preserve"> </w:t>
      </w:r>
      <w:r>
        <w:t>register</w:t>
      </w:r>
      <w:r>
        <w:rPr>
          <w:spacing w:val="19"/>
        </w:rPr>
        <w:t xml:space="preserve"> </w:t>
      </w:r>
      <w:r>
        <w:t>pairs</w:t>
      </w:r>
      <w:r>
        <w:rPr>
          <w:spacing w:val="23"/>
        </w:rPr>
        <w:t xml:space="preserve"> </w:t>
      </w:r>
      <w:r>
        <w:t>-</w:t>
      </w:r>
      <w:r>
        <w:rPr>
          <w:spacing w:val="17"/>
        </w:rPr>
        <w:t xml:space="preserve"> </w:t>
      </w:r>
      <w:r>
        <w:t>BC,</w:t>
      </w:r>
      <w:r>
        <w:rPr>
          <w:spacing w:val="17"/>
        </w:rPr>
        <w:t xml:space="preserve"> </w:t>
      </w:r>
      <w:r>
        <w:t>DE</w:t>
      </w:r>
      <w:r>
        <w:rPr>
          <w:spacing w:val="17"/>
        </w:rPr>
        <w:t xml:space="preserve"> </w:t>
      </w:r>
      <w:r>
        <w:t>and</w:t>
      </w:r>
      <w:r>
        <w:rPr>
          <w:spacing w:val="17"/>
        </w:rPr>
        <w:t xml:space="preserve"> </w:t>
      </w:r>
      <w:r>
        <w:t>HL</w:t>
      </w:r>
      <w:r>
        <w:rPr>
          <w:spacing w:val="17"/>
        </w:rPr>
        <w:t xml:space="preserve"> </w:t>
      </w:r>
      <w:r>
        <w:t>to</w:t>
      </w:r>
      <w:r>
        <w:rPr>
          <w:spacing w:val="18"/>
        </w:rPr>
        <w:t xml:space="preserve"> </w:t>
      </w:r>
      <w:r>
        <w:t>perform</w:t>
      </w:r>
      <w:r>
        <w:rPr>
          <w:spacing w:val="19"/>
        </w:rPr>
        <w:t xml:space="preserve"> </w:t>
      </w:r>
      <w:r>
        <w:rPr>
          <w:spacing w:val="-4"/>
        </w:rPr>
        <w:t>some</w:t>
      </w:r>
    </w:p>
    <w:p w:rsidR="00706248" w:rsidRDefault="00706248">
      <w:pPr>
        <w:pStyle w:val="BodyText"/>
        <w:spacing w:line="276" w:lineRule="auto"/>
        <w:jc w:val="both"/>
        <w:sectPr w:rsidR="00706248">
          <w:pgSz w:w="12240" w:h="15840"/>
          <w:pgMar w:top="1300" w:right="360" w:bottom="0" w:left="1440" w:header="720" w:footer="720" w:gutter="0"/>
          <w:cols w:space="720"/>
        </w:sectPr>
      </w:pPr>
    </w:p>
    <w:p w:rsidR="00706248" w:rsidRDefault="006074D4">
      <w:pPr>
        <w:pStyle w:val="BodyText"/>
        <w:spacing w:before="74" w:line="276" w:lineRule="auto"/>
        <w:ind w:right="1323"/>
      </w:pPr>
      <w:proofErr w:type="gramStart"/>
      <w:r>
        <w:lastRenderedPageBreak/>
        <w:t>16-bit</w:t>
      </w:r>
      <w:r>
        <w:rPr>
          <w:spacing w:val="34"/>
        </w:rPr>
        <w:t xml:space="preserve"> </w:t>
      </w:r>
      <w:r>
        <w:t>operations.</w:t>
      </w:r>
      <w:proofErr w:type="gramEnd"/>
      <w:r>
        <w:rPr>
          <w:spacing w:val="34"/>
        </w:rPr>
        <w:t xml:space="preserve"> </w:t>
      </w:r>
      <w:r>
        <w:t>The</w:t>
      </w:r>
      <w:r>
        <w:rPr>
          <w:spacing w:val="32"/>
        </w:rPr>
        <w:t xml:space="preserve"> </w:t>
      </w:r>
      <w:r>
        <w:t>programmer</w:t>
      </w:r>
      <w:r>
        <w:rPr>
          <w:spacing w:val="34"/>
        </w:rPr>
        <w:t xml:space="preserve"> </w:t>
      </w:r>
      <w:r>
        <w:t>can</w:t>
      </w:r>
      <w:r>
        <w:rPr>
          <w:spacing w:val="33"/>
        </w:rPr>
        <w:t xml:space="preserve"> </w:t>
      </w:r>
      <w:r>
        <w:t>use</w:t>
      </w:r>
      <w:r>
        <w:rPr>
          <w:spacing w:val="33"/>
        </w:rPr>
        <w:t xml:space="preserve"> </w:t>
      </w:r>
      <w:r>
        <w:t>these</w:t>
      </w:r>
      <w:r>
        <w:rPr>
          <w:spacing w:val="32"/>
        </w:rPr>
        <w:t xml:space="preserve"> </w:t>
      </w:r>
      <w:r>
        <w:t>registers</w:t>
      </w:r>
      <w:r>
        <w:rPr>
          <w:spacing w:val="33"/>
        </w:rPr>
        <w:t xml:space="preserve"> </w:t>
      </w:r>
      <w:r>
        <w:t>to</w:t>
      </w:r>
      <w:r>
        <w:rPr>
          <w:spacing w:val="34"/>
        </w:rPr>
        <w:t xml:space="preserve"> </w:t>
      </w:r>
      <w:r>
        <w:t>store</w:t>
      </w:r>
      <w:r>
        <w:rPr>
          <w:spacing w:val="32"/>
        </w:rPr>
        <w:t xml:space="preserve"> </w:t>
      </w:r>
      <w:r>
        <w:t>or</w:t>
      </w:r>
      <w:r>
        <w:rPr>
          <w:spacing w:val="33"/>
        </w:rPr>
        <w:t xml:space="preserve"> </w:t>
      </w:r>
      <w:r>
        <w:t>copy</w:t>
      </w:r>
      <w:r>
        <w:rPr>
          <w:spacing w:val="28"/>
        </w:rPr>
        <w:t xml:space="preserve"> </w:t>
      </w:r>
      <w:r>
        <w:t>data</w:t>
      </w:r>
      <w:r>
        <w:rPr>
          <w:spacing w:val="32"/>
        </w:rPr>
        <w:t xml:space="preserve"> </w:t>
      </w:r>
      <w:r>
        <w:t>into</w:t>
      </w:r>
      <w:r>
        <w:rPr>
          <w:spacing w:val="33"/>
        </w:rPr>
        <w:t xml:space="preserve"> </w:t>
      </w:r>
      <w:r>
        <w:t>the register by using data copy instructions.</w:t>
      </w:r>
    </w:p>
    <w:p w:rsidR="00706248" w:rsidRDefault="006074D4">
      <w:pPr>
        <w:pStyle w:val="BodyText"/>
        <w:spacing w:before="55"/>
        <w:ind w:left="0"/>
        <w:rPr>
          <w:sz w:val="20"/>
        </w:rPr>
      </w:pPr>
      <w:r>
        <w:rPr>
          <w:noProof/>
          <w:sz w:val="20"/>
          <w:lang w:val="en-IN" w:eastAsia="en-IN"/>
        </w:rPr>
        <w:drawing>
          <wp:anchor distT="0" distB="0" distL="0" distR="0" simplePos="0" relativeHeight="487589888" behindDoc="1" locked="0" layoutInCell="1" allowOverlap="1">
            <wp:simplePos x="0" y="0"/>
            <wp:positionH relativeFrom="page">
              <wp:posOffset>2193531</wp:posOffset>
            </wp:positionH>
            <wp:positionV relativeFrom="paragraph">
              <wp:posOffset>196416</wp:posOffset>
            </wp:positionV>
            <wp:extent cx="3519719" cy="21376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3519719" cy="2137600"/>
                    </a:xfrm>
                    <a:prstGeom prst="rect">
                      <a:avLst/>
                    </a:prstGeom>
                  </pic:spPr>
                </pic:pic>
              </a:graphicData>
            </a:graphic>
          </wp:anchor>
        </w:drawing>
      </w:r>
    </w:p>
    <w:p w:rsidR="00706248" w:rsidRDefault="00706248">
      <w:pPr>
        <w:pStyle w:val="BodyText"/>
        <w:spacing w:before="77"/>
        <w:ind w:left="0"/>
        <w:rPr>
          <w:sz w:val="20"/>
        </w:rPr>
      </w:pPr>
    </w:p>
    <w:p w:rsidR="00706248" w:rsidRDefault="006074D4">
      <w:pPr>
        <w:ind w:left="6" w:right="1085"/>
        <w:jc w:val="center"/>
        <w:rPr>
          <w:sz w:val="20"/>
        </w:rPr>
      </w:pPr>
      <w:r>
        <w:rPr>
          <w:sz w:val="20"/>
        </w:rPr>
        <w:t>Fig.</w:t>
      </w:r>
      <w:r>
        <w:rPr>
          <w:spacing w:val="-5"/>
          <w:sz w:val="20"/>
        </w:rPr>
        <w:t xml:space="preserve"> </w:t>
      </w:r>
      <w:r>
        <w:rPr>
          <w:sz w:val="20"/>
        </w:rPr>
        <w:t>3</w:t>
      </w:r>
      <w:r>
        <w:rPr>
          <w:spacing w:val="-4"/>
          <w:sz w:val="20"/>
        </w:rPr>
        <w:t xml:space="preserve"> </w:t>
      </w:r>
      <w:r>
        <w:rPr>
          <w:sz w:val="20"/>
        </w:rPr>
        <w:t>Register</w:t>
      </w:r>
      <w:r>
        <w:rPr>
          <w:spacing w:val="-4"/>
          <w:sz w:val="20"/>
        </w:rPr>
        <w:t xml:space="preserve"> </w:t>
      </w:r>
      <w:proofErr w:type="spellStart"/>
      <w:r>
        <w:rPr>
          <w:spacing w:val="-2"/>
          <w:sz w:val="20"/>
        </w:rPr>
        <w:t>organisation</w:t>
      </w:r>
      <w:proofErr w:type="spellEnd"/>
    </w:p>
    <w:p w:rsidR="00706248" w:rsidRDefault="00706248">
      <w:pPr>
        <w:pStyle w:val="BodyText"/>
        <w:spacing w:before="4"/>
        <w:ind w:left="0"/>
        <w:rPr>
          <w:sz w:val="20"/>
        </w:rPr>
      </w:pPr>
    </w:p>
    <w:p w:rsidR="00706248" w:rsidRDefault="006074D4">
      <w:pPr>
        <w:pStyle w:val="BodyText"/>
        <w:spacing w:before="1"/>
      </w:pPr>
      <w:r>
        <w:rPr>
          <w:spacing w:val="-2"/>
        </w:rPr>
        <w:t>Accumulator</w:t>
      </w:r>
    </w:p>
    <w:p w:rsidR="00706248" w:rsidRDefault="006074D4">
      <w:pPr>
        <w:pStyle w:val="BodyText"/>
        <w:spacing w:before="240" w:line="276" w:lineRule="auto"/>
        <w:ind w:right="1314"/>
        <w:jc w:val="both"/>
      </w:pPr>
      <w:r>
        <w:t>The accumulator is an 8-bit register that is a part of ALU. This register is used to store 8-bit data and to perform arithmetic and logical operations. The result of</w:t>
      </w:r>
      <w:r>
        <w:t xml:space="preserve"> an operation is stored in the accumulator. The accumulator is also identified as register A.</w:t>
      </w:r>
    </w:p>
    <w:p w:rsidR="00706248" w:rsidRDefault="006074D4">
      <w:pPr>
        <w:pStyle w:val="BodyText"/>
        <w:spacing w:before="202"/>
        <w:jc w:val="both"/>
      </w:pPr>
      <w:r>
        <w:t>Flag</w:t>
      </w:r>
      <w:r>
        <w:rPr>
          <w:spacing w:val="-4"/>
        </w:rPr>
        <w:t xml:space="preserve"> </w:t>
      </w:r>
      <w:r>
        <w:rPr>
          <w:spacing w:val="-2"/>
        </w:rPr>
        <w:t>register</w:t>
      </w:r>
    </w:p>
    <w:p w:rsidR="00706248" w:rsidRDefault="006074D4">
      <w:pPr>
        <w:pStyle w:val="BodyText"/>
        <w:spacing w:before="240" w:line="276" w:lineRule="auto"/>
        <w:ind w:right="1324"/>
        <w:jc w:val="both"/>
      </w:pPr>
      <w:r>
        <w:t>The ALU includes five flip-flops, which are set or reset after an operation according to data condition of the result in the accumulator and other registers. They are called Zero (Z), Carry (CY), Sign (S), Parity (P) and Auxiliary Carry (AC) flags. Their b</w:t>
      </w:r>
      <w:r>
        <w:t>it positions in the flag</w:t>
      </w:r>
      <w:r>
        <w:rPr>
          <w:spacing w:val="-2"/>
        </w:rPr>
        <w:t xml:space="preserve"> </w:t>
      </w:r>
      <w:r>
        <w:t>register are</w:t>
      </w:r>
      <w:r>
        <w:rPr>
          <w:spacing w:val="-3"/>
        </w:rPr>
        <w:t xml:space="preserve"> </w:t>
      </w:r>
      <w:r>
        <w:t>shown in</w:t>
      </w:r>
      <w:r>
        <w:rPr>
          <w:spacing w:val="-1"/>
        </w:rPr>
        <w:t xml:space="preserve"> </w:t>
      </w:r>
      <w:r>
        <w:t>Fig.</w:t>
      </w:r>
      <w:r>
        <w:rPr>
          <w:spacing w:val="-1"/>
        </w:rPr>
        <w:t xml:space="preserve"> </w:t>
      </w:r>
      <w:r>
        <w:t>4.</w:t>
      </w:r>
      <w:r>
        <w:rPr>
          <w:spacing w:val="1"/>
        </w:rPr>
        <w:t xml:space="preserve"> </w:t>
      </w:r>
      <w:r>
        <w:t>The</w:t>
      </w:r>
      <w:r>
        <w:rPr>
          <w:spacing w:val="-2"/>
        </w:rPr>
        <w:t xml:space="preserve"> </w:t>
      </w:r>
      <w:r>
        <w:t>microprocessor</w:t>
      </w:r>
      <w:r>
        <w:rPr>
          <w:spacing w:val="-2"/>
        </w:rPr>
        <w:t xml:space="preserve"> </w:t>
      </w:r>
      <w:r>
        <w:t>uses</w:t>
      </w:r>
      <w:r>
        <w:rPr>
          <w:spacing w:val="-1"/>
        </w:rPr>
        <w:t xml:space="preserve"> </w:t>
      </w:r>
      <w:r>
        <w:t>these</w:t>
      </w:r>
      <w:r>
        <w:rPr>
          <w:spacing w:val="-2"/>
        </w:rPr>
        <w:t xml:space="preserve"> </w:t>
      </w:r>
      <w:r>
        <w:t>flags to</w:t>
      </w:r>
      <w:r>
        <w:rPr>
          <w:spacing w:val="-1"/>
        </w:rPr>
        <w:t xml:space="preserve"> </w:t>
      </w:r>
      <w:r>
        <w:t>test</w:t>
      </w:r>
      <w:r>
        <w:rPr>
          <w:spacing w:val="-1"/>
        </w:rPr>
        <w:t xml:space="preserve"> </w:t>
      </w:r>
      <w:r>
        <w:t xml:space="preserve">data </w:t>
      </w:r>
      <w:r>
        <w:rPr>
          <w:spacing w:val="-2"/>
        </w:rPr>
        <w:t>conditions.</w:t>
      </w:r>
    </w:p>
    <w:p w:rsidR="00706248" w:rsidRDefault="006074D4">
      <w:pPr>
        <w:pStyle w:val="BodyText"/>
        <w:spacing w:before="86"/>
        <w:ind w:left="0"/>
        <w:rPr>
          <w:sz w:val="20"/>
        </w:rPr>
      </w:pPr>
      <w:r>
        <w:rPr>
          <w:noProof/>
          <w:sz w:val="20"/>
          <w:lang w:val="en-IN" w:eastAsia="en-IN"/>
        </w:rPr>
        <w:drawing>
          <wp:anchor distT="0" distB="0" distL="0" distR="0" simplePos="0" relativeHeight="487590400" behindDoc="1" locked="0" layoutInCell="1" allowOverlap="1">
            <wp:simplePos x="0" y="0"/>
            <wp:positionH relativeFrom="page">
              <wp:posOffset>1890911</wp:posOffset>
            </wp:positionH>
            <wp:positionV relativeFrom="paragraph">
              <wp:posOffset>216015</wp:posOffset>
            </wp:positionV>
            <wp:extent cx="4014852" cy="67151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014852" cy="671512"/>
                    </a:xfrm>
                    <a:prstGeom prst="rect">
                      <a:avLst/>
                    </a:prstGeom>
                  </pic:spPr>
                </pic:pic>
              </a:graphicData>
            </a:graphic>
          </wp:anchor>
        </w:drawing>
      </w:r>
    </w:p>
    <w:p w:rsidR="00706248" w:rsidRDefault="00706248">
      <w:pPr>
        <w:pStyle w:val="BodyText"/>
        <w:spacing w:before="37"/>
        <w:ind w:left="0"/>
      </w:pPr>
    </w:p>
    <w:p w:rsidR="00706248" w:rsidRDefault="006074D4">
      <w:pPr>
        <w:ind w:left="8" w:right="1085"/>
        <w:jc w:val="center"/>
        <w:rPr>
          <w:sz w:val="20"/>
        </w:rPr>
      </w:pPr>
      <w:r>
        <w:rPr>
          <w:sz w:val="20"/>
        </w:rPr>
        <w:t>Fig.</w:t>
      </w:r>
      <w:r>
        <w:rPr>
          <w:spacing w:val="-3"/>
          <w:sz w:val="20"/>
        </w:rPr>
        <w:t xml:space="preserve"> </w:t>
      </w:r>
      <w:r>
        <w:rPr>
          <w:sz w:val="20"/>
        </w:rPr>
        <w:t>4</w:t>
      </w:r>
      <w:r>
        <w:rPr>
          <w:spacing w:val="-1"/>
          <w:sz w:val="20"/>
        </w:rPr>
        <w:t xml:space="preserve"> </w:t>
      </w:r>
      <w:r>
        <w:rPr>
          <w:sz w:val="20"/>
        </w:rPr>
        <w:t>Flag</w:t>
      </w:r>
      <w:r>
        <w:rPr>
          <w:spacing w:val="-3"/>
          <w:sz w:val="20"/>
        </w:rPr>
        <w:t xml:space="preserve"> </w:t>
      </w:r>
      <w:r>
        <w:rPr>
          <w:spacing w:val="-2"/>
          <w:sz w:val="20"/>
        </w:rPr>
        <w:t>register</w:t>
      </w:r>
    </w:p>
    <w:p w:rsidR="00706248" w:rsidRDefault="00706248">
      <w:pPr>
        <w:pStyle w:val="BodyText"/>
        <w:spacing w:before="5"/>
        <w:ind w:left="0"/>
        <w:rPr>
          <w:sz w:val="20"/>
        </w:rPr>
      </w:pPr>
    </w:p>
    <w:p w:rsidR="00706248" w:rsidRDefault="006074D4">
      <w:pPr>
        <w:pStyle w:val="BodyText"/>
        <w:spacing w:line="276" w:lineRule="auto"/>
        <w:ind w:right="1320"/>
        <w:jc w:val="both"/>
      </w:pPr>
      <w:r>
        <w:t>For</w:t>
      </w:r>
      <w:r>
        <w:rPr>
          <w:spacing w:val="-1"/>
        </w:rPr>
        <w:t xml:space="preserve"> </w:t>
      </w:r>
      <w:r>
        <w:t>example, after an addition of</w:t>
      </w:r>
      <w:r>
        <w:rPr>
          <w:spacing w:val="-1"/>
        </w:rPr>
        <w:t xml:space="preserve"> </w:t>
      </w:r>
      <w:r>
        <w:t>two numbers, if the</w:t>
      </w:r>
      <w:r>
        <w:rPr>
          <w:spacing w:val="-1"/>
        </w:rPr>
        <w:t xml:space="preserve"> </w:t>
      </w:r>
      <w:r>
        <w:t>result in the</w:t>
      </w:r>
      <w:r>
        <w:rPr>
          <w:spacing w:val="-1"/>
        </w:rPr>
        <w:t xml:space="preserve"> </w:t>
      </w:r>
      <w:r>
        <w:t>accumulator</w:t>
      </w:r>
      <w:r>
        <w:rPr>
          <w:spacing w:val="-1"/>
        </w:rPr>
        <w:t xml:space="preserve"> </w:t>
      </w:r>
      <w:r>
        <w:t>is larger</w:t>
      </w:r>
      <w:r>
        <w:rPr>
          <w:spacing w:val="-1"/>
        </w:rPr>
        <w:t xml:space="preserve"> </w:t>
      </w:r>
      <w:r>
        <w:t>than 8-bit, the flip-flop uses to indicate a carry by setting CY flag to 1. When an arithmetic operation results in zero, Z flag is set to 1. The S flag is just a copy of the bit D7 of the accumulator. A negative number has a 1 in bit D7 and a positive num</w:t>
      </w:r>
      <w:r>
        <w:t>ber has a 0 in 2’s complement representation. The AC flag is set to 1, when a carry result from bit D3 and passes</w:t>
      </w:r>
      <w:r>
        <w:rPr>
          <w:spacing w:val="-2"/>
        </w:rPr>
        <w:t xml:space="preserve"> </w:t>
      </w:r>
      <w:r>
        <w:t>to</w:t>
      </w:r>
      <w:r>
        <w:rPr>
          <w:spacing w:val="-2"/>
        </w:rPr>
        <w:t xml:space="preserve"> </w:t>
      </w:r>
      <w:r>
        <w:t>bit</w:t>
      </w:r>
      <w:r>
        <w:rPr>
          <w:spacing w:val="-2"/>
        </w:rPr>
        <w:t xml:space="preserve"> </w:t>
      </w:r>
      <w:r>
        <w:t>D4. The</w:t>
      </w:r>
      <w:r>
        <w:rPr>
          <w:spacing w:val="-4"/>
        </w:rPr>
        <w:t xml:space="preserve"> </w:t>
      </w:r>
      <w:r>
        <w:t>P flag</w:t>
      </w:r>
      <w:r>
        <w:rPr>
          <w:spacing w:val="-2"/>
        </w:rPr>
        <w:t xml:space="preserve"> </w:t>
      </w:r>
      <w:r>
        <w:t>is</w:t>
      </w:r>
      <w:r>
        <w:rPr>
          <w:spacing w:val="-2"/>
        </w:rPr>
        <w:t xml:space="preserve"> </w:t>
      </w:r>
      <w:r>
        <w:t>set</w:t>
      </w:r>
      <w:r>
        <w:rPr>
          <w:spacing w:val="-2"/>
        </w:rPr>
        <w:t xml:space="preserve"> </w:t>
      </w:r>
      <w:r>
        <w:t>to</w:t>
      </w:r>
      <w:r>
        <w:rPr>
          <w:spacing w:val="-2"/>
        </w:rPr>
        <w:t xml:space="preserve"> </w:t>
      </w:r>
      <w:r>
        <w:t>1, when the</w:t>
      </w:r>
      <w:r>
        <w:rPr>
          <w:spacing w:val="-1"/>
        </w:rPr>
        <w:t xml:space="preserve"> </w:t>
      </w:r>
      <w:r>
        <w:t>result</w:t>
      </w:r>
      <w:r>
        <w:rPr>
          <w:spacing w:val="-2"/>
        </w:rPr>
        <w:t xml:space="preserve"> </w:t>
      </w:r>
      <w:r>
        <w:t>in</w:t>
      </w:r>
      <w:r>
        <w:rPr>
          <w:spacing w:val="-2"/>
        </w:rPr>
        <w:t xml:space="preserve"> </w:t>
      </w:r>
      <w:r>
        <w:t>accumulator</w:t>
      </w:r>
      <w:r>
        <w:rPr>
          <w:spacing w:val="-1"/>
        </w:rPr>
        <w:t xml:space="preserve"> </w:t>
      </w:r>
      <w:r>
        <w:t>contains</w:t>
      </w:r>
      <w:r>
        <w:rPr>
          <w:spacing w:val="-2"/>
        </w:rPr>
        <w:t xml:space="preserve"> </w:t>
      </w:r>
      <w:r>
        <w:t>even</w:t>
      </w:r>
      <w:r>
        <w:rPr>
          <w:spacing w:val="-2"/>
        </w:rPr>
        <w:t xml:space="preserve"> </w:t>
      </w:r>
      <w:r>
        <w:t>number of 1s.</w:t>
      </w:r>
    </w:p>
    <w:p w:rsidR="00706248" w:rsidRDefault="00706248">
      <w:pPr>
        <w:pStyle w:val="BodyText"/>
        <w:spacing w:line="276" w:lineRule="auto"/>
        <w:jc w:val="both"/>
        <w:sectPr w:rsidR="00706248">
          <w:pgSz w:w="12240" w:h="15840"/>
          <w:pgMar w:top="1300" w:right="360" w:bottom="280" w:left="1440" w:header="720" w:footer="720" w:gutter="0"/>
          <w:cols w:space="720"/>
        </w:sectPr>
      </w:pPr>
    </w:p>
    <w:p w:rsidR="00706248" w:rsidRDefault="006074D4">
      <w:pPr>
        <w:pStyle w:val="BodyText"/>
        <w:spacing w:before="74"/>
      </w:pPr>
      <w:r>
        <w:lastRenderedPageBreak/>
        <w:t>Program</w:t>
      </w:r>
      <w:r>
        <w:rPr>
          <w:spacing w:val="-3"/>
        </w:rPr>
        <w:t xml:space="preserve"> </w:t>
      </w:r>
      <w:r>
        <w:t>Counter</w:t>
      </w:r>
      <w:r>
        <w:rPr>
          <w:spacing w:val="-3"/>
        </w:rPr>
        <w:t xml:space="preserve"> </w:t>
      </w:r>
      <w:r>
        <w:rPr>
          <w:spacing w:val="-4"/>
        </w:rPr>
        <w:t>(PC)</w:t>
      </w:r>
    </w:p>
    <w:p w:rsidR="00706248" w:rsidRDefault="006074D4">
      <w:pPr>
        <w:pStyle w:val="BodyText"/>
        <w:spacing w:before="243" w:line="276" w:lineRule="auto"/>
        <w:ind w:right="1319"/>
        <w:jc w:val="both"/>
      </w:pPr>
      <w:r>
        <w:t xml:space="preserve">This 16-bit register deals with sequencing the execution of instructions. This register is a memory pointer. The microprocessor uses this register to sequence the execution of the instructions. The function of the program counter is to point to the memory </w:t>
      </w:r>
      <w:r>
        <w:t>address from which the next byte is to be fetched. When a byte is being fetched, the program counter is automatically incremented by one to point to the next memory location.</w:t>
      </w:r>
    </w:p>
    <w:p w:rsidR="00706248" w:rsidRDefault="006074D4">
      <w:pPr>
        <w:pStyle w:val="BodyText"/>
        <w:spacing w:before="199"/>
      </w:pPr>
      <w:r>
        <w:t>Stack</w:t>
      </w:r>
      <w:r>
        <w:rPr>
          <w:spacing w:val="-4"/>
        </w:rPr>
        <w:t xml:space="preserve"> </w:t>
      </w:r>
      <w:r>
        <w:t>Pointer</w:t>
      </w:r>
      <w:r>
        <w:rPr>
          <w:spacing w:val="-1"/>
        </w:rPr>
        <w:t xml:space="preserve"> </w:t>
      </w:r>
      <w:r>
        <w:rPr>
          <w:spacing w:val="-4"/>
        </w:rPr>
        <w:t>(SP)</w:t>
      </w:r>
    </w:p>
    <w:p w:rsidR="00706248" w:rsidRDefault="006074D4">
      <w:pPr>
        <w:pStyle w:val="BodyText"/>
        <w:spacing w:before="242" w:line="276" w:lineRule="auto"/>
        <w:ind w:right="1316"/>
        <w:jc w:val="both"/>
      </w:pPr>
      <w:r>
        <w:t xml:space="preserve">The stack pointer is also a 16-bit register, used as a memory </w:t>
      </w:r>
      <w:r>
        <w:t>pointer. It points to a memory location in R/W memory, called stack. The beginning of the stack is defined by loading 16- bit address in the stack pointer.</w:t>
      </w:r>
    </w:p>
    <w:p w:rsidR="00706248" w:rsidRDefault="006074D4">
      <w:pPr>
        <w:pStyle w:val="BodyText"/>
        <w:spacing w:before="201"/>
      </w:pPr>
      <w:r>
        <w:t>Instruction</w:t>
      </w:r>
      <w:r>
        <w:rPr>
          <w:spacing w:val="-3"/>
        </w:rPr>
        <w:t xml:space="preserve"> </w:t>
      </w:r>
      <w:r>
        <w:rPr>
          <w:spacing w:val="-2"/>
        </w:rPr>
        <w:t>Register/Decoder</w:t>
      </w:r>
    </w:p>
    <w:p w:rsidR="00706248" w:rsidRDefault="006074D4">
      <w:pPr>
        <w:pStyle w:val="BodyText"/>
        <w:spacing w:before="240" w:line="276" w:lineRule="auto"/>
        <w:ind w:right="1319"/>
        <w:jc w:val="both"/>
      </w:pPr>
      <w:r>
        <w:t>It is an 8-bit register that temporarily stores the current instruction</w:t>
      </w:r>
      <w:r>
        <w:t xml:space="preserve"> of a program. Latest instruction sent here from memory prior to execution. Decoder then takes instruction and decodes or interprets the instruction. Decoded instruction then passed to next stage.</w:t>
      </w:r>
    </w:p>
    <w:p w:rsidR="00706248" w:rsidRDefault="006074D4">
      <w:pPr>
        <w:pStyle w:val="BodyText"/>
        <w:spacing w:before="199"/>
      </w:pPr>
      <w:r>
        <w:t xml:space="preserve">Control </w:t>
      </w:r>
      <w:r>
        <w:rPr>
          <w:spacing w:val="-4"/>
        </w:rPr>
        <w:t>Unit</w:t>
      </w:r>
    </w:p>
    <w:p w:rsidR="00706248" w:rsidRDefault="006074D4">
      <w:pPr>
        <w:pStyle w:val="BodyText"/>
        <w:spacing w:before="243" w:line="276" w:lineRule="auto"/>
        <w:ind w:right="1316"/>
        <w:jc w:val="both"/>
      </w:pPr>
      <w:r>
        <w:t>Generates signals on data bus, address bus and control bus within microprocessor to carry out the</w:t>
      </w:r>
      <w:r>
        <w:rPr>
          <w:spacing w:val="-1"/>
        </w:rPr>
        <w:t xml:space="preserve"> </w:t>
      </w:r>
      <w:r>
        <w:t>instruction, which has been decoded. Typical buses and their</w:t>
      </w:r>
      <w:r>
        <w:rPr>
          <w:spacing w:val="-1"/>
        </w:rPr>
        <w:t xml:space="preserve"> </w:t>
      </w:r>
      <w:r>
        <w:t xml:space="preserve">timing are described as </w:t>
      </w:r>
      <w:r>
        <w:rPr>
          <w:spacing w:val="-2"/>
        </w:rPr>
        <w:t>follows:</w:t>
      </w:r>
    </w:p>
    <w:p w:rsidR="00706248" w:rsidRDefault="006074D4">
      <w:pPr>
        <w:pStyle w:val="ListParagraph"/>
        <w:numPr>
          <w:ilvl w:val="0"/>
          <w:numId w:val="39"/>
        </w:numPr>
        <w:tabs>
          <w:tab w:val="left" w:pos="960"/>
        </w:tabs>
        <w:spacing w:before="200" w:line="276" w:lineRule="auto"/>
        <w:ind w:right="1316"/>
        <w:jc w:val="both"/>
        <w:rPr>
          <w:sz w:val="24"/>
        </w:rPr>
      </w:pPr>
      <w:r>
        <w:rPr>
          <w:i/>
          <w:sz w:val="24"/>
        </w:rPr>
        <w:t>Data Bus</w:t>
      </w:r>
      <w:r>
        <w:rPr>
          <w:sz w:val="24"/>
        </w:rPr>
        <w:t>: Data bus carries data in binary form between microproc</w:t>
      </w:r>
      <w:r>
        <w:rPr>
          <w:sz w:val="24"/>
        </w:rPr>
        <w:t>essor and other external units such as memory. It is used to transmit data i.e. information, results of arithmetic etc between memory and the microprocessor. Data bus is bidirectional in nature. The data bus width of 8085 microprocessor is 8-bit i.e. 2</w:t>
      </w:r>
      <w:r>
        <w:rPr>
          <w:sz w:val="24"/>
          <w:vertAlign w:val="superscript"/>
        </w:rPr>
        <w:t>8</w:t>
      </w:r>
      <w:r>
        <w:rPr>
          <w:sz w:val="24"/>
        </w:rPr>
        <w:t xml:space="preserve"> co</w:t>
      </w:r>
      <w:r>
        <w:rPr>
          <w:sz w:val="24"/>
        </w:rPr>
        <w:t>mbination of binary digits and are typically identified as D0 – D7. Thus size of the data bus determines what arithmetic can be done. If only 8-bit wide then largest number is 11111111 (255 in decimal). Therefore, larger numbers have to be broken down into</w:t>
      </w:r>
      <w:r>
        <w:rPr>
          <w:sz w:val="24"/>
        </w:rPr>
        <w:t xml:space="preserve"> chunks of 255. This slows microprocessor.</w:t>
      </w:r>
    </w:p>
    <w:p w:rsidR="00706248" w:rsidRDefault="006074D4">
      <w:pPr>
        <w:pStyle w:val="ListParagraph"/>
        <w:numPr>
          <w:ilvl w:val="0"/>
          <w:numId w:val="39"/>
        </w:numPr>
        <w:tabs>
          <w:tab w:val="left" w:pos="960"/>
        </w:tabs>
        <w:spacing w:line="276" w:lineRule="auto"/>
        <w:ind w:right="1315"/>
        <w:jc w:val="both"/>
        <w:rPr>
          <w:sz w:val="24"/>
        </w:rPr>
      </w:pPr>
      <w:r>
        <w:rPr>
          <w:i/>
          <w:sz w:val="24"/>
        </w:rPr>
        <w:t>Address Bus</w:t>
      </w:r>
      <w:r>
        <w:rPr>
          <w:sz w:val="24"/>
        </w:rPr>
        <w:t>: The address bus carries addresses and is one way bus from microprocessor to the memory or other devices. 8085 microprocessor contain 16-bit address bus and are generally</w:t>
      </w:r>
      <w:r>
        <w:rPr>
          <w:spacing w:val="-1"/>
          <w:sz w:val="24"/>
        </w:rPr>
        <w:t xml:space="preserve"> </w:t>
      </w:r>
      <w:r>
        <w:rPr>
          <w:sz w:val="24"/>
        </w:rPr>
        <w:t>identified as A0 - A15. The hi</w:t>
      </w:r>
      <w:r>
        <w:rPr>
          <w:sz w:val="24"/>
        </w:rPr>
        <w:t>gher order address lines (A8 – A15) are unidirectional and the lower order lines (A0 – A7) are multiplexed (time-shared) with the eight data bits (D0 – D7) and hence, they are bidirectional.</w:t>
      </w:r>
    </w:p>
    <w:p w:rsidR="00706248" w:rsidRDefault="006074D4">
      <w:pPr>
        <w:pStyle w:val="ListParagraph"/>
        <w:numPr>
          <w:ilvl w:val="0"/>
          <w:numId w:val="39"/>
        </w:numPr>
        <w:tabs>
          <w:tab w:val="left" w:pos="960"/>
        </w:tabs>
        <w:spacing w:line="276" w:lineRule="auto"/>
        <w:ind w:right="1316"/>
        <w:jc w:val="both"/>
        <w:rPr>
          <w:sz w:val="24"/>
        </w:rPr>
      </w:pPr>
      <w:r>
        <w:rPr>
          <w:i/>
          <w:sz w:val="24"/>
        </w:rPr>
        <w:t>Control Bus</w:t>
      </w:r>
      <w:r>
        <w:rPr>
          <w:sz w:val="24"/>
        </w:rPr>
        <w:t xml:space="preserve">: Control </w:t>
      </w:r>
      <w:proofErr w:type="gramStart"/>
      <w:r>
        <w:rPr>
          <w:sz w:val="24"/>
        </w:rPr>
        <w:t>bus are</w:t>
      </w:r>
      <w:proofErr w:type="gramEnd"/>
      <w:r>
        <w:rPr>
          <w:sz w:val="24"/>
        </w:rPr>
        <w:t xml:space="preserve"> various lines which have specific fu</w:t>
      </w:r>
      <w:r>
        <w:rPr>
          <w:sz w:val="24"/>
        </w:rPr>
        <w:t>nctions for coordinating and controlling microprocessor operations. The control bus carries control signals partly unidirectional and partly bidirectional. The following control and status signals are used by 8085 processor:</w:t>
      </w:r>
    </w:p>
    <w:p w:rsidR="00706248" w:rsidRDefault="006074D4">
      <w:pPr>
        <w:pStyle w:val="ListParagraph"/>
        <w:numPr>
          <w:ilvl w:val="1"/>
          <w:numId w:val="39"/>
        </w:numPr>
        <w:tabs>
          <w:tab w:val="left" w:pos="1677"/>
          <w:tab w:val="left" w:pos="1680"/>
        </w:tabs>
        <w:spacing w:line="276" w:lineRule="auto"/>
        <w:ind w:right="1322"/>
        <w:jc w:val="both"/>
        <w:rPr>
          <w:sz w:val="24"/>
        </w:rPr>
      </w:pPr>
      <w:r>
        <w:rPr>
          <w:sz w:val="24"/>
        </w:rPr>
        <w:t>ALE (output): Address Latch Ena</w:t>
      </w:r>
      <w:r>
        <w:rPr>
          <w:sz w:val="24"/>
        </w:rPr>
        <w:t>ble is a pulse that is provided when an address appears on the AD0 – AD7 lines, after which it becomes 0.</w:t>
      </w:r>
    </w:p>
    <w:p w:rsidR="00706248" w:rsidRDefault="00706248">
      <w:pPr>
        <w:pStyle w:val="ListParagraph"/>
        <w:spacing w:line="276" w:lineRule="auto"/>
        <w:jc w:val="both"/>
        <w:rPr>
          <w:sz w:val="24"/>
        </w:rPr>
        <w:sectPr w:rsidR="00706248">
          <w:pgSz w:w="12240" w:h="15840"/>
          <w:pgMar w:top="1300" w:right="360" w:bottom="280" w:left="1440" w:header="720" w:footer="720" w:gutter="0"/>
          <w:cols w:space="720"/>
        </w:sectPr>
      </w:pPr>
    </w:p>
    <w:p w:rsidR="00706248" w:rsidRDefault="00706248">
      <w:pPr>
        <w:pStyle w:val="BodyText"/>
        <w:spacing w:before="8"/>
        <w:ind w:left="0"/>
        <w:rPr>
          <w:sz w:val="7"/>
        </w:rPr>
      </w:pPr>
    </w:p>
    <w:p w:rsidR="00706248" w:rsidRDefault="00706248">
      <w:pPr>
        <w:pStyle w:val="BodyText"/>
        <w:spacing w:line="20" w:lineRule="exact"/>
        <w:ind w:left="1721"/>
        <w:rPr>
          <w:sz w:val="2"/>
        </w:rPr>
      </w:pPr>
      <w:r w:rsidRPr="00706248">
        <w:rPr>
          <w:sz w:val="2"/>
        </w:rPr>
      </w:r>
      <w:r>
        <w:rPr>
          <w:sz w:val="2"/>
        </w:rPr>
        <w:pict>
          <v:group id="docshapegroup2" o:spid="_x0000_s1239" style="width:16.45pt;height:.45pt;mso-position-horizontal-relative:char;mso-position-vertical-relative:line" coordsize="329,9">
            <v:line id="_x0000_s1240" style="position:absolute" from="0,4" to="328,4" strokeweight=".15711mm"/>
            <w10:wrap type="none"/>
            <w10:anchorlock/>
          </v:group>
        </w:pict>
      </w:r>
    </w:p>
    <w:p w:rsidR="00706248" w:rsidRDefault="00706248">
      <w:pPr>
        <w:pStyle w:val="ListParagraph"/>
        <w:numPr>
          <w:ilvl w:val="1"/>
          <w:numId w:val="39"/>
        </w:numPr>
        <w:tabs>
          <w:tab w:val="left" w:pos="1680"/>
          <w:tab w:val="left" w:pos="1716"/>
        </w:tabs>
        <w:spacing w:line="276" w:lineRule="auto"/>
        <w:ind w:right="1318" w:hanging="581"/>
        <w:jc w:val="both"/>
        <w:rPr>
          <w:sz w:val="24"/>
        </w:rPr>
      </w:pPr>
      <w:r w:rsidRPr="00706248">
        <w:rPr>
          <w:sz w:val="24"/>
        </w:rPr>
        <w:pict>
          <v:shape id="docshape3" o:spid="_x0000_s1238" style="position:absolute;left:0;text-align:left;margin-left:158.05pt;margin-top:48.65pt;width:19.35pt;height:.1pt;z-index:-15725056;mso-wrap-distance-left:0;mso-wrap-distance-right:0;mso-position-horizontal-relative:page" coordorigin="3161,973" coordsize="387,0" path="m3161,973r386,e" filled="f" strokeweight=".16633mm">
            <v:path arrowok="t"/>
            <w10:wrap type="topAndBottom" anchorx="page"/>
          </v:shape>
        </w:pict>
      </w:r>
      <w:r w:rsidR="006074D4">
        <w:t xml:space="preserve">RD </w:t>
      </w:r>
      <w:r w:rsidR="006074D4">
        <w:rPr>
          <w:sz w:val="24"/>
        </w:rPr>
        <w:t>(active low output): The Read signal indicates that data are being read from the selected I/O or memory device and that they are available on the data bus.</w:t>
      </w:r>
    </w:p>
    <w:p w:rsidR="00706248" w:rsidRDefault="006074D4">
      <w:pPr>
        <w:pStyle w:val="ListParagraph"/>
        <w:numPr>
          <w:ilvl w:val="1"/>
          <w:numId w:val="39"/>
        </w:numPr>
        <w:tabs>
          <w:tab w:val="left" w:pos="1680"/>
          <w:tab w:val="left" w:pos="1718"/>
        </w:tabs>
        <w:spacing w:after="38" w:line="280" w:lineRule="auto"/>
        <w:ind w:right="1324" w:hanging="660"/>
        <w:jc w:val="both"/>
        <w:rPr>
          <w:sz w:val="24"/>
        </w:rPr>
      </w:pPr>
      <w:r>
        <w:rPr>
          <w:sz w:val="23"/>
        </w:rPr>
        <w:t xml:space="preserve">WR </w:t>
      </w:r>
      <w:r>
        <w:rPr>
          <w:sz w:val="24"/>
        </w:rPr>
        <w:t>(active low output): The Write signal indicates that data on the data bus are to be written into a selected memory or I/O location.</w:t>
      </w:r>
    </w:p>
    <w:p w:rsidR="00706248" w:rsidRDefault="00706248">
      <w:pPr>
        <w:pStyle w:val="BodyText"/>
        <w:spacing w:line="20" w:lineRule="exact"/>
        <w:ind w:left="2043"/>
        <w:rPr>
          <w:sz w:val="2"/>
        </w:rPr>
      </w:pPr>
      <w:r w:rsidRPr="00706248">
        <w:rPr>
          <w:sz w:val="2"/>
        </w:rPr>
      </w:r>
      <w:r>
        <w:rPr>
          <w:sz w:val="2"/>
        </w:rPr>
        <w:pict>
          <v:group id="docshapegroup4" o:spid="_x0000_s1236" style="width:10.1pt;height:.5pt;mso-position-horizontal-relative:char;mso-position-vertical-relative:line" coordsize="202,10">
            <v:line id="_x0000_s1237" style="position:absolute" from="0,5" to="202,5" strokeweight=".47pt"/>
            <w10:wrap type="none"/>
            <w10:anchorlock/>
          </v:group>
        </w:pict>
      </w:r>
    </w:p>
    <w:p w:rsidR="00706248" w:rsidRDefault="006074D4">
      <w:pPr>
        <w:pStyle w:val="ListParagraph"/>
        <w:numPr>
          <w:ilvl w:val="1"/>
          <w:numId w:val="39"/>
        </w:numPr>
        <w:tabs>
          <w:tab w:val="left" w:pos="1716"/>
        </w:tabs>
        <w:ind w:left="1716" w:hanging="710"/>
        <w:jc w:val="left"/>
        <w:rPr>
          <w:sz w:val="24"/>
        </w:rPr>
      </w:pPr>
      <w:r>
        <w:rPr>
          <w:sz w:val="23"/>
        </w:rPr>
        <w:t>IO/M</w:t>
      </w:r>
      <w:r>
        <w:rPr>
          <w:spacing w:val="-15"/>
          <w:sz w:val="23"/>
        </w:rPr>
        <w:t xml:space="preserve"> </w:t>
      </w:r>
      <w:r>
        <w:rPr>
          <w:sz w:val="24"/>
        </w:rPr>
        <w:t>(output):</w:t>
      </w:r>
      <w:r>
        <w:rPr>
          <w:spacing w:val="18"/>
          <w:sz w:val="24"/>
        </w:rPr>
        <w:t xml:space="preserve"> </w:t>
      </w:r>
      <w:r>
        <w:rPr>
          <w:sz w:val="24"/>
        </w:rPr>
        <w:t>It</w:t>
      </w:r>
      <w:r>
        <w:rPr>
          <w:spacing w:val="15"/>
          <w:sz w:val="24"/>
        </w:rPr>
        <w:t xml:space="preserve"> </w:t>
      </w:r>
      <w:r>
        <w:rPr>
          <w:sz w:val="24"/>
        </w:rPr>
        <w:t>is</w:t>
      </w:r>
      <w:r>
        <w:rPr>
          <w:spacing w:val="15"/>
          <w:sz w:val="24"/>
        </w:rPr>
        <w:t xml:space="preserve"> </w:t>
      </w:r>
      <w:r>
        <w:rPr>
          <w:sz w:val="24"/>
        </w:rPr>
        <w:t>a</w:t>
      </w:r>
      <w:r>
        <w:rPr>
          <w:spacing w:val="16"/>
          <w:sz w:val="24"/>
        </w:rPr>
        <w:t xml:space="preserve"> </w:t>
      </w:r>
      <w:r>
        <w:rPr>
          <w:sz w:val="24"/>
        </w:rPr>
        <w:t>signal</w:t>
      </w:r>
      <w:r>
        <w:rPr>
          <w:spacing w:val="16"/>
          <w:sz w:val="24"/>
        </w:rPr>
        <w:t xml:space="preserve"> </w:t>
      </w:r>
      <w:r>
        <w:rPr>
          <w:sz w:val="24"/>
        </w:rPr>
        <w:t>that</w:t>
      </w:r>
      <w:r>
        <w:rPr>
          <w:spacing w:val="15"/>
          <w:sz w:val="24"/>
        </w:rPr>
        <w:t xml:space="preserve"> </w:t>
      </w:r>
      <w:r>
        <w:rPr>
          <w:sz w:val="24"/>
        </w:rPr>
        <w:t>distinguished</w:t>
      </w:r>
      <w:r>
        <w:rPr>
          <w:spacing w:val="14"/>
          <w:sz w:val="24"/>
        </w:rPr>
        <w:t xml:space="preserve"> </w:t>
      </w:r>
      <w:r>
        <w:rPr>
          <w:sz w:val="24"/>
        </w:rPr>
        <w:t>between</w:t>
      </w:r>
      <w:r>
        <w:rPr>
          <w:spacing w:val="17"/>
          <w:sz w:val="24"/>
        </w:rPr>
        <w:t xml:space="preserve"> </w:t>
      </w:r>
      <w:r>
        <w:rPr>
          <w:sz w:val="24"/>
        </w:rPr>
        <w:t>a</w:t>
      </w:r>
      <w:r>
        <w:rPr>
          <w:spacing w:val="15"/>
          <w:sz w:val="24"/>
        </w:rPr>
        <w:t xml:space="preserve"> </w:t>
      </w:r>
      <w:r>
        <w:rPr>
          <w:sz w:val="24"/>
        </w:rPr>
        <w:t>memory</w:t>
      </w:r>
      <w:r>
        <w:rPr>
          <w:spacing w:val="10"/>
          <w:sz w:val="24"/>
        </w:rPr>
        <w:t xml:space="preserve"> </w:t>
      </w:r>
      <w:r>
        <w:rPr>
          <w:spacing w:val="-2"/>
          <w:sz w:val="24"/>
        </w:rPr>
        <w:t>operation</w:t>
      </w:r>
    </w:p>
    <w:p w:rsidR="00706248" w:rsidRDefault="00706248">
      <w:pPr>
        <w:pStyle w:val="BodyText"/>
        <w:spacing w:before="6"/>
        <w:ind w:left="0"/>
        <w:rPr>
          <w:sz w:val="4"/>
        </w:rPr>
      </w:pPr>
      <w:r w:rsidRPr="00706248">
        <w:rPr>
          <w:sz w:val="4"/>
        </w:rPr>
        <w:pict>
          <v:shape id="docshape5" o:spid="_x0000_s1235" style="position:absolute;margin-left:313.75pt;margin-top:3.8pt;width:10.15pt;height:.1pt;z-index:-15724032;mso-wrap-distance-left:0;mso-wrap-distance-right:0;mso-position-horizontal-relative:page" coordorigin="6275,76" coordsize="203,0" path="m6275,76r202,e" filled="f" strokeweight=".47pt">
            <v:path arrowok="t"/>
            <w10:wrap type="topAndBottom" anchorx="page"/>
          </v:shape>
        </w:pict>
      </w:r>
      <w:r w:rsidRPr="00706248">
        <w:rPr>
          <w:sz w:val="4"/>
        </w:rPr>
        <w:pict>
          <v:shape id="docshape6" o:spid="_x0000_s1234" style="position:absolute;margin-left:508.65pt;margin-top:3.8pt;width:10.1pt;height:.1pt;z-index:-15723520;mso-wrap-distance-left:0;mso-wrap-distance-right:0;mso-position-horizontal-relative:page" coordorigin="10173,76" coordsize="202,0" path="m10173,76r201,e" filled="f" strokeweight=".47pt">
            <v:path arrowok="t"/>
            <w10:wrap type="topAndBottom" anchorx="page"/>
          </v:shape>
        </w:pict>
      </w:r>
    </w:p>
    <w:p w:rsidR="00706248" w:rsidRDefault="006074D4">
      <w:pPr>
        <w:pStyle w:val="BodyText"/>
        <w:spacing w:line="278" w:lineRule="auto"/>
        <w:ind w:left="1680" w:right="1408"/>
      </w:pPr>
      <w:proofErr w:type="gramStart"/>
      <w:r>
        <w:t>and</w:t>
      </w:r>
      <w:proofErr w:type="gramEnd"/>
      <w:r>
        <w:t xml:space="preserve"> an</w:t>
      </w:r>
      <w:r>
        <w:rPr>
          <w:spacing w:val="15"/>
        </w:rPr>
        <w:t xml:space="preserve"> </w:t>
      </w:r>
      <w:r>
        <w:t>I/O operation. When</w:t>
      </w:r>
      <w:r>
        <w:rPr>
          <w:spacing w:val="40"/>
        </w:rPr>
        <w:t xml:space="preserve"> </w:t>
      </w:r>
      <w:r>
        <w:rPr>
          <w:sz w:val="23"/>
        </w:rPr>
        <w:t>IO/M</w:t>
      </w:r>
      <w:r>
        <w:rPr>
          <w:spacing w:val="-15"/>
          <w:sz w:val="23"/>
        </w:rPr>
        <w:t xml:space="preserve"> </w:t>
      </w:r>
      <w:r>
        <w:t>= 0 it is a memory operation and</w:t>
      </w:r>
      <w:r>
        <w:rPr>
          <w:spacing w:val="40"/>
        </w:rPr>
        <w:t xml:space="preserve"> </w:t>
      </w:r>
      <w:r>
        <w:rPr>
          <w:sz w:val="23"/>
        </w:rPr>
        <w:t>IO/M</w:t>
      </w:r>
      <w:r>
        <w:rPr>
          <w:spacing w:val="-14"/>
          <w:sz w:val="23"/>
        </w:rPr>
        <w:t xml:space="preserve"> </w:t>
      </w:r>
      <w:r>
        <w:t>=</w:t>
      </w:r>
      <w:r>
        <w:rPr>
          <w:spacing w:val="80"/>
        </w:rPr>
        <w:t xml:space="preserve"> </w:t>
      </w:r>
      <w:r>
        <w:t>1 it is an I/O operation.</w:t>
      </w:r>
    </w:p>
    <w:p w:rsidR="00706248" w:rsidRDefault="006074D4">
      <w:pPr>
        <w:pStyle w:val="ListParagraph"/>
        <w:numPr>
          <w:ilvl w:val="1"/>
          <w:numId w:val="39"/>
        </w:numPr>
        <w:tabs>
          <w:tab w:val="left" w:pos="1680"/>
        </w:tabs>
        <w:spacing w:line="276" w:lineRule="auto"/>
        <w:ind w:right="1316" w:hanging="593"/>
        <w:jc w:val="left"/>
        <w:rPr>
          <w:sz w:val="24"/>
        </w:rPr>
      </w:pPr>
      <w:r>
        <w:rPr>
          <w:sz w:val="24"/>
        </w:rPr>
        <w:t>S1</w:t>
      </w:r>
      <w:r>
        <w:rPr>
          <w:spacing w:val="40"/>
          <w:sz w:val="24"/>
        </w:rPr>
        <w:t xml:space="preserve"> </w:t>
      </w:r>
      <w:r>
        <w:rPr>
          <w:sz w:val="24"/>
        </w:rPr>
        <w:t>and</w:t>
      </w:r>
      <w:r>
        <w:rPr>
          <w:spacing w:val="40"/>
          <w:sz w:val="24"/>
        </w:rPr>
        <w:t xml:space="preserve"> </w:t>
      </w:r>
      <w:r>
        <w:rPr>
          <w:sz w:val="24"/>
        </w:rPr>
        <w:t>S0</w:t>
      </w:r>
      <w:r>
        <w:rPr>
          <w:spacing w:val="40"/>
          <w:sz w:val="24"/>
        </w:rPr>
        <w:t xml:space="preserve"> </w:t>
      </w:r>
      <w:r>
        <w:rPr>
          <w:sz w:val="24"/>
        </w:rPr>
        <w:t>(output):</w:t>
      </w:r>
      <w:r>
        <w:rPr>
          <w:spacing w:val="40"/>
          <w:sz w:val="24"/>
        </w:rPr>
        <w:t xml:space="preserve"> </w:t>
      </w:r>
      <w:r>
        <w:rPr>
          <w:sz w:val="24"/>
        </w:rPr>
        <w:t>These</w:t>
      </w:r>
      <w:r>
        <w:rPr>
          <w:spacing w:val="40"/>
          <w:sz w:val="24"/>
        </w:rPr>
        <w:t xml:space="preserve"> </w:t>
      </w:r>
      <w:r>
        <w:rPr>
          <w:sz w:val="24"/>
        </w:rPr>
        <w:t>are</w:t>
      </w:r>
      <w:r>
        <w:rPr>
          <w:spacing w:val="40"/>
          <w:sz w:val="24"/>
        </w:rPr>
        <w:t xml:space="preserve"> </w:t>
      </w:r>
      <w:r>
        <w:rPr>
          <w:sz w:val="24"/>
        </w:rPr>
        <w:t>status</w:t>
      </w:r>
      <w:r>
        <w:rPr>
          <w:spacing w:val="40"/>
          <w:sz w:val="24"/>
        </w:rPr>
        <w:t xml:space="preserve"> </w:t>
      </w:r>
      <w:r>
        <w:rPr>
          <w:sz w:val="24"/>
        </w:rPr>
        <w:t>signals</w:t>
      </w:r>
      <w:r>
        <w:rPr>
          <w:spacing w:val="40"/>
          <w:sz w:val="24"/>
        </w:rPr>
        <w:t xml:space="preserve"> </w:t>
      </w:r>
      <w:r>
        <w:rPr>
          <w:sz w:val="24"/>
        </w:rPr>
        <w:t>used</w:t>
      </w:r>
      <w:r>
        <w:rPr>
          <w:spacing w:val="40"/>
          <w:sz w:val="24"/>
        </w:rPr>
        <w:t xml:space="preserve"> </w:t>
      </w:r>
      <w:r>
        <w:rPr>
          <w:sz w:val="24"/>
        </w:rPr>
        <w:t>to</w:t>
      </w:r>
      <w:r>
        <w:rPr>
          <w:spacing w:val="40"/>
          <w:sz w:val="24"/>
        </w:rPr>
        <w:t xml:space="preserve"> </w:t>
      </w:r>
      <w:r>
        <w:rPr>
          <w:sz w:val="24"/>
        </w:rPr>
        <w:t>specify</w:t>
      </w:r>
      <w:r>
        <w:rPr>
          <w:spacing w:val="40"/>
          <w:sz w:val="24"/>
        </w:rPr>
        <w:t xml:space="preserve"> </w:t>
      </w:r>
      <w:r>
        <w:rPr>
          <w:sz w:val="24"/>
        </w:rPr>
        <w:t>the</w:t>
      </w:r>
      <w:r>
        <w:rPr>
          <w:spacing w:val="40"/>
          <w:sz w:val="24"/>
        </w:rPr>
        <w:t xml:space="preserve"> </w:t>
      </w:r>
      <w:r>
        <w:rPr>
          <w:sz w:val="24"/>
        </w:rPr>
        <w:t>type</w:t>
      </w:r>
      <w:r>
        <w:rPr>
          <w:spacing w:val="40"/>
          <w:sz w:val="24"/>
        </w:rPr>
        <w:t xml:space="preserve"> </w:t>
      </w:r>
      <w:r>
        <w:rPr>
          <w:sz w:val="24"/>
        </w:rPr>
        <w:t>of operation being performed; they are listed in Table 1.</w:t>
      </w:r>
    </w:p>
    <w:p w:rsidR="00706248" w:rsidRDefault="006074D4">
      <w:pPr>
        <w:spacing w:before="185"/>
        <w:ind w:left="6" w:right="1085"/>
        <w:jc w:val="center"/>
        <w:rPr>
          <w:sz w:val="20"/>
        </w:rPr>
      </w:pPr>
      <w:r>
        <w:rPr>
          <w:sz w:val="20"/>
        </w:rPr>
        <w:t>Table</w:t>
      </w:r>
      <w:r>
        <w:rPr>
          <w:spacing w:val="-6"/>
          <w:sz w:val="20"/>
        </w:rPr>
        <w:t xml:space="preserve"> </w:t>
      </w:r>
      <w:r>
        <w:rPr>
          <w:sz w:val="20"/>
        </w:rPr>
        <w:t>1</w:t>
      </w:r>
      <w:r>
        <w:rPr>
          <w:spacing w:val="-3"/>
          <w:sz w:val="20"/>
        </w:rPr>
        <w:t xml:space="preserve"> </w:t>
      </w:r>
      <w:r>
        <w:rPr>
          <w:sz w:val="20"/>
        </w:rPr>
        <w:t>Status</w:t>
      </w:r>
      <w:r>
        <w:rPr>
          <w:spacing w:val="-5"/>
          <w:sz w:val="20"/>
        </w:rPr>
        <w:t xml:space="preserve"> </w:t>
      </w:r>
      <w:r>
        <w:rPr>
          <w:sz w:val="20"/>
        </w:rPr>
        <w:t>signals</w:t>
      </w:r>
      <w:r>
        <w:rPr>
          <w:spacing w:val="-5"/>
          <w:sz w:val="20"/>
        </w:rPr>
        <w:t xml:space="preserve"> </w:t>
      </w:r>
      <w:r>
        <w:rPr>
          <w:sz w:val="20"/>
        </w:rPr>
        <w:t>and</w:t>
      </w:r>
      <w:r>
        <w:rPr>
          <w:spacing w:val="-3"/>
          <w:sz w:val="20"/>
        </w:rPr>
        <w:t xml:space="preserve"> </w:t>
      </w:r>
      <w:r>
        <w:rPr>
          <w:sz w:val="20"/>
        </w:rPr>
        <w:t>associated</w:t>
      </w:r>
      <w:r>
        <w:rPr>
          <w:spacing w:val="-4"/>
          <w:sz w:val="20"/>
        </w:rPr>
        <w:t xml:space="preserve"> </w:t>
      </w:r>
      <w:r>
        <w:rPr>
          <w:spacing w:val="-2"/>
          <w:sz w:val="20"/>
        </w:rPr>
        <w:t>operations</w:t>
      </w:r>
    </w:p>
    <w:p w:rsidR="00706248" w:rsidRDefault="00706248">
      <w:pPr>
        <w:pStyle w:val="BodyText"/>
        <w:spacing w:before="11"/>
        <w:ind w:left="0"/>
        <w:rPr>
          <w:sz w:val="20"/>
        </w:rPr>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3"/>
        <w:gridCol w:w="1925"/>
        <w:gridCol w:w="1925"/>
      </w:tblGrid>
      <w:tr w:rsidR="00706248">
        <w:trPr>
          <w:trHeight w:val="275"/>
        </w:trPr>
        <w:tc>
          <w:tcPr>
            <w:tcW w:w="1923" w:type="dxa"/>
          </w:tcPr>
          <w:p w:rsidR="00706248" w:rsidRDefault="006074D4">
            <w:pPr>
              <w:pStyle w:val="TableParagraph"/>
              <w:spacing w:line="256" w:lineRule="exact"/>
              <w:ind w:left="8"/>
              <w:jc w:val="center"/>
              <w:rPr>
                <w:sz w:val="24"/>
              </w:rPr>
            </w:pPr>
            <w:r>
              <w:rPr>
                <w:spacing w:val="-5"/>
                <w:sz w:val="24"/>
              </w:rPr>
              <w:t>S1</w:t>
            </w:r>
          </w:p>
        </w:tc>
        <w:tc>
          <w:tcPr>
            <w:tcW w:w="1925" w:type="dxa"/>
          </w:tcPr>
          <w:p w:rsidR="00706248" w:rsidRDefault="006074D4">
            <w:pPr>
              <w:pStyle w:val="TableParagraph"/>
              <w:spacing w:line="256" w:lineRule="exact"/>
              <w:ind w:left="10"/>
              <w:jc w:val="center"/>
              <w:rPr>
                <w:sz w:val="24"/>
              </w:rPr>
            </w:pPr>
            <w:r>
              <w:rPr>
                <w:spacing w:val="-5"/>
                <w:sz w:val="24"/>
              </w:rPr>
              <w:t>S0</w:t>
            </w:r>
          </w:p>
        </w:tc>
        <w:tc>
          <w:tcPr>
            <w:tcW w:w="1925" w:type="dxa"/>
          </w:tcPr>
          <w:p w:rsidR="00706248" w:rsidRDefault="006074D4">
            <w:pPr>
              <w:pStyle w:val="TableParagraph"/>
              <w:spacing w:line="256" w:lineRule="exact"/>
              <w:ind w:left="10" w:right="4"/>
              <w:jc w:val="center"/>
              <w:rPr>
                <w:sz w:val="24"/>
              </w:rPr>
            </w:pPr>
            <w:r>
              <w:rPr>
                <w:spacing w:val="-2"/>
                <w:sz w:val="24"/>
              </w:rPr>
              <w:t>States</w:t>
            </w:r>
          </w:p>
        </w:tc>
      </w:tr>
      <w:tr w:rsidR="00706248">
        <w:trPr>
          <w:trHeight w:val="275"/>
        </w:trPr>
        <w:tc>
          <w:tcPr>
            <w:tcW w:w="1923" w:type="dxa"/>
          </w:tcPr>
          <w:p w:rsidR="00706248" w:rsidRDefault="006074D4">
            <w:pPr>
              <w:pStyle w:val="TableParagraph"/>
              <w:spacing w:line="256" w:lineRule="exact"/>
              <w:ind w:left="8" w:right="1"/>
              <w:jc w:val="center"/>
              <w:rPr>
                <w:sz w:val="24"/>
              </w:rPr>
            </w:pPr>
            <w:r>
              <w:rPr>
                <w:spacing w:val="-10"/>
                <w:sz w:val="24"/>
              </w:rPr>
              <w:t>0</w:t>
            </w:r>
          </w:p>
        </w:tc>
        <w:tc>
          <w:tcPr>
            <w:tcW w:w="1925" w:type="dxa"/>
          </w:tcPr>
          <w:p w:rsidR="00706248" w:rsidRDefault="006074D4">
            <w:pPr>
              <w:pStyle w:val="TableParagraph"/>
              <w:spacing w:line="256" w:lineRule="exact"/>
              <w:ind w:left="10" w:right="1"/>
              <w:jc w:val="center"/>
              <w:rPr>
                <w:sz w:val="24"/>
              </w:rPr>
            </w:pPr>
            <w:r>
              <w:rPr>
                <w:spacing w:val="-10"/>
                <w:sz w:val="24"/>
              </w:rPr>
              <w:t>0</w:t>
            </w:r>
          </w:p>
        </w:tc>
        <w:tc>
          <w:tcPr>
            <w:tcW w:w="1925" w:type="dxa"/>
          </w:tcPr>
          <w:p w:rsidR="00706248" w:rsidRDefault="006074D4">
            <w:pPr>
              <w:pStyle w:val="TableParagraph"/>
              <w:spacing w:line="256" w:lineRule="exact"/>
              <w:ind w:left="10" w:right="2"/>
              <w:jc w:val="center"/>
              <w:rPr>
                <w:sz w:val="24"/>
              </w:rPr>
            </w:pPr>
            <w:r>
              <w:rPr>
                <w:spacing w:val="-4"/>
                <w:sz w:val="24"/>
              </w:rPr>
              <w:t>Halt</w:t>
            </w:r>
          </w:p>
        </w:tc>
      </w:tr>
      <w:tr w:rsidR="00706248">
        <w:trPr>
          <w:trHeight w:val="275"/>
        </w:trPr>
        <w:tc>
          <w:tcPr>
            <w:tcW w:w="1923" w:type="dxa"/>
          </w:tcPr>
          <w:p w:rsidR="00706248" w:rsidRDefault="006074D4">
            <w:pPr>
              <w:pStyle w:val="TableParagraph"/>
              <w:spacing w:line="256" w:lineRule="exact"/>
              <w:ind w:left="8" w:right="1"/>
              <w:jc w:val="center"/>
              <w:rPr>
                <w:sz w:val="24"/>
              </w:rPr>
            </w:pPr>
            <w:r>
              <w:rPr>
                <w:spacing w:val="-10"/>
                <w:sz w:val="24"/>
              </w:rPr>
              <w:t>0</w:t>
            </w:r>
          </w:p>
        </w:tc>
        <w:tc>
          <w:tcPr>
            <w:tcW w:w="1925" w:type="dxa"/>
          </w:tcPr>
          <w:p w:rsidR="00706248" w:rsidRDefault="006074D4">
            <w:pPr>
              <w:pStyle w:val="TableParagraph"/>
              <w:spacing w:line="256" w:lineRule="exact"/>
              <w:ind w:left="10" w:right="1"/>
              <w:jc w:val="center"/>
              <w:rPr>
                <w:sz w:val="24"/>
              </w:rPr>
            </w:pPr>
            <w:r>
              <w:rPr>
                <w:spacing w:val="-10"/>
                <w:sz w:val="24"/>
              </w:rPr>
              <w:t>1</w:t>
            </w:r>
          </w:p>
        </w:tc>
        <w:tc>
          <w:tcPr>
            <w:tcW w:w="1925" w:type="dxa"/>
          </w:tcPr>
          <w:p w:rsidR="00706248" w:rsidRDefault="006074D4">
            <w:pPr>
              <w:pStyle w:val="TableParagraph"/>
              <w:spacing w:line="256" w:lineRule="exact"/>
              <w:ind w:left="10"/>
              <w:jc w:val="center"/>
              <w:rPr>
                <w:sz w:val="24"/>
              </w:rPr>
            </w:pPr>
            <w:r>
              <w:rPr>
                <w:spacing w:val="-2"/>
                <w:sz w:val="24"/>
              </w:rPr>
              <w:t>Write</w:t>
            </w:r>
          </w:p>
        </w:tc>
      </w:tr>
      <w:tr w:rsidR="00706248">
        <w:trPr>
          <w:trHeight w:val="278"/>
        </w:trPr>
        <w:tc>
          <w:tcPr>
            <w:tcW w:w="1923" w:type="dxa"/>
          </w:tcPr>
          <w:p w:rsidR="00706248" w:rsidRDefault="006074D4">
            <w:pPr>
              <w:pStyle w:val="TableParagraph"/>
              <w:spacing w:line="258" w:lineRule="exact"/>
              <w:ind w:left="8" w:right="1"/>
              <w:jc w:val="center"/>
              <w:rPr>
                <w:sz w:val="24"/>
              </w:rPr>
            </w:pPr>
            <w:r>
              <w:rPr>
                <w:spacing w:val="-10"/>
                <w:sz w:val="24"/>
              </w:rPr>
              <w:t>1</w:t>
            </w:r>
          </w:p>
        </w:tc>
        <w:tc>
          <w:tcPr>
            <w:tcW w:w="1925" w:type="dxa"/>
          </w:tcPr>
          <w:p w:rsidR="00706248" w:rsidRDefault="006074D4">
            <w:pPr>
              <w:pStyle w:val="TableParagraph"/>
              <w:spacing w:line="258" w:lineRule="exact"/>
              <w:ind w:left="10" w:right="1"/>
              <w:jc w:val="center"/>
              <w:rPr>
                <w:sz w:val="24"/>
              </w:rPr>
            </w:pPr>
            <w:r>
              <w:rPr>
                <w:spacing w:val="-10"/>
                <w:sz w:val="24"/>
              </w:rPr>
              <w:t>0</w:t>
            </w:r>
          </w:p>
        </w:tc>
        <w:tc>
          <w:tcPr>
            <w:tcW w:w="1925" w:type="dxa"/>
          </w:tcPr>
          <w:p w:rsidR="00706248" w:rsidRDefault="006074D4">
            <w:pPr>
              <w:pStyle w:val="TableParagraph"/>
              <w:spacing w:line="258" w:lineRule="exact"/>
              <w:ind w:left="10" w:right="3"/>
              <w:jc w:val="center"/>
              <w:rPr>
                <w:sz w:val="24"/>
              </w:rPr>
            </w:pPr>
            <w:r>
              <w:rPr>
                <w:spacing w:val="-4"/>
                <w:sz w:val="24"/>
              </w:rPr>
              <w:t>Read</w:t>
            </w:r>
          </w:p>
        </w:tc>
      </w:tr>
      <w:tr w:rsidR="00706248">
        <w:trPr>
          <w:trHeight w:val="275"/>
        </w:trPr>
        <w:tc>
          <w:tcPr>
            <w:tcW w:w="1923" w:type="dxa"/>
          </w:tcPr>
          <w:p w:rsidR="00706248" w:rsidRDefault="006074D4">
            <w:pPr>
              <w:pStyle w:val="TableParagraph"/>
              <w:spacing w:line="256" w:lineRule="exact"/>
              <w:ind w:left="8" w:right="1"/>
              <w:jc w:val="center"/>
              <w:rPr>
                <w:sz w:val="24"/>
              </w:rPr>
            </w:pPr>
            <w:r>
              <w:rPr>
                <w:spacing w:val="-10"/>
                <w:sz w:val="24"/>
              </w:rPr>
              <w:t>1</w:t>
            </w:r>
          </w:p>
        </w:tc>
        <w:tc>
          <w:tcPr>
            <w:tcW w:w="1925" w:type="dxa"/>
          </w:tcPr>
          <w:p w:rsidR="00706248" w:rsidRDefault="006074D4">
            <w:pPr>
              <w:pStyle w:val="TableParagraph"/>
              <w:spacing w:line="256" w:lineRule="exact"/>
              <w:ind w:left="10" w:right="1"/>
              <w:jc w:val="center"/>
              <w:rPr>
                <w:sz w:val="24"/>
              </w:rPr>
            </w:pPr>
            <w:r>
              <w:rPr>
                <w:spacing w:val="-10"/>
                <w:sz w:val="24"/>
              </w:rPr>
              <w:t>1</w:t>
            </w:r>
          </w:p>
        </w:tc>
        <w:tc>
          <w:tcPr>
            <w:tcW w:w="1925" w:type="dxa"/>
          </w:tcPr>
          <w:p w:rsidR="00706248" w:rsidRDefault="006074D4">
            <w:pPr>
              <w:pStyle w:val="TableParagraph"/>
              <w:spacing w:line="256" w:lineRule="exact"/>
              <w:ind w:left="10" w:right="3"/>
              <w:jc w:val="center"/>
              <w:rPr>
                <w:sz w:val="24"/>
              </w:rPr>
            </w:pPr>
            <w:r>
              <w:rPr>
                <w:spacing w:val="-2"/>
                <w:sz w:val="24"/>
              </w:rPr>
              <w:t>Fetch</w:t>
            </w:r>
          </w:p>
        </w:tc>
      </w:tr>
    </w:tbl>
    <w:p w:rsidR="00706248" w:rsidRDefault="00706248">
      <w:pPr>
        <w:pStyle w:val="BodyText"/>
        <w:ind w:left="0"/>
        <w:rPr>
          <w:sz w:val="20"/>
        </w:rPr>
      </w:pPr>
    </w:p>
    <w:p w:rsidR="00706248" w:rsidRDefault="00706248">
      <w:pPr>
        <w:pStyle w:val="BodyText"/>
        <w:spacing w:before="54"/>
        <w:ind w:left="0"/>
        <w:rPr>
          <w:sz w:val="20"/>
        </w:rPr>
      </w:pPr>
    </w:p>
    <w:p w:rsidR="00706248" w:rsidRDefault="006074D4">
      <w:pPr>
        <w:pStyle w:val="BodyText"/>
        <w:spacing w:line="276" w:lineRule="auto"/>
        <w:ind w:right="1323"/>
      </w:pPr>
      <w:r>
        <w:t>The</w:t>
      </w:r>
      <w:r>
        <w:rPr>
          <w:spacing w:val="74"/>
        </w:rPr>
        <w:t xml:space="preserve"> </w:t>
      </w:r>
      <w:r>
        <w:t>schematic</w:t>
      </w:r>
      <w:r>
        <w:rPr>
          <w:spacing w:val="75"/>
        </w:rPr>
        <w:t xml:space="preserve"> </w:t>
      </w:r>
      <w:r>
        <w:t>representation</w:t>
      </w:r>
      <w:r>
        <w:rPr>
          <w:spacing w:val="76"/>
        </w:rPr>
        <w:t xml:space="preserve"> </w:t>
      </w:r>
      <w:r>
        <w:t>of</w:t>
      </w:r>
      <w:r>
        <w:rPr>
          <w:spacing w:val="75"/>
        </w:rPr>
        <w:t xml:space="preserve"> </w:t>
      </w:r>
      <w:r>
        <w:t>the</w:t>
      </w:r>
      <w:r>
        <w:rPr>
          <w:spacing w:val="75"/>
        </w:rPr>
        <w:t xml:space="preserve"> </w:t>
      </w:r>
      <w:r>
        <w:t>8085</w:t>
      </w:r>
      <w:r>
        <w:rPr>
          <w:spacing w:val="75"/>
        </w:rPr>
        <w:t xml:space="preserve"> </w:t>
      </w:r>
      <w:r>
        <w:t>bus</w:t>
      </w:r>
      <w:r>
        <w:rPr>
          <w:spacing w:val="73"/>
        </w:rPr>
        <w:t xml:space="preserve"> </w:t>
      </w:r>
      <w:r>
        <w:t>structure</w:t>
      </w:r>
      <w:r>
        <w:rPr>
          <w:spacing w:val="74"/>
        </w:rPr>
        <w:t xml:space="preserve"> </w:t>
      </w:r>
      <w:r>
        <w:t>is</w:t>
      </w:r>
      <w:r>
        <w:rPr>
          <w:spacing w:val="76"/>
        </w:rPr>
        <w:t xml:space="preserve"> </w:t>
      </w:r>
      <w:r>
        <w:t>as</w:t>
      </w:r>
      <w:r>
        <w:rPr>
          <w:spacing w:val="76"/>
        </w:rPr>
        <w:t xml:space="preserve"> </w:t>
      </w:r>
      <w:r>
        <w:t>shown</w:t>
      </w:r>
      <w:r>
        <w:rPr>
          <w:spacing w:val="73"/>
        </w:rPr>
        <w:t xml:space="preserve"> </w:t>
      </w:r>
      <w:r>
        <w:t>in</w:t>
      </w:r>
      <w:r>
        <w:rPr>
          <w:spacing w:val="80"/>
        </w:rPr>
        <w:t xml:space="preserve"> </w:t>
      </w:r>
      <w:r>
        <w:t>Fig.</w:t>
      </w:r>
      <w:r>
        <w:rPr>
          <w:spacing w:val="75"/>
        </w:rPr>
        <w:t xml:space="preserve"> </w:t>
      </w:r>
      <w:r>
        <w:t>5.</w:t>
      </w:r>
      <w:r>
        <w:rPr>
          <w:spacing w:val="75"/>
        </w:rPr>
        <w:t xml:space="preserve"> </w:t>
      </w:r>
      <w:r>
        <w:t>The microprocessor performs primarily four operations:</w:t>
      </w:r>
    </w:p>
    <w:p w:rsidR="00706248" w:rsidRDefault="006074D4">
      <w:pPr>
        <w:pStyle w:val="ListParagraph"/>
        <w:numPr>
          <w:ilvl w:val="0"/>
          <w:numId w:val="40"/>
        </w:numPr>
        <w:tabs>
          <w:tab w:val="left" w:pos="960"/>
        </w:tabs>
        <w:spacing w:before="199"/>
        <w:ind w:hanging="499"/>
        <w:jc w:val="left"/>
        <w:rPr>
          <w:sz w:val="24"/>
        </w:rPr>
      </w:pPr>
      <w:r>
        <w:rPr>
          <w:sz w:val="24"/>
        </w:rPr>
        <w:t>Memory</w:t>
      </w:r>
      <w:r>
        <w:rPr>
          <w:spacing w:val="-8"/>
          <w:sz w:val="24"/>
        </w:rPr>
        <w:t xml:space="preserve"> </w:t>
      </w:r>
      <w:r>
        <w:rPr>
          <w:sz w:val="24"/>
        </w:rPr>
        <w:t>Read: Reads</w:t>
      </w:r>
      <w:r>
        <w:rPr>
          <w:spacing w:val="-1"/>
          <w:sz w:val="24"/>
        </w:rPr>
        <w:t xml:space="preserve"> </w:t>
      </w:r>
      <w:r>
        <w:rPr>
          <w:sz w:val="24"/>
        </w:rPr>
        <w:t>data</w:t>
      </w:r>
      <w:r>
        <w:rPr>
          <w:spacing w:val="-1"/>
          <w:sz w:val="24"/>
        </w:rPr>
        <w:t xml:space="preserve"> </w:t>
      </w:r>
      <w:r>
        <w:rPr>
          <w:sz w:val="24"/>
        </w:rPr>
        <w:t>(or</w:t>
      </w:r>
      <w:r>
        <w:rPr>
          <w:spacing w:val="-2"/>
          <w:sz w:val="24"/>
        </w:rPr>
        <w:t xml:space="preserve"> </w:t>
      </w:r>
      <w:r>
        <w:rPr>
          <w:sz w:val="24"/>
        </w:rPr>
        <w:t xml:space="preserve">instruction) from </w:t>
      </w:r>
      <w:r>
        <w:rPr>
          <w:spacing w:val="-2"/>
          <w:sz w:val="24"/>
        </w:rPr>
        <w:t>memory.</w:t>
      </w:r>
    </w:p>
    <w:p w:rsidR="00706248" w:rsidRDefault="006074D4">
      <w:pPr>
        <w:pStyle w:val="ListParagraph"/>
        <w:numPr>
          <w:ilvl w:val="0"/>
          <w:numId w:val="40"/>
        </w:numPr>
        <w:tabs>
          <w:tab w:val="left" w:pos="960"/>
        </w:tabs>
        <w:spacing w:before="43"/>
        <w:ind w:hanging="581"/>
        <w:jc w:val="left"/>
        <w:rPr>
          <w:sz w:val="24"/>
        </w:rPr>
      </w:pPr>
      <w:r>
        <w:rPr>
          <w:sz w:val="24"/>
        </w:rPr>
        <w:t>Memory</w:t>
      </w:r>
      <w:r>
        <w:rPr>
          <w:spacing w:val="-6"/>
          <w:sz w:val="24"/>
        </w:rPr>
        <w:t xml:space="preserve"> </w:t>
      </w:r>
      <w:r>
        <w:rPr>
          <w:sz w:val="24"/>
        </w:rPr>
        <w:t>Write:</w:t>
      </w:r>
      <w:r>
        <w:rPr>
          <w:spacing w:val="-1"/>
          <w:sz w:val="24"/>
        </w:rPr>
        <w:t xml:space="preserve"> </w:t>
      </w:r>
      <w:r>
        <w:rPr>
          <w:sz w:val="24"/>
        </w:rPr>
        <w:t>Writes data</w:t>
      </w:r>
      <w:r>
        <w:rPr>
          <w:spacing w:val="-1"/>
          <w:sz w:val="24"/>
        </w:rPr>
        <w:t xml:space="preserve"> </w:t>
      </w:r>
      <w:r>
        <w:rPr>
          <w:sz w:val="24"/>
        </w:rPr>
        <w:t>(or</w:t>
      </w:r>
      <w:r>
        <w:rPr>
          <w:spacing w:val="-1"/>
          <w:sz w:val="24"/>
        </w:rPr>
        <w:t xml:space="preserve"> </w:t>
      </w:r>
      <w:r>
        <w:rPr>
          <w:sz w:val="24"/>
        </w:rPr>
        <w:t>instruction)</w:t>
      </w:r>
      <w:r>
        <w:rPr>
          <w:spacing w:val="-1"/>
          <w:sz w:val="24"/>
        </w:rPr>
        <w:t xml:space="preserve"> </w:t>
      </w:r>
      <w:r>
        <w:rPr>
          <w:sz w:val="24"/>
        </w:rPr>
        <w:t>into</w:t>
      </w:r>
      <w:r>
        <w:rPr>
          <w:spacing w:val="2"/>
          <w:sz w:val="24"/>
        </w:rPr>
        <w:t xml:space="preserve"> </w:t>
      </w:r>
      <w:r>
        <w:rPr>
          <w:spacing w:val="-2"/>
          <w:sz w:val="24"/>
        </w:rPr>
        <w:t>memory.</w:t>
      </w:r>
    </w:p>
    <w:p w:rsidR="00706248" w:rsidRDefault="006074D4">
      <w:pPr>
        <w:pStyle w:val="ListParagraph"/>
        <w:numPr>
          <w:ilvl w:val="0"/>
          <w:numId w:val="40"/>
        </w:numPr>
        <w:tabs>
          <w:tab w:val="left" w:pos="960"/>
        </w:tabs>
        <w:spacing w:before="41"/>
        <w:ind w:hanging="660"/>
        <w:jc w:val="left"/>
        <w:rPr>
          <w:sz w:val="24"/>
        </w:rPr>
      </w:pPr>
      <w:r>
        <w:rPr>
          <w:sz w:val="24"/>
        </w:rPr>
        <w:t>I/O</w:t>
      </w:r>
      <w:r>
        <w:rPr>
          <w:spacing w:val="-1"/>
          <w:sz w:val="24"/>
        </w:rPr>
        <w:t xml:space="preserve"> </w:t>
      </w:r>
      <w:r>
        <w:rPr>
          <w:sz w:val="24"/>
        </w:rPr>
        <w:t>Read:</w:t>
      </w:r>
      <w:r>
        <w:rPr>
          <w:spacing w:val="-1"/>
          <w:sz w:val="24"/>
        </w:rPr>
        <w:t xml:space="preserve"> </w:t>
      </w:r>
      <w:r>
        <w:rPr>
          <w:sz w:val="24"/>
        </w:rPr>
        <w:t>Accepts</w:t>
      </w:r>
      <w:r>
        <w:rPr>
          <w:spacing w:val="-1"/>
          <w:sz w:val="24"/>
        </w:rPr>
        <w:t xml:space="preserve"> </w:t>
      </w:r>
      <w:r>
        <w:rPr>
          <w:sz w:val="24"/>
        </w:rPr>
        <w:t>data from</w:t>
      </w:r>
      <w:r>
        <w:rPr>
          <w:spacing w:val="-1"/>
          <w:sz w:val="24"/>
        </w:rPr>
        <w:t xml:space="preserve"> </w:t>
      </w:r>
      <w:r>
        <w:rPr>
          <w:sz w:val="24"/>
        </w:rPr>
        <w:t xml:space="preserve">input </w:t>
      </w:r>
      <w:r>
        <w:rPr>
          <w:spacing w:val="-2"/>
          <w:sz w:val="24"/>
        </w:rPr>
        <w:t>device.</w:t>
      </w:r>
    </w:p>
    <w:p w:rsidR="00706248" w:rsidRDefault="006074D4">
      <w:pPr>
        <w:pStyle w:val="ListParagraph"/>
        <w:numPr>
          <w:ilvl w:val="0"/>
          <w:numId w:val="40"/>
        </w:numPr>
        <w:tabs>
          <w:tab w:val="left" w:pos="960"/>
        </w:tabs>
        <w:spacing w:before="41"/>
        <w:ind w:hanging="674"/>
        <w:jc w:val="left"/>
        <w:rPr>
          <w:sz w:val="24"/>
        </w:rPr>
      </w:pPr>
      <w:r>
        <w:rPr>
          <w:sz w:val="24"/>
        </w:rPr>
        <w:t>I/O</w:t>
      </w:r>
      <w:r>
        <w:rPr>
          <w:spacing w:val="-3"/>
          <w:sz w:val="24"/>
        </w:rPr>
        <w:t xml:space="preserve"> </w:t>
      </w:r>
      <w:r>
        <w:rPr>
          <w:sz w:val="24"/>
        </w:rPr>
        <w:t>Write:</w:t>
      </w:r>
      <w:r>
        <w:rPr>
          <w:spacing w:val="-1"/>
          <w:sz w:val="24"/>
        </w:rPr>
        <w:t xml:space="preserve"> </w:t>
      </w:r>
      <w:r>
        <w:rPr>
          <w:sz w:val="24"/>
        </w:rPr>
        <w:t>Sends</w:t>
      </w:r>
      <w:r>
        <w:rPr>
          <w:spacing w:val="-1"/>
          <w:sz w:val="24"/>
        </w:rPr>
        <w:t xml:space="preserve"> </w:t>
      </w:r>
      <w:r>
        <w:rPr>
          <w:sz w:val="24"/>
        </w:rPr>
        <w:t>data</w:t>
      </w:r>
      <w:r>
        <w:rPr>
          <w:spacing w:val="-1"/>
          <w:sz w:val="24"/>
        </w:rPr>
        <w:t xml:space="preserve"> </w:t>
      </w:r>
      <w:r>
        <w:rPr>
          <w:sz w:val="24"/>
        </w:rPr>
        <w:t>to</w:t>
      </w:r>
      <w:r>
        <w:rPr>
          <w:spacing w:val="1"/>
          <w:sz w:val="24"/>
        </w:rPr>
        <w:t xml:space="preserve"> </w:t>
      </w:r>
      <w:r>
        <w:rPr>
          <w:sz w:val="24"/>
        </w:rPr>
        <w:t xml:space="preserve">output </w:t>
      </w:r>
      <w:r>
        <w:rPr>
          <w:spacing w:val="-2"/>
          <w:sz w:val="24"/>
        </w:rPr>
        <w:t>device.</w:t>
      </w:r>
    </w:p>
    <w:p w:rsidR="00706248" w:rsidRDefault="006074D4">
      <w:pPr>
        <w:pStyle w:val="BodyText"/>
        <w:spacing w:before="242" w:line="276" w:lineRule="auto"/>
        <w:ind w:right="1323"/>
      </w:pPr>
      <w:r>
        <w:t>The 8085 processor performs these functions using address bus, data bus and control bus as shown in Fig. 5.</w:t>
      </w:r>
    </w:p>
    <w:p w:rsidR="00706248" w:rsidRDefault="006074D4">
      <w:pPr>
        <w:pStyle w:val="BodyText"/>
        <w:spacing w:before="7"/>
        <w:ind w:left="0"/>
        <w:rPr>
          <w:sz w:val="15"/>
        </w:rPr>
      </w:pPr>
      <w:r>
        <w:rPr>
          <w:noProof/>
          <w:sz w:val="15"/>
          <w:lang w:val="en-IN" w:eastAsia="en-IN"/>
        </w:rPr>
        <w:drawing>
          <wp:anchor distT="0" distB="0" distL="0" distR="0" simplePos="0" relativeHeight="487593472" behindDoc="1" locked="0" layoutInCell="1" allowOverlap="1">
            <wp:simplePos x="0" y="0"/>
            <wp:positionH relativeFrom="page">
              <wp:posOffset>1513454</wp:posOffset>
            </wp:positionH>
            <wp:positionV relativeFrom="paragraph">
              <wp:posOffset>129400</wp:posOffset>
            </wp:positionV>
            <wp:extent cx="4795591" cy="2491740"/>
            <wp:effectExtent l="0" t="0" r="0" b="0"/>
            <wp:wrapTopAndBottom/>
            <wp:docPr id="14" name="Image 14" descr="Bus-Structure-Pic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Bus-Structure-Pic2.png"/>
                    <pic:cNvPicPr/>
                  </pic:nvPicPr>
                  <pic:blipFill>
                    <a:blip r:embed="rId9" cstate="print"/>
                    <a:stretch>
                      <a:fillRect/>
                    </a:stretch>
                  </pic:blipFill>
                  <pic:spPr>
                    <a:xfrm>
                      <a:off x="0" y="0"/>
                      <a:ext cx="4795591" cy="2491740"/>
                    </a:xfrm>
                    <a:prstGeom prst="rect">
                      <a:avLst/>
                    </a:prstGeom>
                  </pic:spPr>
                </pic:pic>
              </a:graphicData>
            </a:graphic>
          </wp:anchor>
        </w:drawing>
      </w:r>
    </w:p>
    <w:p w:rsidR="00706248" w:rsidRDefault="006074D4">
      <w:pPr>
        <w:spacing w:before="256"/>
        <w:ind w:left="4" w:right="1085"/>
        <w:jc w:val="center"/>
        <w:rPr>
          <w:sz w:val="20"/>
        </w:rPr>
      </w:pPr>
      <w:r>
        <w:rPr>
          <w:sz w:val="20"/>
        </w:rPr>
        <w:t>The</w:t>
      </w:r>
      <w:r>
        <w:rPr>
          <w:spacing w:val="-4"/>
          <w:sz w:val="20"/>
        </w:rPr>
        <w:t xml:space="preserve"> </w:t>
      </w:r>
      <w:r>
        <w:rPr>
          <w:sz w:val="20"/>
        </w:rPr>
        <w:t>8085</w:t>
      </w:r>
      <w:r>
        <w:rPr>
          <w:spacing w:val="-2"/>
          <w:sz w:val="20"/>
        </w:rPr>
        <w:t xml:space="preserve"> </w:t>
      </w:r>
      <w:r>
        <w:rPr>
          <w:sz w:val="20"/>
        </w:rPr>
        <w:t>bus</w:t>
      </w:r>
      <w:r>
        <w:rPr>
          <w:spacing w:val="-5"/>
          <w:sz w:val="20"/>
        </w:rPr>
        <w:t xml:space="preserve"> </w:t>
      </w:r>
      <w:r>
        <w:rPr>
          <w:spacing w:val="-2"/>
          <w:sz w:val="20"/>
        </w:rPr>
        <w:t>structure</w:t>
      </w:r>
    </w:p>
    <w:p w:rsidR="00706248" w:rsidRDefault="00706248">
      <w:pPr>
        <w:jc w:val="center"/>
        <w:rPr>
          <w:sz w:val="20"/>
        </w:rPr>
        <w:sectPr w:rsidR="00706248">
          <w:pgSz w:w="12240" w:h="15840"/>
          <w:pgMar w:top="1340" w:right="360" w:bottom="280" w:left="1440" w:header="720" w:footer="720" w:gutter="0"/>
          <w:cols w:space="720"/>
        </w:sectPr>
      </w:pPr>
    </w:p>
    <w:p w:rsidR="00706248" w:rsidRDefault="006074D4" w:rsidP="001D35F2">
      <w:pPr>
        <w:pStyle w:val="Heading2"/>
        <w:tabs>
          <w:tab w:val="left" w:pos="511"/>
        </w:tabs>
        <w:spacing w:before="79"/>
      </w:pPr>
      <w:r>
        <w:lastRenderedPageBreak/>
        <w:t>8085</w:t>
      </w:r>
      <w:r>
        <w:rPr>
          <w:spacing w:val="-2"/>
        </w:rPr>
        <w:t xml:space="preserve"> </w:t>
      </w:r>
      <w:r>
        <w:t>PIN</w:t>
      </w:r>
      <w:r>
        <w:rPr>
          <w:spacing w:val="-1"/>
        </w:rPr>
        <w:t xml:space="preserve"> </w:t>
      </w:r>
      <w:r>
        <w:rPr>
          <w:spacing w:val="-2"/>
        </w:rPr>
        <w:t>DESCRIPTION</w:t>
      </w:r>
    </w:p>
    <w:p w:rsidR="00706248" w:rsidRDefault="006074D4">
      <w:pPr>
        <w:pStyle w:val="BodyText"/>
        <w:spacing w:before="238"/>
      </w:pPr>
      <w:r>
        <w:rPr>
          <w:spacing w:val="-2"/>
          <w:u w:val="single"/>
        </w:rPr>
        <w:t>Properties</w:t>
      </w:r>
      <w:r>
        <w:rPr>
          <w:spacing w:val="-2"/>
        </w:rPr>
        <w:t>:</w:t>
      </w:r>
    </w:p>
    <w:p w:rsidR="00706248" w:rsidRDefault="006074D4">
      <w:pPr>
        <w:pStyle w:val="ListParagraph"/>
        <w:numPr>
          <w:ilvl w:val="1"/>
          <w:numId w:val="41"/>
        </w:numPr>
        <w:tabs>
          <w:tab w:val="left" w:pos="960"/>
        </w:tabs>
        <w:spacing w:before="239"/>
        <w:rPr>
          <w:sz w:val="24"/>
        </w:rPr>
      </w:pPr>
      <w:r>
        <w:rPr>
          <w:sz w:val="24"/>
        </w:rPr>
        <w:t>It</w:t>
      </w:r>
      <w:r>
        <w:rPr>
          <w:spacing w:val="-2"/>
          <w:sz w:val="24"/>
        </w:rPr>
        <w:t xml:space="preserve"> </w:t>
      </w:r>
      <w:r>
        <w:rPr>
          <w:sz w:val="24"/>
        </w:rPr>
        <w:t>is</w:t>
      </w:r>
      <w:r>
        <w:rPr>
          <w:spacing w:val="-1"/>
          <w:sz w:val="24"/>
        </w:rPr>
        <w:t xml:space="preserve"> </w:t>
      </w:r>
      <w:r>
        <w:rPr>
          <w:sz w:val="24"/>
        </w:rPr>
        <w:t>a</w:t>
      </w:r>
      <w:r>
        <w:rPr>
          <w:spacing w:val="-2"/>
          <w:sz w:val="24"/>
        </w:rPr>
        <w:t xml:space="preserve"> </w:t>
      </w:r>
      <w:r>
        <w:rPr>
          <w:sz w:val="24"/>
        </w:rPr>
        <w:t>8-bit</w:t>
      </w:r>
      <w:r>
        <w:rPr>
          <w:spacing w:val="-1"/>
          <w:sz w:val="24"/>
        </w:rPr>
        <w:t xml:space="preserve"> </w:t>
      </w:r>
      <w:r>
        <w:rPr>
          <w:spacing w:val="-2"/>
          <w:sz w:val="24"/>
        </w:rPr>
        <w:t>microprocessor</w:t>
      </w:r>
    </w:p>
    <w:p w:rsidR="00706248" w:rsidRDefault="006074D4">
      <w:pPr>
        <w:pStyle w:val="ListParagraph"/>
        <w:numPr>
          <w:ilvl w:val="1"/>
          <w:numId w:val="41"/>
        </w:numPr>
        <w:tabs>
          <w:tab w:val="left" w:pos="960"/>
        </w:tabs>
        <w:spacing w:before="42"/>
        <w:rPr>
          <w:sz w:val="24"/>
        </w:rPr>
      </w:pPr>
      <w:r>
        <w:rPr>
          <w:sz w:val="24"/>
        </w:rPr>
        <w:t>Manufactured</w:t>
      </w:r>
      <w:r>
        <w:rPr>
          <w:spacing w:val="-1"/>
          <w:sz w:val="24"/>
        </w:rPr>
        <w:t xml:space="preserve"> </w:t>
      </w:r>
      <w:r>
        <w:rPr>
          <w:sz w:val="24"/>
        </w:rPr>
        <w:t>with</w:t>
      </w:r>
      <w:r>
        <w:rPr>
          <w:spacing w:val="-1"/>
          <w:sz w:val="24"/>
        </w:rPr>
        <w:t xml:space="preserve"> </w:t>
      </w:r>
      <w:r>
        <w:rPr>
          <w:sz w:val="24"/>
        </w:rPr>
        <w:t>N-MOS</w:t>
      </w:r>
      <w:r>
        <w:rPr>
          <w:spacing w:val="-1"/>
          <w:sz w:val="24"/>
        </w:rPr>
        <w:t xml:space="preserve"> </w:t>
      </w:r>
      <w:r>
        <w:rPr>
          <w:spacing w:val="-2"/>
          <w:sz w:val="24"/>
        </w:rPr>
        <w:t>technology</w:t>
      </w:r>
    </w:p>
    <w:p w:rsidR="00706248" w:rsidRDefault="006074D4">
      <w:pPr>
        <w:pStyle w:val="ListParagraph"/>
        <w:numPr>
          <w:ilvl w:val="1"/>
          <w:numId w:val="41"/>
        </w:numPr>
        <w:tabs>
          <w:tab w:val="left" w:pos="960"/>
        </w:tabs>
        <w:spacing w:before="40"/>
        <w:rPr>
          <w:sz w:val="24"/>
        </w:rPr>
      </w:pPr>
      <w:r>
        <w:rPr>
          <w:sz w:val="24"/>
        </w:rPr>
        <w:t>40</w:t>
      </w:r>
      <w:r>
        <w:rPr>
          <w:spacing w:val="-2"/>
          <w:sz w:val="24"/>
        </w:rPr>
        <w:t xml:space="preserve"> </w:t>
      </w:r>
      <w:r>
        <w:rPr>
          <w:sz w:val="24"/>
        </w:rPr>
        <w:t>pin</w:t>
      </w:r>
      <w:r>
        <w:rPr>
          <w:spacing w:val="-1"/>
          <w:sz w:val="24"/>
        </w:rPr>
        <w:t xml:space="preserve"> </w:t>
      </w:r>
      <w:r>
        <w:rPr>
          <w:sz w:val="24"/>
        </w:rPr>
        <w:t>IC</w:t>
      </w:r>
      <w:r>
        <w:rPr>
          <w:spacing w:val="-1"/>
          <w:sz w:val="24"/>
        </w:rPr>
        <w:t xml:space="preserve"> </w:t>
      </w:r>
      <w:r>
        <w:rPr>
          <w:spacing w:val="-2"/>
          <w:sz w:val="24"/>
        </w:rPr>
        <w:t>package</w:t>
      </w:r>
    </w:p>
    <w:p w:rsidR="00706248" w:rsidRDefault="006074D4">
      <w:pPr>
        <w:pStyle w:val="ListParagraph"/>
        <w:numPr>
          <w:ilvl w:val="1"/>
          <w:numId w:val="41"/>
        </w:numPr>
        <w:tabs>
          <w:tab w:val="left" w:pos="960"/>
        </w:tabs>
        <w:spacing w:before="40"/>
        <w:rPr>
          <w:sz w:val="24"/>
        </w:rPr>
      </w:pPr>
      <w:r>
        <w:rPr>
          <w:sz w:val="24"/>
        </w:rPr>
        <w:t>It</w:t>
      </w:r>
      <w:r>
        <w:rPr>
          <w:spacing w:val="-1"/>
          <w:sz w:val="24"/>
        </w:rPr>
        <w:t xml:space="preserve"> </w:t>
      </w:r>
      <w:r>
        <w:rPr>
          <w:sz w:val="24"/>
        </w:rPr>
        <w:t>has 16-bit address bus</w:t>
      </w:r>
      <w:r>
        <w:rPr>
          <w:spacing w:val="1"/>
          <w:sz w:val="24"/>
        </w:rPr>
        <w:t xml:space="preserve"> </w:t>
      </w:r>
      <w:r>
        <w:rPr>
          <w:sz w:val="24"/>
        </w:rPr>
        <w:t>and thus has</w:t>
      </w:r>
      <w:r>
        <w:rPr>
          <w:spacing w:val="-1"/>
          <w:sz w:val="24"/>
        </w:rPr>
        <w:t xml:space="preserve"> </w:t>
      </w:r>
      <w:r>
        <w:rPr>
          <w:sz w:val="24"/>
        </w:rPr>
        <w:t>2</w:t>
      </w:r>
      <w:r>
        <w:rPr>
          <w:sz w:val="24"/>
          <w:vertAlign w:val="superscript"/>
        </w:rPr>
        <w:t>16</w:t>
      </w:r>
      <w:r>
        <w:rPr>
          <w:spacing w:val="1"/>
          <w:sz w:val="24"/>
        </w:rPr>
        <w:t xml:space="preserve"> </w:t>
      </w:r>
      <w:r>
        <w:rPr>
          <w:sz w:val="24"/>
        </w:rPr>
        <w:t>=</w:t>
      </w:r>
      <w:r>
        <w:rPr>
          <w:spacing w:val="-2"/>
          <w:sz w:val="24"/>
        </w:rPr>
        <w:t xml:space="preserve"> </w:t>
      </w:r>
      <w:r>
        <w:rPr>
          <w:sz w:val="24"/>
        </w:rPr>
        <w:t>64 KB</w:t>
      </w:r>
      <w:r>
        <w:rPr>
          <w:spacing w:val="-3"/>
          <w:sz w:val="24"/>
        </w:rPr>
        <w:t xml:space="preserve"> </w:t>
      </w:r>
      <w:r>
        <w:rPr>
          <w:sz w:val="24"/>
        </w:rPr>
        <w:t>addressing</w:t>
      </w:r>
      <w:r>
        <w:rPr>
          <w:spacing w:val="-4"/>
          <w:sz w:val="24"/>
        </w:rPr>
        <w:t xml:space="preserve"> </w:t>
      </w:r>
      <w:r>
        <w:rPr>
          <w:spacing w:val="-2"/>
          <w:sz w:val="24"/>
        </w:rPr>
        <w:t>capability.</w:t>
      </w:r>
    </w:p>
    <w:p w:rsidR="00706248" w:rsidRDefault="006074D4">
      <w:pPr>
        <w:pStyle w:val="ListParagraph"/>
        <w:numPr>
          <w:ilvl w:val="1"/>
          <w:numId w:val="41"/>
        </w:numPr>
        <w:tabs>
          <w:tab w:val="left" w:pos="960"/>
        </w:tabs>
        <w:spacing w:before="42"/>
        <w:rPr>
          <w:sz w:val="24"/>
        </w:rPr>
      </w:pPr>
      <w:r>
        <w:rPr>
          <w:sz w:val="24"/>
        </w:rPr>
        <w:t>Operate</w:t>
      </w:r>
      <w:r>
        <w:rPr>
          <w:spacing w:val="-3"/>
          <w:sz w:val="24"/>
        </w:rPr>
        <w:t xml:space="preserve"> </w:t>
      </w:r>
      <w:r>
        <w:rPr>
          <w:sz w:val="24"/>
        </w:rPr>
        <w:t>with</w:t>
      </w:r>
      <w:r>
        <w:rPr>
          <w:spacing w:val="-1"/>
          <w:sz w:val="24"/>
        </w:rPr>
        <w:t xml:space="preserve"> </w:t>
      </w:r>
      <w:r>
        <w:rPr>
          <w:sz w:val="24"/>
        </w:rPr>
        <w:t>3</w:t>
      </w:r>
      <w:r>
        <w:rPr>
          <w:spacing w:val="-1"/>
          <w:sz w:val="24"/>
        </w:rPr>
        <w:t xml:space="preserve"> </w:t>
      </w:r>
      <w:r>
        <w:rPr>
          <w:sz w:val="24"/>
        </w:rPr>
        <w:t>MHz</w:t>
      </w:r>
      <w:r>
        <w:rPr>
          <w:spacing w:val="-1"/>
          <w:sz w:val="24"/>
        </w:rPr>
        <w:t xml:space="preserve"> </w:t>
      </w:r>
      <w:r>
        <w:rPr>
          <w:sz w:val="24"/>
        </w:rPr>
        <w:t xml:space="preserve">single-phase </w:t>
      </w:r>
      <w:r>
        <w:rPr>
          <w:spacing w:val="-2"/>
          <w:sz w:val="24"/>
        </w:rPr>
        <w:t>clock</w:t>
      </w:r>
    </w:p>
    <w:p w:rsidR="00706248" w:rsidRDefault="006074D4">
      <w:pPr>
        <w:pStyle w:val="BodyText"/>
        <w:tabs>
          <w:tab w:val="left" w:pos="960"/>
        </w:tabs>
        <w:spacing w:before="39"/>
        <w:ind w:left="600"/>
      </w:pPr>
      <w:r>
        <w:rPr>
          <w:rFonts w:ascii="Symbol" w:hAnsi="Symbol"/>
          <w:spacing w:val="-10"/>
        </w:rPr>
        <w:t></w:t>
      </w:r>
      <w:r>
        <w:tab/>
        <w:t>+5</w:t>
      </w:r>
      <w:r>
        <w:rPr>
          <w:spacing w:val="-1"/>
        </w:rPr>
        <w:t xml:space="preserve"> </w:t>
      </w:r>
      <w:r>
        <w:t>V</w:t>
      </w:r>
      <w:r>
        <w:rPr>
          <w:spacing w:val="-1"/>
        </w:rPr>
        <w:t xml:space="preserve"> </w:t>
      </w:r>
      <w:r>
        <w:t>single</w:t>
      </w:r>
      <w:r>
        <w:rPr>
          <w:spacing w:val="-2"/>
        </w:rPr>
        <w:t xml:space="preserve"> </w:t>
      </w:r>
      <w:r>
        <w:t>power</w:t>
      </w:r>
      <w:r>
        <w:rPr>
          <w:spacing w:val="-1"/>
        </w:rPr>
        <w:t xml:space="preserve"> </w:t>
      </w:r>
      <w:r>
        <w:rPr>
          <w:spacing w:val="-2"/>
        </w:rPr>
        <w:t>supply</w:t>
      </w:r>
    </w:p>
    <w:p w:rsidR="00706248" w:rsidRDefault="006074D4">
      <w:pPr>
        <w:pStyle w:val="BodyText"/>
        <w:spacing w:before="242" w:line="276" w:lineRule="auto"/>
        <w:ind w:right="1323"/>
      </w:pPr>
      <w:r>
        <w:t>The logic pin layout and signal groups of the 8085nmicroprocessor are shown in Fig. 6. All the signals are cl</w:t>
      </w:r>
      <w:r>
        <w:t>assified into six groups:</w:t>
      </w:r>
    </w:p>
    <w:p w:rsidR="00706248" w:rsidRDefault="006074D4">
      <w:pPr>
        <w:pStyle w:val="ListParagraph"/>
        <w:numPr>
          <w:ilvl w:val="1"/>
          <w:numId w:val="41"/>
        </w:numPr>
        <w:tabs>
          <w:tab w:val="left" w:pos="960"/>
        </w:tabs>
        <w:spacing w:before="200"/>
        <w:rPr>
          <w:sz w:val="24"/>
        </w:rPr>
      </w:pPr>
      <w:r>
        <w:rPr>
          <w:sz w:val="24"/>
        </w:rPr>
        <w:t>Address</w:t>
      </w:r>
      <w:r>
        <w:rPr>
          <w:spacing w:val="-5"/>
          <w:sz w:val="24"/>
        </w:rPr>
        <w:t xml:space="preserve"> bus</w:t>
      </w:r>
    </w:p>
    <w:p w:rsidR="00706248" w:rsidRDefault="006074D4">
      <w:pPr>
        <w:pStyle w:val="ListParagraph"/>
        <w:numPr>
          <w:ilvl w:val="1"/>
          <w:numId w:val="41"/>
        </w:numPr>
        <w:tabs>
          <w:tab w:val="left" w:pos="960"/>
        </w:tabs>
        <w:spacing w:before="40"/>
        <w:rPr>
          <w:sz w:val="24"/>
        </w:rPr>
      </w:pPr>
      <w:r>
        <w:rPr>
          <w:sz w:val="24"/>
        </w:rPr>
        <w:t>Data</w:t>
      </w:r>
      <w:r>
        <w:rPr>
          <w:spacing w:val="-2"/>
          <w:sz w:val="24"/>
        </w:rPr>
        <w:t xml:space="preserve"> </w:t>
      </w:r>
      <w:r>
        <w:rPr>
          <w:spacing w:val="-5"/>
          <w:sz w:val="24"/>
        </w:rPr>
        <w:t>bus</w:t>
      </w:r>
    </w:p>
    <w:p w:rsidR="00706248" w:rsidRDefault="006074D4">
      <w:pPr>
        <w:pStyle w:val="ListParagraph"/>
        <w:numPr>
          <w:ilvl w:val="1"/>
          <w:numId w:val="41"/>
        </w:numPr>
        <w:tabs>
          <w:tab w:val="left" w:pos="960"/>
        </w:tabs>
        <w:spacing w:before="42"/>
        <w:rPr>
          <w:sz w:val="24"/>
        </w:rPr>
      </w:pPr>
      <w:r>
        <w:rPr>
          <w:sz w:val="24"/>
        </w:rPr>
        <w:t>Control &amp;</w:t>
      </w:r>
      <w:r>
        <w:rPr>
          <w:spacing w:val="-2"/>
          <w:sz w:val="24"/>
        </w:rPr>
        <w:t xml:space="preserve"> </w:t>
      </w:r>
      <w:r>
        <w:rPr>
          <w:sz w:val="24"/>
        </w:rPr>
        <w:t xml:space="preserve">status </w:t>
      </w:r>
      <w:r>
        <w:rPr>
          <w:spacing w:val="-2"/>
          <w:sz w:val="24"/>
        </w:rPr>
        <w:t>signals</w:t>
      </w:r>
    </w:p>
    <w:p w:rsidR="00706248" w:rsidRDefault="006074D4">
      <w:pPr>
        <w:pStyle w:val="ListParagraph"/>
        <w:numPr>
          <w:ilvl w:val="1"/>
          <w:numId w:val="41"/>
        </w:numPr>
        <w:tabs>
          <w:tab w:val="left" w:pos="960"/>
        </w:tabs>
        <w:spacing w:before="40"/>
        <w:rPr>
          <w:sz w:val="24"/>
        </w:rPr>
      </w:pPr>
      <w:r>
        <w:rPr>
          <w:sz w:val="24"/>
        </w:rPr>
        <w:t>Power supply</w:t>
      </w:r>
      <w:r>
        <w:rPr>
          <w:spacing w:val="-3"/>
          <w:sz w:val="24"/>
        </w:rPr>
        <w:t xml:space="preserve"> </w:t>
      </w:r>
      <w:r>
        <w:rPr>
          <w:sz w:val="24"/>
        </w:rPr>
        <w:t>and frequency</w:t>
      </w:r>
      <w:r>
        <w:rPr>
          <w:spacing w:val="-5"/>
          <w:sz w:val="24"/>
        </w:rPr>
        <w:t xml:space="preserve"> </w:t>
      </w:r>
      <w:r>
        <w:rPr>
          <w:spacing w:val="-2"/>
          <w:sz w:val="24"/>
        </w:rPr>
        <w:t>signals</w:t>
      </w:r>
    </w:p>
    <w:p w:rsidR="00706248" w:rsidRDefault="006074D4">
      <w:pPr>
        <w:pStyle w:val="ListParagraph"/>
        <w:numPr>
          <w:ilvl w:val="1"/>
          <w:numId w:val="41"/>
        </w:numPr>
        <w:tabs>
          <w:tab w:val="left" w:pos="960"/>
        </w:tabs>
        <w:spacing w:before="39"/>
        <w:rPr>
          <w:sz w:val="24"/>
        </w:rPr>
      </w:pPr>
      <w:r>
        <w:rPr>
          <w:sz w:val="24"/>
        </w:rPr>
        <w:t>Externally</w:t>
      </w:r>
      <w:r>
        <w:rPr>
          <w:spacing w:val="-5"/>
          <w:sz w:val="24"/>
        </w:rPr>
        <w:t xml:space="preserve"> </w:t>
      </w:r>
      <w:r>
        <w:rPr>
          <w:sz w:val="24"/>
        </w:rPr>
        <w:t xml:space="preserve">initiated </w:t>
      </w:r>
      <w:r>
        <w:rPr>
          <w:spacing w:val="-2"/>
          <w:sz w:val="24"/>
        </w:rPr>
        <w:t>signals</w:t>
      </w:r>
    </w:p>
    <w:p w:rsidR="00706248" w:rsidRDefault="006074D4">
      <w:pPr>
        <w:pStyle w:val="ListParagraph"/>
        <w:numPr>
          <w:ilvl w:val="1"/>
          <w:numId w:val="41"/>
        </w:numPr>
        <w:tabs>
          <w:tab w:val="left" w:pos="960"/>
        </w:tabs>
        <w:spacing w:before="42"/>
        <w:rPr>
          <w:sz w:val="24"/>
        </w:rPr>
      </w:pPr>
      <w:r>
        <w:rPr>
          <w:sz w:val="24"/>
        </w:rPr>
        <w:t>Serial</w:t>
      </w:r>
      <w:r>
        <w:rPr>
          <w:spacing w:val="-2"/>
          <w:sz w:val="24"/>
        </w:rPr>
        <w:t xml:space="preserve"> </w:t>
      </w:r>
      <w:r>
        <w:rPr>
          <w:sz w:val="24"/>
        </w:rPr>
        <w:t>I/O</w:t>
      </w:r>
      <w:r>
        <w:rPr>
          <w:spacing w:val="-3"/>
          <w:sz w:val="24"/>
        </w:rPr>
        <w:t xml:space="preserve"> </w:t>
      </w:r>
      <w:r>
        <w:rPr>
          <w:spacing w:val="-2"/>
          <w:sz w:val="24"/>
        </w:rPr>
        <w:t>signals</w:t>
      </w:r>
    </w:p>
    <w:p w:rsidR="00706248" w:rsidRDefault="006074D4">
      <w:pPr>
        <w:pStyle w:val="BodyText"/>
        <w:spacing w:before="42"/>
        <w:ind w:left="0"/>
        <w:rPr>
          <w:sz w:val="20"/>
        </w:rPr>
      </w:pPr>
      <w:r>
        <w:rPr>
          <w:noProof/>
          <w:sz w:val="20"/>
          <w:lang w:val="en-IN" w:eastAsia="en-IN"/>
        </w:rPr>
        <w:drawing>
          <wp:anchor distT="0" distB="0" distL="0" distR="0" simplePos="0" relativeHeight="487593984" behindDoc="1" locked="0" layoutInCell="1" allowOverlap="1">
            <wp:simplePos x="0" y="0"/>
            <wp:positionH relativeFrom="page">
              <wp:posOffset>1632159</wp:posOffset>
            </wp:positionH>
            <wp:positionV relativeFrom="paragraph">
              <wp:posOffset>188379</wp:posOffset>
            </wp:positionV>
            <wp:extent cx="4519507" cy="297256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4519507" cy="2972562"/>
                    </a:xfrm>
                    <a:prstGeom prst="rect">
                      <a:avLst/>
                    </a:prstGeom>
                  </pic:spPr>
                </pic:pic>
              </a:graphicData>
            </a:graphic>
          </wp:anchor>
        </w:drawing>
      </w:r>
    </w:p>
    <w:p w:rsidR="00706248" w:rsidRDefault="00706248">
      <w:pPr>
        <w:pStyle w:val="BodyText"/>
        <w:spacing w:before="11"/>
        <w:ind w:left="0"/>
      </w:pPr>
    </w:p>
    <w:p w:rsidR="00706248" w:rsidRDefault="006074D4">
      <w:pPr>
        <w:ind w:left="2422"/>
        <w:rPr>
          <w:sz w:val="20"/>
        </w:rPr>
      </w:pPr>
      <w:r>
        <w:rPr>
          <w:sz w:val="20"/>
        </w:rPr>
        <w:t>8085</w:t>
      </w:r>
      <w:r>
        <w:rPr>
          <w:spacing w:val="-4"/>
          <w:sz w:val="20"/>
        </w:rPr>
        <w:t xml:space="preserve"> </w:t>
      </w:r>
      <w:r>
        <w:rPr>
          <w:sz w:val="20"/>
        </w:rPr>
        <w:t>microprocessor</w:t>
      </w:r>
      <w:r>
        <w:rPr>
          <w:spacing w:val="-6"/>
          <w:sz w:val="20"/>
        </w:rPr>
        <w:t xml:space="preserve"> </w:t>
      </w:r>
      <w:r>
        <w:rPr>
          <w:sz w:val="20"/>
        </w:rPr>
        <w:t>pin</w:t>
      </w:r>
      <w:r>
        <w:rPr>
          <w:spacing w:val="-6"/>
          <w:sz w:val="20"/>
        </w:rPr>
        <w:t xml:space="preserve"> </w:t>
      </w:r>
      <w:r>
        <w:rPr>
          <w:sz w:val="20"/>
        </w:rPr>
        <w:t>layout</w:t>
      </w:r>
      <w:r>
        <w:rPr>
          <w:spacing w:val="-6"/>
          <w:sz w:val="20"/>
        </w:rPr>
        <w:t xml:space="preserve"> </w:t>
      </w:r>
      <w:r>
        <w:rPr>
          <w:sz w:val="20"/>
        </w:rPr>
        <w:t>and</w:t>
      </w:r>
      <w:r>
        <w:rPr>
          <w:spacing w:val="-4"/>
          <w:sz w:val="20"/>
        </w:rPr>
        <w:t xml:space="preserve"> </w:t>
      </w:r>
      <w:r>
        <w:rPr>
          <w:sz w:val="20"/>
        </w:rPr>
        <w:t>signal</w:t>
      </w:r>
      <w:r>
        <w:rPr>
          <w:spacing w:val="-5"/>
          <w:sz w:val="20"/>
        </w:rPr>
        <w:t xml:space="preserve"> </w:t>
      </w:r>
      <w:r>
        <w:rPr>
          <w:spacing w:val="-2"/>
          <w:sz w:val="20"/>
        </w:rPr>
        <w:t>groups</w:t>
      </w:r>
    </w:p>
    <w:p w:rsidR="00706248" w:rsidRDefault="00706248">
      <w:pPr>
        <w:pStyle w:val="BodyText"/>
        <w:spacing w:before="2"/>
        <w:ind w:left="0"/>
        <w:rPr>
          <w:sz w:val="20"/>
        </w:rPr>
      </w:pPr>
    </w:p>
    <w:p w:rsidR="00706248" w:rsidRDefault="006074D4">
      <w:pPr>
        <w:pStyle w:val="BodyText"/>
      </w:pPr>
      <w:r>
        <w:t>Address</w:t>
      </w:r>
      <w:r>
        <w:rPr>
          <w:spacing w:val="-1"/>
        </w:rPr>
        <w:t xml:space="preserve"> </w:t>
      </w:r>
      <w:r>
        <w:t>and</w:t>
      </w:r>
      <w:r>
        <w:rPr>
          <w:spacing w:val="-1"/>
        </w:rPr>
        <w:t xml:space="preserve"> </w:t>
      </w:r>
      <w:r>
        <w:t>Data</w:t>
      </w:r>
      <w:r>
        <w:rPr>
          <w:spacing w:val="1"/>
        </w:rPr>
        <w:t xml:space="preserve"> </w:t>
      </w:r>
      <w:r>
        <w:rPr>
          <w:spacing w:val="-2"/>
        </w:rPr>
        <w:t>Buses:</w:t>
      </w:r>
    </w:p>
    <w:p w:rsidR="00706248" w:rsidRDefault="006074D4">
      <w:pPr>
        <w:pStyle w:val="ListParagraph"/>
        <w:numPr>
          <w:ilvl w:val="1"/>
          <w:numId w:val="41"/>
        </w:numPr>
        <w:tabs>
          <w:tab w:val="left" w:pos="960"/>
        </w:tabs>
        <w:spacing w:before="242" w:line="276" w:lineRule="auto"/>
        <w:ind w:right="1319"/>
        <w:jc w:val="both"/>
        <w:rPr>
          <w:sz w:val="24"/>
        </w:rPr>
      </w:pPr>
      <w:r>
        <w:rPr>
          <w:sz w:val="24"/>
        </w:rPr>
        <w:t>A8 – A15 (output, 3-state): Most significant eight bits of memory addresses and the eight bits of the I/O addresses. These lines enter into tri-state high impedance state during HOLD and HALT modes.</w:t>
      </w:r>
    </w:p>
    <w:p w:rsidR="00706248" w:rsidRDefault="006074D4">
      <w:pPr>
        <w:pStyle w:val="ListParagraph"/>
        <w:numPr>
          <w:ilvl w:val="1"/>
          <w:numId w:val="41"/>
        </w:numPr>
        <w:tabs>
          <w:tab w:val="left" w:pos="960"/>
        </w:tabs>
        <w:spacing w:line="273" w:lineRule="auto"/>
        <w:ind w:right="1318"/>
        <w:jc w:val="both"/>
        <w:rPr>
          <w:sz w:val="24"/>
        </w:rPr>
      </w:pPr>
      <w:r>
        <w:rPr>
          <w:sz w:val="24"/>
        </w:rPr>
        <w:t>AD0 – AD7 (input/output, 3-state): Lower significant bits</w:t>
      </w:r>
      <w:r>
        <w:rPr>
          <w:sz w:val="24"/>
        </w:rPr>
        <w:t xml:space="preserve"> of memory</w:t>
      </w:r>
      <w:r>
        <w:rPr>
          <w:spacing w:val="-1"/>
          <w:sz w:val="24"/>
        </w:rPr>
        <w:t xml:space="preserve"> </w:t>
      </w:r>
      <w:r>
        <w:rPr>
          <w:sz w:val="24"/>
        </w:rPr>
        <w:t>addresses and the</w:t>
      </w:r>
      <w:r>
        <w:rPr>
          <w:spacing w:val="40"/>
          <w:sz w:val="24"/>
        </w:rPr>
        <w:t xml:space="preserve"> </w:t>
      </w:r>
      <w:r>
        <w:rPr>
          <w:sz w:val="24"/>
        </w:rPr>
        <w:t>eight</w:t>
      </w:r>
      <w:r>
        <w:rPr>
          <w:spacing w:val="40"/>
          <w:sz w:val="24"/>
        </w:rPr>
        <w:t xml:space="preserve"> </w:t>
      </w:r>
      <w:r>
        <w:rPr>
          <w:sz w:val="24"/>
        </w:rPr>
        <w:t>bits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I/O</w:t>
      </w:r>
      <w:r>
        <w:rPr>
          <w:spacing w:val="40"/>
          <w:sz w:val="24"/>
        </w:rPr>
        <w:t xml:space="preserve"> </w:t>
      </w:r>
      <w:r>
        <w:rPr>
          <w:sz w:val="24"/>
        </w:rPr>
        <w:t>addresses</w:t>
      </w:r>
      <w:r>
        <w:rPr>
          <w:spacing w:val="40"/>
          <w:sz w:val="24"/>
        </w:rPr>
        <w:t xml:space="preserve"> </w:t>
      </w:r>
      <w:r>
        <w:rPr>
          <w:sz w:val="24"/>
        </w:rPr>
        <w:t>during</w:t>
      </w:r>
      <w:r>
        <w:rPr>
          <w:spacing w:val="38"/>
          <w:sz w:val="24"/>
        </w:rPr>
        <w:t xml:space="preserve"> </w:t>
      </w:r>
      <w:r>
        <w:rPr>
          <w:sz w:val="24"/>
        </w:rPr>
        <w:t>first</w:t>
      </w:r>
      <w:r>
        <w:rPr>
          <w:spacing w:val="40"/>
          <w:sz w:val="24"/>
        </w:rPr>
        <w:t xml:space="preserve"> </w:t>
      </w:r>
      <w:r>
        <w:rPr>
          <w:sz w:val="24"/>
        </w:rPr>
        <w:t>clock</w:t>
      </w:r>
      <w:r>
        <w:rPr>
          <w:spacing w:val="40"/>
          <w:sz w:val="24"/>
        </w:rPr>
        <w:t xml:space="preserve"> </w:t>
      </w:r>
      <w:r>
        <w:rPr>
          <w:sz w:val="24"/>
        </w:rPr>
        <w:t>cycle.</w:t>
      </w:r>
      <w:r>
        <w:rPr>
          <w:spacing w:val="40"/>
          <w:sz w:val="24"/>
        </w:rPr>
        <w:t xml:space="preserve"> </w:t>
      </w:r>
      <w:r>
        <w:rPr>
          <w:sz w:val="24"/>
        </w:rPr>
        <w:t>Behaves</w:t>
      </w:r>
      <w:r>
        <w:rPr>
          <w:spacing w:val="40"/>
          <w:sz w:val="24"/>
        </w:rPr>
        <w:t xml:space="preserve"> </w:t>
      </w:r>
      <w:r>
        <w:rPr>
          <w:sz w:val="24"/>
        </w:rPr>
        <w:t>as</w:t>
      </w:r>
      <w:r>
        <w:rPr>
          <w:spacing w:val="40"/>
          <w:sz w:val="24"/>
        </w:rPr>
        <w:t xml:space="preserve"> </w:t>
      </w:r>
      <w:r>
        <w:rPr>
          <w:sz w:val="24"/>
        </w:rPr>
        <w:t>data</w:t>
      </w:r>
      <w:r>
        <w:rPr>
          <w:spacing w:val="40"/>
          <w:sz w:val="24"/>
        </w:rPr>
        <w:t xml:space="preserve"> </w:t>
      </w:r>
      <w:r>
        <w:rPr>
          <w:sz w:val="24"/>
        </w:rPr>
        <w:t>bus</w:t>
      </w:r>
    </w:p>
    <w:p w:rsidR="00706248" w:rsidRDefault="00706248">
      <w:pPr>
        <w:pStyle w:val="ListParagraph"/>
        <w:spacing w:line="273" w:lineRule="auto"/>
        <w:jc w:val="both"/>
        <w:rPr>
          <w:sz w:val="24"/>
        </w:rPr>
        <w:sectPr w:rsidR="00706248">
          <w:pgSz w:w="12240" w:h="15840"/>
          <w:pgMar w:top="1300" w:right="360" w:bottom="280" w:left="1440" w:header="720" w:footer="720" w:gutter="0"/>
          <w:cols w:space="720"/>
        </w:sectPr>
      </w:pPr>
    </w:p>
    <w:p w:rsidR="00706248" w:rsidRDefault="006074D4">
      <w:pPr>
        <w:pStyle w:val="BodyText"/>
        <w:spacing w:before="74" w:line="276" w:lineRule="auto"/>
        <w:ind w:left="960" w:right="1323"/>
      </w:pPr>
      <w:proofErr w:type="gramStart"/>
      <w:r>
        <w:lastRenderedPageBreak/>
        <w:t>during</w:t>
      </w:r>
      <w:proofErr w:type="gramEnd"/>
      <w:r>
        <w:t xml:space="preserve"> third and fourth clock cycle. These lines enter into tri-state high impedance</w:t>
      </w:r>
      <w:r>
        <w:rPr>
          <w:spacing w:val="40"/>
        </w:rPr>
        <w:t xml:space="preserve"> </w:t>
      </w:r>
      <w:r>
        <w:t>state during HOLD and HALT modes.</w:t>
      </w:r>
    </w:p>
    <w:p w:rsidR="00706248" w:rsidRDefault="006074D4">
      <w:pPr>
        <w:pStyle w:val="BodyText"/>
        <w:spacing w:before="201"/>
      </w:pPr>
      <w:r>
        <w:t>Control &amp;</w:t>
      </w:r>
      <w:r>
        <w:rPr>
          <w:spacing w:val="-2"/>
        </w:rPr>
        <w:t xml:space="preserve"> </w:t>
      </w:r>
      <w:r>
        <w:t xml:space="preserve">Status </w:t>
      </w:r>
      <w:r>
        <w:rPr>
          <w:spacing w:val="-2"/>
        </w:rPr>
        <w:t>Signals:</w:t>
      </w:r>
    </w:p>
    <w:p w:rsidR="00706248" w:rsidRDefault="006074D4">
      <w:pPr>
        <w:pStyle w:val="ListParagraph"/>
        <w:numPr>
          <w:ilvl w:val="1"/>
          <w:numId w:val="41"/>
        </w:numPr>
        <w:tabs>
          <w:tab w:val="left" w:pos="960"/>
        </w:tabs>
        <w:spacing w:before="239"/>
        <w:rPr>
          <w:sz w:val="24"/>
        </w:rPr>
      </w:pPr>
      <w:r>
        <w:rPr>
          <w:sz w:val="24"/>
        </w:rPr>
        <w:t>ALE:</w:t>
      </w:r>
      <w:r>
        <w:rPr>
          <w:spacing w:val="-3"/>
          <w:sz w:val="24"/>
        </w:rPr>
        <w:t xml:space="preserve"> </w:t>
      </w:r>
      <w:r>
        <w:rPr>
          <w:sz w:val="24"/>
        </w:rPr>
        <w:t>Address</w:t>
      </w:r>
      <w:r>
        <w:rPr>
          <w:spacing w:val="-2"/>
          <w:sz w:val="24"/>
        </w:rPr>
        <w:t xml:space="preserve"> </w:t>
      </w:r>
      <w:r>
        <w:rPr>
          <w:sz w:val="24"/>
        </w:rPr>
        <w:t>latch</w:t>
      </w:r>
      <w:r>
        <w:rPr>
          <w:spacing w:val="-1"/>
          <w:sz w:val="24"/>
        </w:rPr>
        <w:t xml:space="preserve"> </w:t>
      </w:r>
      <w:r>
        <w:rPr>
          <w:spacing w:val="-2"/>
          <w:sz w:val="24"/>
        </w:rPr>
        <w:t>enable</w:t>
      </w:r>
    </w:p>
    <w:p w:rsidR="00706248" w:rsidRDefault="00706248">
      <w:pPr>
        <w:pStyle w:val="BodyText"/>
        <w:spacing w:before="4"/>
        <w:ind w:left="0"/>
        <w:rPr>
          <w:sz w:val="6"/>
        </w:rPr>
      </w:pPr>
      <w:r w:rsidRPr="00706248">
        <w:rPr>
          <w:sz w:val="6"/>
        </w:rPr>
        <w:pict>
          <v:shape id="docshape7" o:spid="_x0000_s1233" style="position:absolute;margin-left:122.1pt;margin-top:4.9pt;width:16.35pt;height:.1pt;z-index:-15721984;mso-wrap-distance-left:0;mso-wrap-distance-right:0;mso-position-horizontal-relative:page" coordorigin="2442,98" coordsize="327,0" path="m2442,98r327,e" filled="f" strokeweight=".15711mm">
            <v:path arrowok="t"/>
            <w10:wrap type="topAndBottom" anchorx="page"/>
          </v:shape>
        </w:pict>
      </w:r>
    </w:p>
    <w:p w:rsidR="00706248" w:rsidRDefault="006074D4">
      <w:pPr>
        <w:pStyle w:val="ListParagraph"/>
        <w:numPr>
          <w:ilvl w:val="1"/>
          <w:numId w:val="41"/>
        </w:numPr>
        <w:tabs>
          <w:tab w:val="left" w:pos="998"/>
        </w:tabs>
        <w:spacing w:after="58"/>
        <w:ind w:left="998" w:hanging="398"/>
        <w:rPr>
          <w:sz w:val="24"/>
        </w:rPr>
      </w:pPr>
      <w:proofErr w:type="gramStart"/>
      <w:r>
        <w:t>RD</w:t>
      </w:r>
      <w:r>
        <w:rPr>
          <w:spacing w:val="6"/>
        </w:rPr>
        <w:t xml:space="preserve"> </w:t>
      </w:r>
      <w:r>
        <w:rPr>
          <w:sz w:val="24"/>
        </w:rPr>
        <w:t>:</w:t>
      </w:r>
      <w:proofErr w:type="gramEnd"/>
      <w:r>
        <w:rPr>
          <w:spacing w:val="8"/>
          <w:sz w:val="24"/>
        </w:rPr>
        <w:t xml:space="preserve"> </w:t>
      </w:r>
      <w:r>
        <w:rPr>
          <w:sz w:val="24"/>
        </w:rPr>
        <w:t>Read</w:t>
      </w:r>
      <w:r>
        <w:rPr>
          <w:spacing w:val="7"/>
          <w:sz w:val="24"/>
        </w:rPr>
        <w:t xml:space="preserve"> </w:t>
      </w:r>
      <w:r>
        <w:rPr>
          <w:sz w:val="24"/>
        </w:rPr>
        <w:t>control</w:t>
      </w:r>
      <w:r>
        <w:rPr>
          <w:spacing w:val="8"/>
          <w:sz w:val="24"/>
        </w:rPr>
        <w:t xml:space="preserve"> </w:t>
      </w:r>
      <w:r>
        <w:rPr>
          <w:spacing w:val="-2"/>
          <w:sz w:val="24"/>
        </w:rPr>
        <w:t>signal.</w:t>
      </w:r>
    </w:p>
    <w:p w:rsidR="00706248" w:rsidRDefault="00706248">
      <w:pPr>
        <w:pStyle w:val="BodyText"/>
        <w:spacing w:line="20" w:lineRule="exact"/>
        <w:ind w:left="1000"/>
        <w:rPr>
          <w:sz w:val="2"/>
        </w:rPr>
      </w:pPr>
      <w:r w:rsidRPr="00706248">
        <w:rPr>
          <w:sz w:val="2"/>
        </w:rPr>
      </w:r>
      <w:r>
        <w:rPr>
          <w:sz w:val="2"/>
        </w:rPr>
        <w:pict>
          <v:group id="docshapegroup8" o:spid="_x0000_s1231" style="width:19.35pt;height:.5pt;mso-position-horizontal-relative:char;mso-position-vertical-relative:line" coordsize="387,10">
            <v:line id="_x0000_s1232" style="position:absolute" from="0,5" to="386,5" strokeweight=".47pt"/>
            <w10:wrap type="none"/>
            <w10:anchorlock/>
          </v:group>
        </w:pict>
      </w:r>
    </w:p>
    <w:p w:rsidR="00706248" w:rsidRDefault="00706248">
      <w:pPr>
        <w:pStyle w:val="ListParagraph"/>
        <w:numPr>
          <w:ilvl w:val="1"/>
          <w:numId w:val="41"/>
        </w:numPr>
        <w:tabs>
          <w:tab w:val="left" w:pos="1000"/>
        </w:tabs>
        <w:ind w:left="1000" w:hanging="400"/>
        <w:rPr>
          <w:sz w:val="24"/>
        </w:rPr>
      </w:pPr>
      <w:r w:rsidRPr="00706248">
        <w:rPr>
          <w:sz w:val="24"/>
        </w:rPr>
        <w:pict>
          <v:shape id="docshape9" o:spid="_x0000_s1230" style="position:absolute;left:0;text-align:left;margin-left:138.2pt;margin-top:17.6pt;width:10.1pt;height:.1pt;z-index:-15720960;mso-wrap-distance-left:0;mso-wrap-distance-right:0;mso-position-horizontal-relative:page" coordorigin="2764,352" coordsize="202,0" path="m2764,352r201,e" filled="f" strokeweight=".47pt">
            <v:path arrowok="t"/>
            <w10:wrap type="topAndBottom" anchorx="page"/>
          </v:shape>
        </w:pict>
      </w:r>
      <w:proofErr w:type="gramStart"/>
      <w:r w:rsidR="006074D4">
        <w:rPr>
          <w:sz w:val="23"/>
        </w:rPr>
        <w:t>WR</w:t>
      </w:r>
      <w:r w:rsidR="006074D4">
        <w:rPr>
          <w:spacing w:val="-5"/>
          <w:sz w:val="23"/>
        </w:rPr>
        <w:t xml:space="preserve"> </w:t>
      </w:r>
      <w:r w:rsidR="006074D4">
        <w:rPr>
          <w:sz w:val="24"/>
        </w:rPr>
        <w:t>:</w:t>
      </w:r>
      <w:proofErr w:type="gramEnd"/>
      <w:r w:rsidR="006074D4">
        <w:rPr>
          <w:spacing w:val="4"/>
          <w:sz w:val="24"/>
        </w:rPr>
        <w:t xml:space="preserve"> </w:t>
      </w:r>
      <w:r w:rsidR="006074D4">
        <w:rPr>
          <w:sz w:val="24"/>
        </w:rPr>
        <w:t>Write</w:t>
      </w:r>
      <w:r w:rsidR="006074D4">
        <w:rPr>
          <w:spacing w:val="3"/>
          <w:sz w:val="24"/>
        </w:rPr>
        <w:t xml:space="preserve"> </w:t>
      </w:r>
      <w:r w:rsidR="006074D4">
        <w:rPr>
          <w:sz w:val="24"/>
        </w:rPr>
        <w:t>control</w:t>
      </w:r>
      <w:r w:rsidR="006074D4">
        <w:rPr>
          <w:spacing w:val="5"/>
          <w:sz w:val="24"/>
        </w:rPr>
        <w:t xml:space="preserve"> </w:t>
      </w:r>
      <w:r w:rsidR="006074D4">
        <w:rPr>
          <w:spacing w:val="-2"/>
          <w:sz w:val="24"/>
        </w:rPr>
        <w:t>signal.</w:t>
      </w:r>
    </w:p>
    <w:p w:rsidR="00706248" w:rsidRDefault="006074D4">
      <w:pPr>
        <w:pStyle w:val="ListParagraph"/>
        <w:numPr>
          <w:ilvl w:val="1"/>
          <w:numId w:val="41"/>
        </w:numPr>
        <w:tabs>
          <w:tab w:val="left" w:pos="996"/>
        </w:tabs>
        <w:ind w:left="996" w:hanging="396"/>
        <w:rPr>
          <w:sz w:val="24"/>
        </w:rPr>
      </w:pPr>
      <w:r>
        <w:rPr>
          <w:sz w:val="23"/>
        </w:rPr>
        <w:t>IO/</w:t>
      </w:r>
      <w:proofErr w:type="gramStart"/>
      <w:r>
        <w:rPr>
          <w:sz w:val="23"/>
        </w:rPr>
        <w:t>M</w:t>
      </w:r>
      <w:r>
        <w:rPr>
          <w:spacing w:val="-14"/>
          <w:sz w:val="23"/>
        </w:rPr>
        <w:t xml:space="preserve"> </w:t>
      </w:r>
      <w:r>
        <w:rPr>
          <w:sz w:val="24"/>
        </w:rPr>
        <w:t>,</w:t>
      </w:r>
      <w:proofErr w:type="gramEnd"/>
      <w:r>
        <w:rPr>
          <w:spacing w:val="3"/>
          <w:sz w:val="24"/>
        </w:rPr>
        <w:t xml:space="preserve"> </w:t>
      </w:r>
      <w:r>
        <w:rPr>
          <w:sz w:val="24"/>
        </w:rPr>
        <w:t>S1</w:t>
      </w:r>
      <w:r>
        <w:rPr>
          <w:spacing w:val="2"/>
          <w:sz w:val="24"/>
        </w:rPr>
        <w:t xml:space="preserve"> </w:t>
      </w:r>
      <w:r>
        <w:rPr>
          <w:sz w:val="24"/>
        </w:rPr>
        <w:t>and</w:t>
      </w:r>
      <w:r>
        <w:rPr>
          <w:spacing w:val="2"/>
          <w:sz w:val="24"/>
        </w:rPr>
        <w:t xml:space="preserve"> </w:t>
      </w:r>
      <w:r>
        <w:rPr>
          <w:sz w:val="24"/>
        </w:rPr>
        <w:t>S0</w:t>
      </w:r>
      <w:r>
        <w:rPr>
          <w:spacing w:val="26"/>
          <w:sz w:val="24"/>
        </w:rPr>
        <w:t xml:space="preserve">  </w:t>
      </w:r>
      <w:r>
        <w:rPr>
          <w:sz w:val="24"/>
        </w:rPr>
        <w:t>:</w:t>
      </w:r>
      <w:r>
        <w:rPr>
          <w:spacing w:val="3"/>
          <w:sz w:val="24"/>
        </w:rPr>
        <w:t xml:space="preserve"> </w:t>
      </w:r>
      <w:r>
        <w:rPr>
          <w:sz w:val="24"/>
        </w:rPr>
        <w:t>Status</w:t>
      </w:r>
      <w:r>
        <w:rPr>
          <w:spacing w:val="3"/>
          <w:sz w:val="24"/>
        </w:rPr>
        <w:t xml:space="preserve"> </w:t>
      </w:r>
      <w:r>
        <w:rPr>
          <w:spacing w:val="-2"/>
          <w:sz w:val="24"/>
        </w:rPr>
        <w:t>signals.</w:t>
      </w:r>
    </w:p>
    <w:p w:rsidR="00706248" w:rsidRDefault="006074D4">
      <w:pPr>
        <w:pStyle w:val="BodyText"/>
        <w:spacing w:before="255"/>
      </w:pPr>
      <w:r>
        <w:t>Power Supply</w:t>
      </w:r>
      <w:r>
        <w:rPr>
          <w:spacing w:val="-3"/>
        </w:rPr>
        <w:t xml:space="preserve"> </w:t>
      </w:r>
      <w:r>
        <w:t>&amp;</w:t>
      </w:r>
      <w:r>
        <w:rPr>
          <w:spacing w:val="-2"/>
        </w:rPr>
        <w:t xml:space="preserve"> </w:t>
      </w:r>
      <w:r>
        <w:t xml:space="preserve">Clock </w:t>
      </w:r>
      <w:r>
        <w:rPr>
          <w:spacing w:val="-2"/>
        </w:rPr>
        <w:t>Frequency:</w:t>
      </w:r>
    </w:p>
    <w:p w:rsidR="00706248" w:rsidRDefault="006074D4">
      <w:pPr>
        <w:pStyle w:val="ListParagraph"/>
        <w:numPr>
          <w:ilvl w:val="1"/>
          <w:numId w:val="41"/>
        </w:numPr>
        <w:tabs>
          <w:tab w:val="left" w:pos="960"/>
        </w:tabs>
        <w:spacing w:before="239"/>
        <w:rPr>
          <w:sz w:val="24"/>
        </w:rPr>
      </w:pPr>
      <w:proofErr w:type="spellStart"/>
      <w:r>
        <w:rPr>
          <w:sz w:val="24"/>
        </w:rPr>
        <w:t>Vcc</w:t>
      </w:r>
      <w:proofErr w:type="spellEnd"/>
      <w:r>
        <w:rPr>
          <w:sz w:val="24"/>
        </w:rPr>
        <w:t>:</w:t>
      </w:r>
      <w:r>
        <w:rPr>
          <w:spacing w:val="-1"/>
          <w:sz w:val="24"/>
        </w:rPr>
        <w:t xml:space="preserve"> </w:t>
      </w:r>
      <w:r>
        <w:rPr>
          <w:sz w:val="24"/>
        </w:rPr>
        <w:t>+5</w:t>
      </w:r>
      <w:r>
        <w:rPr>
          <w:spacing w:val="-1"/>
          <w:sz w:val="24"/>
        </w:rPr>
        <w:t xml:space="preserve"> </w:t>
      </w:r>
      <w:r>
        <w:rPr>
          <w:sz w:val="24"/>
        </w:rPr>
        <w:t>V</w:t>
      </w:r>
      <w:r>
        <w:rPr>
          <w:spacing w:val="-2"/>
          <w:sz w:val="24"/>
        </w:rPr>
        <w:t xml:space="preserve"> </w:t>
      </w:r>
      <w:r>
        <w:rPr>
          <w:sz w:val="24"/>
        </w:rPr>
        <w:t xml:space="preserve">power </w:t>
      </w:r>
      <w:r>
        <w:rPr>
          <w:spacing w:val="-2"/>
          <w:sz w:val="24"/>
        </w:rPr>
        <w:t>supply</w:t>
      </w:r>
    </w:p>
    <w:p w:rsidR="00706248" w:rsidRDefault="006074D4">
      <w:pPr>
        <w:pStyle w:val="ListParagraph"/>
        <w:numPr>
          <w:ilvl w:val="1"/>
          <w:numId w:val="41"/>
        </w:numPr>
        <w:tabs>
          <w:tab w:val="left" w:pos="960"/>
        </w:tabs>
        <w:spacing w:before="43"/>
        <w:rPr>
          <w:sz w:val="24"/>
        </w:rPr>
      </w:pPr>
      <w:proofErr w:type="spellStart"/>
      <w:r>
        <w:rPr>
          <w:sz w:val="24"/>
        </w:rPr>
        <w:t>Vss</w:t>
      </w:r>
      <w:proofErr w:type="spellEnd"/>
      <w:r>
        <w:rPr>
          <w:sz w:val="24"/>
        </w:rPr>
        <w:t>:</w:t>
      </w:r>
      <w:r>
        <w:rPr>
          <w:spacing w:val="-1"/>
          <w:sz w:val="24"/>
        </w:rPr>
        <w:t xml:space="preserve"> </w:t>
      </w:r>
      <w:r>
        <w:rPr>
          <w:sz w:val="24"/>
        </w:rPr>
        <w:t xml:space="preserve">Ground </w:t>
      </w:r>
      <w:r>
        <w:rPr>
          <w:spacing w:val="-2"/>
          <w:sz w:val="24"/>
        </w:rPr>
        <w:t>reference</w:t>
      </w:r>
    </w:p>
    <w:p w:rsidR="00706248" w:rsidRDefault="006074D4">
      <w:pPr>
        <w:pStyle w:val="ListParagraph"/>
        <w:numPr>
          <w:ilvl w:val="1"/>
          <w:numId w:val="41"/>
        </w:numPr>
        <w:tabs>
          <w:tab w:val="left" w:pos="960"/>
        </w:tabs>
        <w:spacing w:before="39"/>
        <w:rPr>
          <w:sz w:val="24"/>
        </w:rPr>
      </w:pPr>
      <w:r>
        <w:rPr>
          <w:sz w:val="24"/>
        </w:rPr>
        <w:t>X1,</w:t>
      </w:r>
      <w:r>
        <w:rPr>
          <w:spacing w:val="-3"/>
          <w:sz w:val="24"/>
        </w:rPr>
        <w:t xml:space="preserve"> </w:t>
      </w:r>
      <w:r>
        <w:rPr>
          <w:sz w:val="24"/>
        </w:rPr>
        <w:t>X2: A crystal</w:t>
      </w:r>
      <w:r>
        <w:rPr>
          <w:spacing w:val="-1"/>
          <w:sz w:val="24"/>
        </w:rPr>
        <w:t xml:space="preserve"> </w:t>
      </w:r>
      <w:r>
        <w:rPr>
          <w:sz w:val="24"/>
        </w:rPr>
        <w:t>having frequency</w:t>
      </w:r>
      <w:r>
        <w:rPr>
          <w:spacing w:val="-5"/>
          <w:sz w:val="24"/>
        </w:rPr>
        <w:t xml:space="preserve"> </w:t>
      </w:r>
      <w:r>
        <w:rPr>
          <w:sz w:val="24"/>
        </w:rPr>
        <w:t>of 6</w:t>
      </w:r>
      <w:r>
        <w:rPr>
          <w:spacing w:val="-2"/>
          <w:sz w:val="24"/>
        </w:rPr>
        <w:t xml:space="preserve"> </w:t>
      </w:r>
      <w:r>
        <w:rPr>
          <w:sz w:val="24"/>
        </w:rPr>
        <w:t>MHz is connected</w:t>
      </w:r>
      <w:r>
        <w:rPr>
          <w:spacing w:val="-1"/>
          <w:sz w:val="24"/>
        </w:rPr>
        <w:t xml:space="preserve"> </w:t>
      </w:r>
      <w:r>
        <w:rPr>
          <w:sz w:val="24"/>
        </w:rPr>
        <w:t>at these</w:t>
      </w:r>
      <w:r>
        <w:rPr>
          <w:spacing w:val="-1"/>
          <w:sz w:val="24"/>
        </w:rPr>
        <w:t xml:space="preserve"> </w:t>
      </w:r>
      <w:r>
        <w:rPr>
          <w:sz w:val="24"/>
        </w:rPr>
        <w:t xml:space="preserve">two </w:t>
      </w:r>
      <w:r>
        <w:rPr>
          <w:spacing w:val="-4"/>
          <w:sz w:val="24"/>
        </w:rPr>
        <w:t>pins</w:t>
      </w:r>
    </w:p>
    <w:p w:rsidR="00706248" w:rsidRDefault="006074D4">
      <w:pPr>
        <w:pStyle w:val="ListParagraph"/>
        <w:numPr>
          <w:ilvl w:val="1"/>
          <w:numId w:val="41"/>
        </w:numPr>
        <w:tabs>
          <w:tab w:val="left" w:pos="960"/>
        </w:tabs>
        <w:spacing w:before="42"/>
        <w:rPr>
          <w:sz w:val="24"/>
        </w:rPr>
      </w:pPr>
      <w:r>
        <w:rPr>
          <w:sz w:val="24"/>
        </w:rPr>
        <w:t>CLK:</w:t>
      </w:r>
      <w:r>
        <w:rPr>
          <w:spacing w:val="-3"/>
          <w:sz w:val="24"/>
        </w:rPr>
        <w:t xml:space="preserve"> </w:t>
      </w:r>
      <w:r>
        <w:rPr>
          <w:sz w:val="24"/>
        </w:rPr>
        <w:t>Clock</w:t>
      </w:r>
      <w:r>
        <w:rPr>
          <w:spacing w:val="-2"/>
          <w:sz w:val="24"/>
        </w:rPr>
        <w:t xml:space="preserve"> output</w:t>
      </w:r>
    </w:p>
    <w:p w:rsidR="00706248" w:rsidRDefault="006074D4">
      <w:pPr>
        <w:pStyle w:val="BodyText"/>
        <w:spacing w:before="240"/>
      </w:pPr>
      <w:r>
        <w:t>Externally</w:t>
      </w:r>
      <w:r>
        <w:rPr>
          <w:spacing w:val="-8"/>
        </w:rPr>
        <w:t xml:space="preserve"> </w:t>
      </w:r>
      <w:r>
        <w:t>Initiated</w:t>
      </w:r>
      <w:r>
        <w:rPr>
          <w:spacing w:val="-2"/>
        </w:rPr>
        <w:t xml:space="preserve"> </w:t>
      </w:r>
      <w:r>
        <w:t>and Interrupt</w:t>
      </w:r>
      <w:r>
        <w:rPr>
          <w:spacing w:val="-2"/>
        </w:rPr>
        <w:t xml:space="preserve"> Signals:</w:t>
      </w:r>
    </w:p>
    <w:p w:rsidR="00706248" w:rsidRDefault="00706248">
      <w:pPr>
        <w:pStyle w:val="BodyText"/>
        <w:spacing w:before="51"/>
        <w:ind w:left="0"/>
        <w:rPr>
          <w:sz w:val="20"/>
        </w:rPr>
      </w:pPr>
      <w:r w:rsidRPr="00706248">
        <w:rPr>
          <w:sz w:val="20"/>
        </w:rPr>
        <w:pict>
          <v:shape id="docshape10" o:spid="_x0000_s1229" style="position:absolute;margin-left:122pt;margin-top:15.3pt;width:59.25pt;height:.1pt;z-index:-15720448;mso-wrap-distance-left:0;mso-wrap-distance-right:0;mso-position-horizontal-relative:page" coordorigin="2440,306" coordsize="1185,0" path="m2440,306r1185,e" filled="f" strokeweight=".181mm">
            <v:path arrowok="t"/>
            <w10:wrap type="topAndBottom" anchorx="page"/>
          </v:shape>
        </w:pict>
      </w:r>
    </w:p>
    <w:p w:rsidR="00706248" w:rsidRDefault="006074D4">
      <w:pPr>
        <w:pStyle w:val="ListParagraph"/>
        <w:numPr>
          <w:ilvl w:val="1"/>
          <w:numId w:val="41"/>
        </w:numPr>
        <w:tabs>
          <w:tab w:val="left" w:pos="996"/>
          <w:tab w:val="left" w:pos="1945"/>
        </w:tabs>
        <w:ind w:left="996" w:hanging="396"/>
        <w:rPr>
          <w:sz w:val="24"/>
        </w:rPr>
      </w:pPr>
      <w:r>
        <w:rPr>
          <w:spacing w:val="-2"/>
          <w:sz w:val="24"/>
        </w:rPr>
        <w:t>RESET</w:t>
      </w:r>
      <w:r>
        <w:rPr>
          <w:sz w:val="24"/>
        </w:rPr>
        <w:tab/>
        <w:t>IN</w:t>
      </w:r>
      <w:r>
        <w:rPr>
          <w:spacing w:val="-21"/>
          <w:sz w:val="24"/>
        </w:rPr>
        <w:t xml:space="preserve"> </w:t>
      </w:r>
      <w:r>
        <w:rPr>
          <w:sz w:val="24"/>
        </w:rPr>
        <w:t>:</w:t>
      </w:r>
      <w:r>
        <w:rPr>
          <w:spacing w:val="1"/>
          <w:sz w:val="24"/>
        </w:rPr>
        <w:t xml:space="preserve"> </w:t>
      </w:r>
      <w:r>
        <w:rPr>
          <w:sz w:val="24"/>
        </w:rPr>
        <w:t>When</w:t>
      </w:r>
      <w:r>
        <w:rPr>
          <w:spacing w:val="1"/>
          <w:sz w:val="24"/>
        </w:rPr>
        <w:t xml:space="preserve"> </w:t>
      </w:r>
      <w:r>
        <w:rPr>
          <w:sz w:val="24"/>
        </w:rPr>
        <w:t>the</w:t>
      </w:r>
      <w:r>
        <w:rPr>
          <w:spacing w:val="2"/>
          <w:sz w:val="24"/>
        </w:rPr>
        <w:t xml:space="preserve"> </w:t>
      </w:r>
      <w:r>
        <w:rPr>
          <w:sz w:val="24"/>
        </w:rPr>
        <w:t>signal</w:t>
      </w:r>
      <w:r>
        <w:rPr>
          <w:spacing w:val="2"/>
          <w:sz w:val="24"/>
        </w:rPr>
        <w:t xml:space="preserve"> </w:t>
      </w:r>
      <w:r>
        <w:rPr>
          <w:sz w:val="24"/>
        </w:rPr>
        <w:t>on</w:t>
      </w:r>
      <w:r>
        <w:rPr>
          <w:spacing w:val="1"/>
          <w:sz w:val="24"/>
        </w:rPr>
        <w:t xml:space="preserve"> </w:t>
      </w:r>
      <w:r>
        <w:rPr>
          <w:sz w:val="24"/>
        </w:rPr>
        <w:t>this pin</w:t>
      </w:r>
      <w:r>
        <w:rPr>
          <w:spacing w:val="1"/>
          <w:sz w:val="24"/>
        </w:rPr>
        <w:t xml:space="preserve"> </w:t>
      </w:r>
      <w:r>
        <w:rPr>
          <w:sz w:val="24"/>
        </w:rPr>
        <w:t>is</w:t>
      </w:r>
      <w:r>
        <w:rPr>
          <w:spacing w:val="1"/>
          <w:sz w:val="24"/>
        </w:rPr>
        <w:t xml:space="preserve"> </w:t>
      </w:r>
      <w:r>
        <w:rPr>
          <w:sz w:val="24"/>
        </w:rPr>
        <w:t>low,</w:t>
      </w:r>
      <w:r>
        <w:rPr>
          <w:spacing w:val="-1"/>
          <w:sz w:val="24"/>
        </w:rPr>
        <w:t xml:space="preserve"> </w:t>
      </w:r>
      <w:r>
        <w:rPr>
          <w:sz w:val="24"/>
        </w:rPr>
        <w:t>the PC is</w:t>
      </w:r>
      <w:r>
        <w:rPr>
          <w:spacing w:val="1"/>
          <w:sz w:val="24"/>
        </w:rPr>
        <w:t xml:space="preserve"> </w:t>
      </w:r>
      <w:r>
        <w:rPr>
          <w:sz w:val="24"/>
        </w:rPr>
        <w:t>set</w:t>
      </w:r>
      <w:r>
        <w:rPr>
          <w:spacing w:val="-1"/>
          <w:sz w:val="24"/>
        </w:rPr>
        <w:t xml:space="preserve"> </w:t>
      </w:r>
      <w:r>
        <w:rPr>
          <w:sz w:val="24"/>
        </w:rPr>
        <w:t>to</w:t>
      </w:r>
      <w:r>
        <w:rPr>
          <w:spacing w:val="2"/>
          <w:sz w:val="24"/>
        </w:rPr>
        <w:t xml:space="preserve"> </w:t>
      </w:r>
      <w:r>
        <w:rPr>
          <w:sz w:val="24"/>
        </w:rPr>
        <w:t>0,</w:t>
      </w:r>
      <w:r>
        <w:rPr>
          <w:spacing w:val="1"/>
          <w:sz w:val="24"/>
        </w:rPr>
        <w:t xml:space="preserve"> </w:t>
      </w:r>
      <w:r>
        <w:rPr>
          <w:sz w:val="24"/>
        </w:rPr>
        <w:t>the</w:t>
      </w:r>
      <w:r>
        <w:rPr>
          <w:spacing w:val="1"/>
          <w:sz w:val="24"/>
        </w:rPr>
        <w:t xml:space="preserve"> </w:t>
      </w:r>
      <w:r>
        <w:rPr>
          <w:sz w:val="24"/>
        </w:rPr>
        <w:t xml:space="preserve">buses are </w:t>
      </w:r>
      <w:r>
        <w:rPr>
          <w:spacing w:val="-4"/>
          <w:sz w:val="24"/>
        </w:rPr>
        <w:t>tri-</w:t>
      </w:r>
    </w:p>
    <w:p w:rsidR="00706248" w:rsidRDefault="006074D4">
      <w:pPr>
        <w:pStyle w:val="BodyText"/>
        <w:spacing w:before="69"/>
        <w:ind w:left="960"/>
      </w:pPr>
      <w:proofErr w:type="gramStart"/>
      <w:r>
        <w:t>stated</w:t>
      </w:r>
      <w:proofErr w:type="gramEnd"/>
      <w:r>
        <w:rPr>
          <w:spacing w:val="-1"/>
        </w:rPr>
        <w:t xml:space="preserve"> </w:t>
      </w:r>
      <w:r>
        <w:t>and the</w:t>
      </w:r>
      <w:r>
        <w:rPr>
          <w:spacing w:val="-1"/>
        </w:rPr>
        <w:t xml:space="preserve"> </w:t>
      </w:r>
      <w:r>
        <w:t xml:space="preserve">processor is </w:t>
      </w:r>
      <w:r>
        <w:rPr>
          <w:spacing w:val="-2"/>
        </w:rPr>
        <w:t>reset.</w:t>
      </w:r>
    </w:p>
    <w:p w:rsidR="00706248" w:rsidRDefault="006074D4">
      <w:pPr>
        <w:pStyle w:val="ListParagraph"/>
        <w:numPr>
          <w:ilvl w:val="1"/>
          <w:numId w:val="41"/>
        </w:numPr>
        <w:tabs>
          <w:tab w:val="left" w:pos="960"/>
        </w:tabs>
        <w:spacing w:before="40" w:line="273" w:lineRule="auto"/>
        <w:ind w:right="1324"/>
        <w:rPr>
          <w:sz w:val="24"/>
        </w:rPr>
      </w:pPr>
      <w:r>
        <w:rPr>
          <w:sz w:val="24"/>
        </w:rPr>
        <w:t>RESET OUT: This signal indicates that the processor is being reset. The signal can be used to reset other devices.</w:t>
      </w:r>
    </w:p>
    <w:p w:rsidR="00706248" w:rsidRDefault="006074D4">
      <w:pPr>
        <w:pStyle w:val="ListParagraph"/>
        <w:numPr>
          <w:ilvl w:val="1"/>
          <w:numId w:val="41"/>
        </w:numPr>
        <w:tabs>
          <w:tab w:val="left" w:pos="960"/>
        </w:tabs>
        <w:spacing w:before="1" w:line="276" w:lineRule="auto"/>
        <w:ind w:right="1320"/>
        <w:rPr>
          <w:sz w:val="24"/>
        </w:rPr>
      </w:pPr>
      <w:r>
        <w:rPr>
          <w:sz w:val="24"/>
        </w:rPr>
        <w:t>READY:</w:t>
      </w:r>
      <w:r>
        <w:rPr>
          <w:spacing w:val="36"/>
          <w:sz w:val="24"/>
        </w:rPr>
        <w:t xml:space="preserve"> </w:t>
      </w:r>
      <w:r>
        <w:rPr>
          <w:sz w:val="24"/>
        </w:rPr>
        <w:t>When</w:t>
      </w:r>
      <w:r>
        <w:rPr>
          <w:spacing w:val="36"/>
          <w:sz w:val="24"/>
        </w:rPr>
        <w:t xml:space="preserve"> </w:t>
      </w:r>
      <w:r>
        <w:rPr>
          <w:sz w:val="24"/>
        </w:rPr>
        <w:t>this</w:t>
      </w:r>
      <w:r>
        <w:rPr>
          <w:spacing w:val="36"/>
          <w:sz w:val="24"/>
        </w:rPr>
        <w:t xml:space="preserve"> </w:t>
      </w:r>
      <w:r>
        <w:rPr>
          <w:sz w:val="24"/>
        </w:rPr>
        <w:t>signal</w:t>
      </w:r>
      <w:r>
        <w:rPr>
          <w:spacing w:val="37"/>
          <w:sz w:val="24"/>
        </w:rPr>
        <w:t xml:space="preserve"> </w:t>
      </w:r>
      <w:r>
        <w:rPr>
          <w:sz w:val="24"/>
        </w:rPr>
        <w:t>is</w:t>
      </w:r>
      <w:r>
        <w:rPr>
          <w:spacing w:val="37"/>
          <w:sz w:val="24"/>
        </w:rPr>
        <w:t xml:space="preserve"> </w:t>
      </w:r>
      <w:r>
        <w:rPr>
          <w:sz w:val="24"/>
        </w:rPr>
        <w:t>low,</w:t>
      </w:r>
      <w:r>
        <w:rPr>
          <w:spacing w:val="36"/>
          <w:sz w:val="24"/>
        </w:rPr>
        <w:t xml:space="preserve"> </w:t>
      </w:r>
      <w:r>
        <w:rPr>
          <w:sz w:val="24"/>
        </w:rPr>
        <w:t>the</w:t>
      </w:r>
      <w:r>
        <w:rPr>
          <w:spacing w:val="36"/>
          <w:sz w:val="24"/>
        </w:rPr>
        <w:t xml:space="preserve"> </w:t>
      </w:r>
      <w:r>
        <w:rPr>
          <w:sz w:val="24"/>
        </w:rPr>
        <w:t>processor</w:t>
      </w:r>
      <w:r>
        <w:rPr>
          <w:spacing w:val="36"/>
          <w:sz w:val="24"/>
        </w:rPr>
        <w:t xml:space="preserve"> </w:t>
      </w:r>
      <w:r>
        <w:rPr>
          <w:sz w:val="24"/>
        </w:rPr>
        <w:t>waits</w:t>
      </w:r>
      <w:r>
        <w:rPr>
          <w:spacing w:val="36"/>
          <w:sz w:val="24"/>
        </w:rPr>
        <w:t xml:space="preserve"> </w:t>
      </w:r>
      <w:r>
        <w:rPr>
          <w:sz w:val="24"/>
        </w:rPr>
        <w:t>for</w:t>
      </w:r>
      <w:r>
        <w:rPr>
          <w:spacing w:val="35"/>
          <w:sz w:val="24"/>
        </w:rPr>
        <w:t xml:space="preserve"> </w:t>
      </w:r>
      <w:r>
        <w:rPr>
          <w:sz w:val="24"/>
        </w:rPr>
        <w:t>an</w:t>
      </w:r>
      <w:r>
        <w:rPr>
          <w:spacing w:val="36"/>
          <w:sz w:val="24"/>
        </w:rPr>
        <w:t xml:space="preserve"> </w:t>
      </w:r>
      <w:r>
        <w:rPr>
          <w:sz w:val="24"/>
        </w:rPr>
        <w:t>integral</w:t>
      </w:r>
      <w:r>
        <w:rPr>
          <w:spacing w:val="37"/>
          <w:sz w:val="24"/>
        </w:rPr>
        <w:t xml:space="preserve"> </w:t>
      </w:r>
      <w:r>
        <w:rPr>
          <w:sz w:val="24"/>
        </w:rPr>
        <w:t>number</w:t>
      </w:r>
      <w:r>
        <w:rPr>
          <w:spacing w:val="35"/>
          <w:sz w:val="24"/>
        </w:rPr>
        <w:t xml:space="preserve"> </w:t>
      </w:r>
      <w:r>
        <w:rPr>
          <w:sz w:val="24"/>
        </w:rPr>
        <w:t>of clock cycles until it goes high.</w:t>
      </w:r>
    </w:p>
    <w:p w:rsidR="00706248" w:rsidRDefault="006074D4">
      <w:pPr>
        <w:pStyle w:val="ListParagraph"/>
        <w:numPr>
          <w:ilvl w:val="1"/>
          <w:numId w:val="41"/>
        </w:numPr>
        <w:tabs>
          <w:tab w:val="left" w:pos="960"/>
        </w:tabs>
        <w:spacing w:line="273" w:lineRule="auto"/>
        <w:ind w:right="1324"/>
        <w:rPr>
          <w:sz w:val="24"/>
        </w:rPr>
      </w:pPr>
      <w:r>
        <w:rPr>
          <w:sz w:val="24"/>
        </w:rPr>
        <w:t>HOLD:</w:t>
      </w:r>
      <w:r>
        <w:rPr>
          <w:spacing w:val="35"/>
          <w:sz w:val="24"/>
        </w:rPr>
        <w:t xml:space="preserve"> </w:t>
      </w:r>
      <w:r>
        <w:rPr>
          <w:sz w:val="24"/>
        </w:rPr>
        <w:t>This</w:t>
      </w:r>
      <w:r>
        <w:rPr>
          <w:spacing w:val="36"/>
          <w:sz w:val="24"/>
        </w:rPr>
        <w:t xml:space="preserve"> </w:t>
      </w:r>
      <w:r>
        <w:rPr>
          <w:sz w:val="24"/>
        </w:rPr>
        <w:t>signal</w:t>
      </w:r>
      <w:r>
        <w:rPr>
          <w:spacing w:val="36"/>
          <w:sz w:val="24"/>
        </w:rPr>
        <w:t xml:space="preserve"> </w:t>
      </w:r>
      <w:r>
        <w:rPr>
          <w:sz w:val="24"/>
        </w:rPr>
        <w:t>indicates</w:t>
      </w:r>
      <w:r>
        <w:rPr>
          <w:spacing w:val="35"/>
          <w:sz w:val="24"/>
        </w:rPr>
        <w:t xml:space="preserve"> </w:t>
      </w:r>
      <w:r>
        <w:rPr>
          <w:sz w:val="24"/>
        </w:rPr>
        <w:t>that</w:t>
      </w:r>
      <w:r>
        <w:rPr>
          <w:spacing w:val="35"/>
          <w:sz w:val="24"/>
        </w:rPr>
        <w:t xml:space="preserve"> </w:t>
      </w:r>
      <w:r>
        <w:rPr>
          <w:sz w:val="24"/>
        </w:rPr>
        <w:t>a</w:t>
      </w:r>
      <w:r>
        <w:rPr>
          <w:spacing w:val="34"/>
          <w:sz w:val="24"/>
        </w:rPr>
        <w:t xml:space="preserve"> </w:t>
      </w:r>
      <w:r>
        <w:rPr>
          <w:sz w:val="24"/>
        </w:rPr>
        <w:t>peripheral</w:t>
      </w:r>
      <w:r>
        <w:rPr>
          <w:spacing w:val="36"/>
          <w:sz w:val="24"/>
        </w:rPr>
        <w:t xml:space="preserve"> </w:t>
      </w:r>
      <w:r>
        <w:rPr>
          <w:sz w:val="24"/>
        </w:rPr>
        <w:t>like</w:t>
      </w:r>
      <w:r>
        <w:rPr>
          <w:spacing w:val="34"/>
          <w:sz w:val="24"/>
        </w:rPr>
        <w:t xml:space="preserve"> </w:t>
      </w:r>
      <w:r>
        <w:rPr>
          <w:sz w:val="24"/>
        </w:rPr>
        <w:t>DMA</w:t>
      </w:r>
      <w:r>
        <w:rPr>
          <w:spacing w:val="34"/>
          <w:sz w:val="24"/>
        </w:rPr>
        <w:t xml:space="preserve"> </w:t>
      </w:r>
      <w:r>
        <w:rPr>
          <w:sz w:val="24"/>
        </w:rPr>
        <w:t>(direct</w:t>
      </w:r>
      <w:r>
        <w:rPr>
          <w:spacing w:val="36"/>
          <w:sz w:val="24"/>
        </w:rPr>
        <w:t xml:space="preserve"> </w:t>
      </w:r>
      <w:r>
        <w:rPr>
          <w:sz w:val="24"/>
        </w:rPr>
        <w:t>memory</w:t>
      </w:r>
      <w:r>
        <w:rPr>
          <w:spacing w:val="33"/>
          <w:sz w:val="24"/>
        </w:rPr>
        <w:t xml:space="preserve"> </w:t>
      </w:r>
      <w:r>
        <w:rPr>
          <w:sz w:val="24"/>
        </w:rPr>
        <w:t>access) controller is requesting the use of address and data bus.</w:t>
      </w:r>
    </w:p>
    <w:p w:rsidR="00706248" w:rsidRDefault="006074D4">
      <w:pPr>
        <w:pStyle w:val="ListParagraph"/>
        <w:numPr>
          <w:ilvl w:val="1"/>
          <w:numId w:val="41"/>
        </w:numPr>
        <w:tabs>
          <w:tab w:val="left" w:pos="960"/>
        </w:tabs>
        <w:spacing w:before="1"/>
        <w:rPr>
          <w:sz w:val="24"/>
        </w:rPr>
      </w:pPr>
      <w:r>
        <w:rPr>
          <w:sz w:val="24"/>
        </w:rPr>
        <w:t>HLDA:</w:t>
      </w:r>
      <w:r>
        <w:rPr>
          <w:spacing w:val="-2"/>
          <w:sz w:val="24"/>
        </w:rPr>
        <w:t xml:space="preserve"> </w:t>
      </w:r>
      <w:r>
        <w:rPr>
          <w:sz w:val="24"/>
        </w:rPr>
        <w:t>This</w:t>
      </w:r>
      <w:r>
        <w:rPr>
          <w:spacing w:val="-2"/>
          <w:sz w:val="24"/>
        </w:rPr>
        <w:t xml:space="preserve"> </w:t>
      </w:r>
      <w:r>
        <w:rPr>
          <w:sz w:val="24"/>
        </w:rPr>
        <w:t>signal</w:t>
      </w:r>
      <w:r>
        <w:rPr>
          <w:spacing w:val="-1"/>
          <w:sz w:val="24"/>
        </w:rPr>
        <w:t xml:space="preserve"> </w:t>
      </w:r>
      <w:r>
        <w:rPr>
          <w:sz w:val="24"/>
        </w:rPr>
        <w:t>acknowledges</w:t>
      </w:r>
      <w:r>
        <w:rPr>
          <w:spacing w:val="-1"/>
          <w:sz w:val="24"/>
        </w:rPr>
        <w:t xml:space="preserve"> </w:t>
      </w:r>
      <w:r>
        <w:rPr>
          <w:sz w:val="24"/>
        </w:rPr>
        <w:t>the</w:t>
      </w:r>
      <w:r>
        <w:rPr>
          <w:spacing w:val="-2"/>
          <w:sz w:val="24"/>
        </w:rPr>
        <w:t xml:space="preserve"> </w:t>
      </w:r>
      <w:r>
        <w:rPr>
          <w:sz w:val="24"/>
        </w:rPr>
        <w:t>HOLD</w:t>
      </w:r>
      <w:r>
        <w:rPr>
          <w:spacing w:val="-1"/>
          <w:sz w:val="24"/>
        </w:rPr>
        <w:t xml:space="preserve"> </w:t>
      </w:r>
      <w:r>
        <w:rPr>
          <w:spacing w:val="-2"/>
          <w:sz w:val="24"/>
        </w:rPr>
        <w:t>request.</w:t>
      </w:r>
    </w:p>
    <w:p w:rsidR="00706248" w:rsidRDefault="006074D4">
      <w:pPr>
        <w:pStyle w:val="ListParagraph"/>
        <w:numPr>
          <w:ilvl w:val="1"/>
          <w:numId w:val="41"/>
        </w:numPr>
        <w:tabs>
          <w:tab w:val="left" w:pos="960"/>
        </w:tabs>
        <w:spacing w:before="39"/>
        <w:rPr>
          <w:sz w:val="24"/>
        </w:rPr>
      </w:pPr>
      <w:r>
        <w:rPr>
          <w:sz w:val="24"/>
        </w:rPr>
        <w:t>INTR: Interrupt</w:t>
      </w:r>
      <w:r>
        <w:rPr>
          <w:spacing w:val="-1"/>
          <w:sz w:val="24"/>
        </w:rPr>
        <w:t xml:space="preserve"> </w:t>
      </w:r>
      <w:r>
        <w:rPr>
          <w:sz w:val="24"/>
        </w:rPr>
        <w:t>request</w:t>
      </w:r>
      <w:r>
        <w:rPr>
          <w:spacing w:val="-2"/>
          <w:sz w:val="24"/>
        </w:rPr>
        <w:t xml:space="preserve"> </w:t>
      </w:r>
      <w:r>
        <w:rPr>
          <w:sz w:val="24"/>
        </w:rPr>
        <w:t>is</w:t>
      </w:r>
      <w:r>
        <w:rPr>
          <w:spacing w:val="-1"/>
          <w:sz w:val="24"/>
        </w:rPr>
        <w:t xml:space="preserve"> </w:t>
      </w:r>
      <w:r>
        <w:rPr>
          <w:sz w:val="24"/>
        </w:rPr>
        <w:t>a</w:t>
      </w:r>
      <w:r>
        <w:rPr>
          <w:spacing w:val="-1"/>
          <w:sz w:val="24"/>
        </w:rPr>
        <w:t xml:space="preserve"> </w:t>
      </w:r>
      <w:r>
        <w:rPr>
          <w:sz w:val="24"/>
        </w:rPr>
        <w:t>general-purpose</w:t>
      </w:r>
      <w:r>
        <w:rPr>
          <w:spacing w:val="-2"/>
          <w:sz w:val="24"/>
        </w:rPr>
        <w:t xml:space="preserve"> interrupt.</w:t>
      </w:r>
    </w:p>
    <w:p w:rsidR="00706248" w:rsidRDefault="00706248">
      <w:pPr>
        <w:pStyle w:val="BodyText"/>
        <w:spacing w:before="7"/>
        <w:ind w:left="0"/>
        <w:rPr>
          <w:sz w:val="6"/>
        </w:rPr>
      </w:pPr>
      <w:r w:rsidRPr="00706248">
        <w:rPr>
          <w:sz w:val="6"/>
        </w:rPr>
        <w:pict>
          <v:shape id="docshape11" o:spid="_x0000_s1228" style="position:absolute;margin-left:122.1pt;margin-top:5pt;width:28.7pt;height:.1pt;z-index:-15719936;mso-wrap-distance-left:0;mso-wrap-distance-right:0;mso-position-horizontal-relative:page" coordorigin="2442,100" coordsize="574,0" path="m2442,100r573,e" filled="f" strokeweight=".17411mm">
            <v:path arrowok="t"/>
            <w10:wrap type="topAndBottom" anchorx="page"/>
          </v:shape>
        </w:pict>
      </w:r>
    </w:p>
    <w:p w:rsidR="00706248" w:rsidRDefault="006074D4">
      <w:pPr>
        <w:pStyle w:val="ListParagraph"/>
        <w:numPr>
          <w:ilvl w:val="1"/>
          <w:numId w:val="41"/>
        </w:numPr>
        <w:tabs>
          <w:tab w:val="left" w:pos="998"/>
        </w:tabs>
        <w:ind w:left="998" w:hanging="398"/>
        <w:rPr>
          <w:sz w:val="24"/>
        </w:rPr>
      </w:pPr>
      <w:proofErr w:type="gramStart"/>
      <w:r>
        <w:rPr>
          <w:sz w:val="23"/>
        </w:rPr>
        <w:t>INTA</w:t>
      </w:r>
      <w:r>
        <w:rPr>
          <w:spacing w:val="-2"/>
          <w:sz w:val="23"/>
        </w:rPr>
        <w:t xml:space="preserve"> </w:t>
      </w:r>
      <w:r>
        <w:rPr>
          <w:sz w:val="24"/>
        </w:rPr>
        <w:t>:</w:t>
      </w:r>
      <w:proofErr w:type="gramEnd"/>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used</w:t>
      </w:r>
      <w:r>
        <w:rPr>
          <w:spacing w:val="2"/>
          <w:sz w:val="24"/>
        </w:rPr>
        <w:t xml:space="preserve"> </w:t>
      </w:r>
      <w:r>
        <w:rPr>
          <w:sz w:val="24"/>
        </w:rPr>
        <w:t>to</w:t>
      </w:r>
      <w:r>
        <w:rPr>
          <w:spacing w:val="3"/>
          <w:sz w:val="24"/>
        </w:rPr>
        <w:t xml:space="preserve"> </w:t>
      </w:r>
      <w:r>
        <w:rPr>
          <w:sz w:val="24"/>
        </w:rPr>
        <w:t>acknowledge</w:t>
      </w:r>
      <w:r>
        <w:rPr>
          <w:spacing w:val="2"/>
          <w:sz w:val="24"/>
        </w:rPr>
        <w:t xml:space="preserve"> </w:t>
      </w:r>
      <w:r>
        <w:rPr>
          <w:sz w:val="24"/>
        </w:rPr>
        <w:t>an</w:t>
      </w:r>
      <w:r>
        <w:rPr>
          <w:spacing w:val="3"/>
          <w:sz w:val="24"/>
        </w:rPr>
        <w:t xml:space="preserve"> </w:t>
      </w:r>
      <w:r>
        <w:rPr>
          <w:spacing w:val="-2"/>
          <w:sz w:val="24"/>
        </w:rPr>
        <w:t>interrupt.</w:t>
      </w:r>
    </w:p>
    <w:p w:rsidR="00706248" w:rsidRDefault="006074D4">
      <w:pPr>
        <w:pStyle w:val="ListParagraph"/>
        <w:numPr>
          <w:ilvl w:val="1"/>
          <w:numId w:val="41"/>
        </w:numPr>
        <w:tabs>
          <w:tab w:val="left" w:pos="960"/>
        </w:tabs>
        <w:spacing w:before="13" w:line="273" w:lineRule="auto"/>
        <w:ind w:right="1323"/>
        <w:rPr>
          <w:sz w:val="24"/>
        </w:rPr>
      </w:pPr>
      <w:r>
        <w:rPr>
          <w:sz w:val="24"/>
        </w:rPr>
        <w:t>RST</w:t>
      </w:r>
      <w:r>
        <w:rPr>
          <w:spacing w:val="32"/>
          <w:sz w:val="24"/>
        </w:rPr>
        <w:t xml:space="preserve"> </w:t>
      </w:r>
      <w:r>
        <w:rPr>
          <w:sz w:val="24"/>
        </w:rPr>
        <w:t>7.5,</w:t>
      </w:r>
      <w:r>
        <w:rPr>
          <w:spacing w:val="32"/>
          <w:sz w:val="24"/>
        </w:rPr>
        <w:t xml:space="preserve"> </w:t>
      </w:r>
      <w:r>
        <w:rPr>
          <w:sz w:val="24"/>
        </w:rPr>
        <w:t>RST</w:t>
      </w:r>
      <w:r>
        <w:rPr>
          <w:spacing w:val="32"/>
          <w:sz w:val="24"/>
        </w:rPr>
        <w:t xml:space="preserve"> </w:t>
      </w:r>
      <w:r>
        <w:rPr>
          <w:sz w:val="24"/>
        </w:rPr>
        <w:t>6.5,</w:t>
      </w:r>
      <w:r>
        <w:rPr>
          <w:spacing w:val="32"/>
          <w:sz w:val="24"/>
        </w:rPr>
        <w:t xml:space="preserve"> </w:t>
      </w:r>
      <w:r>
        <w:rPr>
          <w:sz w:val="24"/>
        </w:rPr>
        <w:t>RST</w:t>
      </w:r>
      <w:r>
        <w:rPr>
          <w:spacing w:val="30"/>
          <w:sz w:val="24"/>
        </w:rPr>
        <w:t xml:space="preserve"> </w:t>
      </w:r>
      <w:r>
        <w:rPr>
          <w:sz w:val="24"/>
        </w:rPr>
        <w:t>5</w:t>
      </w:r>
      <w:proofErr w:type="gramStart"/>
      <w:r>
        <w:rPr>
          <w:sz w:val="24"/>
        </w:rPr>
        <w:t>,5</w:t>
      </w:r>
      <w:proofErr w:type="gramEnd"/>
      <w:r>
        <w:rPr>
          <w:spacing w:val="36"/>
          <w:sz w:val="24"/>
        </w:rPr>
        <w:t xml:space="preserve"> </w:t>
      </w:r>
      <w:r>
        <w:rPr>
          <w:sz w:val="24"/>
        </w:rPr>
        <w:t>–</w:t>
      </w:r>
      <w:r>
        <w:rPr>
          <w:spacing w:val="33"/>
          <w:sz w:val="24"/>
        </w:rPr>
        <w:t xml:space="preserve"> </w:t>
      </w:r>
      <w:r>
        <w:rPr>
          <w:sz w:val="24"/>
        </w:rPr>
        <w:t>restart</w:t>
      </w:r>
      <w:r>
        <w:rPr>
          <w:spacing w:val="33"/>
          <w:sz w:val="24"/>
        </w:rPr>
        <w:t xml:space="preserve"> </w:t>
      </w:r>
      <w:r>
        <w:rPr>
          <w:sz w:val="24"/>
        </w:rPr>
        <w:t>interrupt:</w:t>
      </w:r>
      <w:r>
        <w:rPr>
          <w:spacing w:val="33"/>
          <w:sz w:val="24"/>
        </w:rPr>
        <w:t xml:space="preserve"> </w:t>
      </w:r>
      <w:r>
        <w:rPr>
          <w:sz w:val="24"/>
        </w:rPr>
        <w:t>These</w:t>
      </w:r>
      <w:r>
        <w:rPr>
          <w:spacing w:val="32"/>
          <w:sz w:val="24"/>
        </w:rPr>
        <w:t xml:space="preserve"> </w:t>
      </w:r>
      <w:r>
        <w:rPr>
          <w:sz w:val="24"/>
        </w:rPr>
        <w:t>are</w:t>
      </w:r>
      <w:r>
        <w:rPr>
          <w:spacing w:val="31"/>
          <w:sz w:val="24"/>
        </w:rPr>
        <w:t xml:space="preserve"> </w:t>
      </w:r>
      <w:r>
        <w:rPr>
          <w:sz w:val="24"/>
        </w:rPr>
        <w:t>vectored</w:t>
      </w:r>
      <w:r>
        <w:rPr>
          <w:spacing w:val="32"/>
          <w:sz w:val="24"/>
        </w:rPr>
        <w:t xml:space="preserve"> </w:t>
      </w:r>
      <w:r>
        <w:rPr>
          <w:sz w:val="24"/>
        </w:rPr>
        <w:t>interrupts</w:t>
      </w:r>
      <w:r>
        <w:rPr>
          <w:spacing w:val="32"/>
          <w:sz w:val="24"/>
        </w:rPr>
        <w:t xml:space="preserve"> </w:t>
      </w:r>
      <w:r>
        <w:rPr>
          <w:sz w:val="24"/>
        </w:rPr>
        <w:t>and have highest priority than INTR interrupt.</w:t>
      </w:r>
    </w:p>
    <w:p w:rsidR="00706248" w:rsidRDefault="006074D4">
      <w:pPr>
        <w:pStyle w:val="ListParagraph"/>
        <w:numPr>
          <w:ilvl w:val="1"/>
          <w:numId w:val="41"/>
        </w:numPr>
        <w:tabs>
          <w:tab w:val="left" w:pos="960"/>
        </w:tabs>
        <w:spacing w:before="3" w:line="436" w:lineRule="auto"/>
        <w:ind w:left="240" w:right="2902" w:firstLine="359"/>
        <w:rPr>
          <w:sz w:val="24"/>
        </w:rPr>
      </w:pPr>
      <w:r>
        <w:rPr>
          <w:sz w:val="24"/>
        </w:rPr>
        <w:t>TRAP:</w:t>
      </w:r>
      <w:r>
        <w:rPr>
          <w:spacing w:val="-5"/>
          <w:sz w:val="24"/>
        </w:rPr>
        <w:t xml:space="preserve"> </w:t>
      </w:r>
      <w:r>
        <w:rPr>
          <w:sz w:val="24"/>
        </w:rPr>
        <w:t>This</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non-</w:t>
      </w:r>
      <w:proofErr w:type="spellStart"/>
      <w:r>
        <w:rPr>
          <w:sz w:val="24"/>
        </w:rPr>
        <w:t>maskable</w:t>
      </w:r>
      <w:proofErr w:type="spellEnd"/>
      <w:r>
        <w:rPr>
          <w:spacing w:val="-5"/>
          <w:sz w:val="24"/>
        </w:rPr>
        <w:t xml:space="preserve"> </w:t>
      </w:r>
      <w:r>
        <w:rPr>
          <w:sz w:val="24"/>
        </w:rPr>
        <w:t>interrupt</w:t>
      </w:r>
      <w:r>
        <w:rPr>
          <w:spacing w:val="-5"/>
          <w:sz w:val="24"/>
        </w:rPr>
        <w:t xml:space="preserve"> </w:t>
      </w:r>
      <w:r>
        <w:rPr>
          <w:sz w:val="24"/>
        </w:rPr>
        <w:t>and</w:t>
      </w:r>
      <w:r>
        <w:rPr>
          <w:spacing w:val="-5"/>
          <w:sz w:val="24"/>
        </w:rPr>
        <w:t xml:space="preserve"> </w:t>
      </w:r>
      <w:r>
        <w:rPr>
          <w:sz w:val="24"/>
        </w:rPr>
        <w:t>has</w:t>
      </w:r>
      <w:r>
        <w:rPr>
          <w:spacing w:val="-5"/>
          <w:sz w:val="24"/>
        </w:rPr>
        <w:t xml:space="preserve"> </w:t>
      </w:r>
      <w:r>
        <w:rPr>
          <w:sz w:val="24"/>
        </w:rPr>
        <w:t>the</w:t>
      </w:r>
      <w:r>
        <w:rPr>
          <w:spacing w:val="-5"/>
          <w:sz w:val="24"/>
        </w:rPr>
        <w:t xml:space="preserve"> </w:t>
      </w:r>
      <w:r>
        <w:rPr>
          <w:sz w:val="24"/>
        </w:rPr>
        <w:t>highest</w:t>
      </w:r>
      <w:r>
        <w:rPr>
          <w:spacing w:val="-5"/>
          <w:sz w:val="24"/>
        </w:rPr>
        <w:t xml:space="preserve"> </w:t>
      </w:r>
      <w:r>
        <w:rPr>
          <w:sz w:val="24"/>
        </w:rPr>
        <w:t>priority. Serial I/O Signals:</w:t>
      </w:r>
    </w:p>
    <w:p w:rsidR="00706248" w:rsidRDefault="006074D4">
      <w:pPr>
        <w:pStyle w:val="ListParagraph"/>
        <w:numPr>
          <w:ilvl w:val="1"/>
          <w:numId w:val="41"/>
        </w:numPr>
        <w:tabs>
          <w:tab w:val="left" w:pos="960"/>
        </w:tabs>
        <w:spacing w:before="14" w:line="273" w:lineRule="auto"/>
        <w:ind w:right="1322"/>
        <w:rPr>
          <w:sz w:val="24"/>
        </w:rPr>
      </w:pPr>
      <w:r>
        <w:rPr>
          <w:sz w:val="24"/>
        </w:rPr>
        <w:t xml:space="preserve">SID: Serial input signal. Bit on this line is loaded to D7 bit of register </w:t>
      </w:r>
      <w:proofErr w:type="gramStart"/>
      <w:r>
        <w:rPr>
          <w:sz w:val="24"/>
        </w:rPr>
        <w:t>A</w:t>
      </w:r>
      <w:proofErr w:type="gramEnd"/>
      <w:r>
        <w:rPr>
          <w:sz w:val="24"/>
        </w:rPr>
        <w:t xml:space="preserve"> using RIM </w:t>
      </w:r>
      <w:r>
        <w:rPr>
          <w:spacing w:val="-2"/>
          <w:sz w:val="24"/>
        </w:rPr>
        <w:t>instruction.</w:t>
      </w:r>
    </w:p>
    <w:p w:rsidR="00706248" w:rsidRDefault="006074D4">
      <w:pPr>
        <w:pStyle w:val="ListParagraph"/>
        <w:numPr>
          <w:ilvl w:val="1"/>
          <w:numId w:val="41"/>
        </w:numPr>
        <w:tabs>
          <w:tab w:val="left" w:pos="960"/>
        </w:tabs>
        <w:spacing w:before="3"/>
        <w:rPr>
          <w:sz w:val="24"/>
        </w:rPr>
      </w:pPr>
      <w:r>
        <w:rPr>
          <w:sz w:val="24"/>
        </w:rPr>
        <w:t>SOD:</w:t>
      </w:r>
      <w:r>
        <w:rPr>
          <w:spacing w:val="-1"/>
          <w:sz w:val="24"/>
        </w:rPr>
        <w:t xml:space="preserve"> </w:t>
      </w:r>
      <w:r>
        <w:rPr>
          <w:sz w:val="24"/>
        </w:rPr>
        <w:t>Serial output signal. Output</w:t>
      </w:r>
      <w:r>
        <w:rPr>
          <w:spacing w:val="-1"/>
          <w:sz w:val="24"/>
        </w:rPr>
        <w:t xml:space="preserve"> </w:t>
      </w:r>
      <w:r>
        <w:rPr>
          <w:sz w:val="24"/>
        </w:rPr>
        <w:t>SOD</w:t>
      </w:r>
      <w:r>
        <w:rPr>
          <w:spacing w:val="-1"/>
          <w:sz w:val="24"/>
        </w:rPr>
        <w:t xml:space="preserve"> </w:t>
      </w:r>
      <w:r>
        <w:rPr>
          <w:sz w:val="24"/>
        </w:rPr>
        <w:t>is set or</w:t>
      </w:r>
      <w:r>
        <w:rPr>
          <w:spacing w:val="-1"/>
          <w:sz w:val="24"/>
        </w:rPr>
        <w:t xml:space="preserve"> </w:t>
      </w:r>
      <w:r>
        <w:rPr>
          <w:sz w:val="24"/>
        </w:rPr>
        <w:t>reset by</w:t>
      </w:r>
      <w:r>
        <w:rPr>
          <w:spacing w:val="-5"/>
          <w:sz w:val="24"/>
        </w:rPr>
        <w:t xml:space="preserve"> </w:t>
      </w:r>
      <w:r>
        <w:rPr>
          <w:sz w:val="24"/>
        </w:rPr>
        <w:t>using</w:t>
      </w:r>
      <w:r>
        <w:rPr>
          <w:spacing w:val="-3"/>
          <w:sz w:val="24"/>
        </w:rPr>
        <w:t xml:space="preserve"> </w:t>
      </w:r>
      <w:r>
        <w:rPr>
          <w:sz w:val="24"/>
        </w:rPr>
        <w:t xml:space="preserve">SIM </w:t>
      </w:r>
      <w:r>
        <w:rPr>
          <w:spacing w:val="-2"/>
          <w:sz w:val="24"/>
        </w:rPr>
        <w:t>instruction.</w:t>
      </w:r>
    </w:p>
    <w:p w:rsidR="00706248" w:rsidRPr="001D35F2" w:rsidRDefault="00706248" w:rsidP="001D35F2">
      <w:pPr>
        <w:pStyle w:val="ListParagraph"/>
        <w:numPr>
          <w:ilvl w:val="1"/>
          <w:numId w:val="41"/>
        </w:numPr>
        <w:tabs>
          <w:tab w:val="left" w:pos="710"/>
        </w:tabs>
        <w:spacing w:before="40"/>
        <w:ind w:left="710" w:hanging="110"/>
        <w:rPr>
          <w:rFonts w:ascii="Symbol" w:hAnsi="Symbol"/>
          <w:sz w:val="24"/>
        </w:rPr>
        <w:sectPr w:rsidR="00706248" w:rsidRPr="001D35F2">
          <w:pgSz w:w="12240" w:h="15840"/>
          <w:pgMar w:top="1300" w:right="360" w:bottom="280" w:left="1440" w:header="720" w:footer="720" w:gutter="0"/>
          <w:cols w:space="720"/>
        </w:sectPr>
      </w:pPr>
    </w:p>
    <w:p w:rsidR="00706248" w:rsidRDefault="006074D4" w:rsidP="001D35F2">
      <w:pPr>
        <w:pStyle w:val="Heading1"/>
        <w:spacing w:before="77"/>
        <w:ind w:left="0"/>
        <w:rPr>
          <w:u w:val="none"/>
        </w:rPr>
      </w:pPr>
      <w:r>
        <w:lastRenderedPageBreak/>
        <w:t>INTEL</w:t>
      </w:r>
      <w:r>
        <w:rPr>
          <w:spacing w:val="-19"/>
        </w:rPr>
        <w:t xml:space="preserve"> </w:t>
      </w:r>
      <w:r>
        <w:t>8255:</w:t>
      </w:r>
      <w:r>
        <w:rPr>
          <w:spacing w:val="56"/>
          <w:u w:val="none"/>
        </w:rPr>
        <w:t xml:space="preserve"> </w:t>
      </w:r>
      <w:r>
        <w:t>(Programmable</w:t>
      </w:r>
      <w:r>
        <w:rPr>
          <w:spacing w:val="-22"/>
        </w:rPr>
        <w:t xml:space="preserve"> </w:t>
      </w:r>
      <w:r>
        <w:t>Peripheral</w:t>
      </w:r>
      <w:r>
        <w:rPr>
          <w:spacing w:val="-18"/>
        </w:rPr>
        <w:t xml:space="preserve"> </w:t>
      </w:r>
      <w:r>
        <w:rPr>
          <w:spacing w:val="-2"/>
        </w:rPr>
        <w:t>Interface)</w:t>
      </w:r>
    </w:p>
    <w:p w:rsidR="00706248" w:rsidRDefault="00706248">
      <w:pPr>
        <w:pStyle w:val="BodyText"/>
        <w:spacing w:before="319"/>
        <w:ind w:left="0"/>
        <w:rPr>
          <w:rFonts w:ascii="Arial"/>
          <w:b/>
          <w:sz w:val="28"/>
        </w:rPr>
      </w:pPr>
    </w:p>
    <w:p w:rsidR="00706248" w:rsidRDefault="006074D4">
      <w:pPr>
        <w:spacing w:line="357" w:lineRule="auto"/>
        <w:ind w:left="360" w:right="1379"/>
        <w:jc w:val="both"/>
        <w:rPr>
          <w:rFonts w:ascii="Arial" w:hAnsi="Arial"/>
          <w:sz w:val="28"/>
        </w:rPr>
      </w:pPr>
      <w:r>
        <w:rPr>
          <w:rFonts w:ascii="Arial" w:hAnsi="Arial"/>
          <w:sz w:val="28"/>
        </w:rPr>
        <w:t>The</w:t>
      </w:r>
      <w:r>
        <w:rPr>
          <w:rFonts w:ascii="Arial" w:hAnsi="Arial"/>
          <w:spacing w:val="40"/>
          <w:sz w:val="28"/>
        </w:rPr>
        <w:t xml:space="preserve"> </w:t>
      </w:r>
      <w:r>
        <w:rPr>
          <w:rFonts w:ascii="Arial" w:hAnsi="Arial"/>
          <w:sz w:val="28"/>
        </w:rPr>
        <w:t>8255A</w:t>
      </w:r>
      <w:r>
        <w:rPr>
          <w:rFonts w:ascii="Arial" w:hAnsi="Arial"/>
          <w:spacing w:val="40"/>
          <w:sz w:val="28"/>
        </w:rPr>
        <w:t xml:space="preserve"> </w:t>
      </w:r>
      <w:r>
        <w:rPr>
          <w:rFonts w:ascii="Arial" w:hAnsi="Arial"/>
          <w:sz w:val="28"/>
        </w:rPr>
        <w:t>is</w:t>
      </w:r>
      <w:r>
        <w:rPr>
          <w:rFonts w:ascii="Arial" w:hAnsi="Arial"/>
          <w:spacing w:val="40"/>
          <w:sz w:val="28"/>
        </w:rPr>
        <w:t xml:space="preserve"> </w:t>
      </w:r>
      <w:r>
        <w:rPr>
          <w:rFonts w:ascii="Arial" w:hAnsi="Arial"/>
          <w:sz w:val="28"/>
        </w:rPr>
        <w:t>a</w:t>
      </w:r>
      <w:r>
        <w:rPr>
          <w:rFonts w:ascii="Arial" w:hAnsi="Arial"/>
          <w:spacing w:val="40"/>
          <w:sz w:val="28"/>
        </w:rPr>
        <w:t xml:space="preserve"> </w:t>
      </w:r>
      <w:r>
        <w:rPr>
          <w:rFonts w:ascii="Arial" w:hAnsi="Arial"/>
          <w:sz w:val="28"/>
        </w:rPr>
        <w:t>general</w:t>
      </w:r>
      <w:r>
        <w:rPr>
          <w:rFonts w:ascii="Arial" w:hAnsi="Arial"/>
          <w:spacing w:val="40"/>
          <w:sz w:val="28"/>
        </w:rPr>
        <w:t xml:space="preserve"> </w:t>
      </w:r>
      <w:r>
        <w:rPr>
          <w:rFonts w:ascii="Arial" w:hAnsi="Arial"/>
          <w:sz w:val="28"/>
        </w:rPr>
        <w:t>purpose</w:t>
      </w:r>
      <w:r>
        <w:rPr>
          <w:rFonts w:ascii="Arial" w:hAnsi="Arial"/>
          <w:spacing w:val="80"/>
          <w:w w:val="150"/>
          <w:sz w:val="28"/>
        </w:rPr>
        <w:t xml:space="preserve"> </w:t>
      </w:r>
      <w:r>
        <w:rPr>
          <w:rFonts w:ascii="Arial" w:hAnsi="Arial"/>
          <w:sz w:val="28"/>
        </w:rPr>
        <w:t>programmable</w:t>
      </w:r>
      <w:r>
        <w:rPr>
          <w:rFonts w:ascii="Arial" w:hAnsi="Arial"/>
          <w:spacing w:val="40"/>
          <w:sz w:val="28"/>
        </w:rPr>
        <w:t xml:space="preserve"> </w:t>
      </w:r>
      <w:r>
        <w:rPr>
          <w:rFonts w:ascii="Arial" w:hAnsi="Arial"/>
          <w:sz w:val="28"/>
        </w:rPr>
        <w:t>I/O</w:t>
      </w:r>
      <w:r>
        <w:rPr>
          <w:rFonts w:ascii="Arial" w:hAnsi="Arial"/>
          <w:spacing w:val="80"/>
          <w:w w:val="150"/>
          <w:sz w:val="28"/>
        </w:rPr>
        <w:t xml:space="preserve"> </w:t>
      </w:r>
      <w:r>
        <w:rPr>
          <w:rFonts w:ascii="Arial" w:hAnsi="Arial"/>
          <w:sz w:val="28"/>
        </w:rPr>
        <w:t xml:space="preserve">device designed for use with Intel microprocessors. It consists of three 8-bit bidirectional I/O ports (24I/O lines) that can be configured to meet different system I/O needs. The three ports are PORT </w:t>
      </w:r>
      <w:proofErr w:type="gramStart"/>
      <w:r>
        <w:rPr>
          <w:rFonts w:ascii="Arial" w:hAnsi="Arial"/>
          <w:sz w:val="28"/>
        </w:rPr>
        <w:t>A,</w:t>
      </w:r>
      <w:proofErr w:type="gramEnd"/>
      <w:r>
        <w:rPr>
          <w:rFonts w:ascii="Arial" w:hAnsi="Arial"/>
          <w:sz w:val="28"/>
        </w:rPr>
        <w:t xml:space="preserve"> PORT B &amp; PORT C. Port A contains one 8-bit output la</w:t>
      </w:r>
      <w:r>
        <w:rPr>
          <w:rFonts w:ascii="Arial" w:hAnsi="Arial"/>
          <w:sz w:val="28"/>
        </w:rPr>
        <w:t>tch/buffer and one 8-bit input buffer. Port B is same as PORT A or PORT B. However, PORT C can be split into two parts PORT C lower (PC</w:t>
      </w:r>
      <w:r>
        <w:rPr>
          <w:rFonts w:ascii="Arial" w:hAnsi="Arial"/>
          <w:sz w:val="28"/>
          <w:vertAlign w:val="subscript"/>
        </w:rPr>
        <w:t>0</w:t>
      </w:r>
      <w:r>
        <w:rPr>
          <w:rFonts w:ascii="Arial" w:hAnsi="Arial"/>
          <w:sz w:val="28"/>
        </w:rPr>
        <w:t>-PC</w:t>
      </w:r>
      <w:r>
        <w:rPr>
          <w:rFonts w:ascii="Arial" w:hAnsi="Arial"/>
          <w:sz w:val="28"/>
          <w:vertAlign w:val="subscript"/>
        </w:rPr>
        <w:t>3</w:t>
      </w:r>
      <w:r>
        <w:rPr>
          <w:rFonts w:ascii="Arial" w:hAnsi="Arial"/>
          <w:sz w:val="28"/>
        </w:rPr>
        <w:t>) and PORT C upper (PC</w:t>
      </w:r>
      <w:r>
        <w:rPr>
          <w:rFonts w:ascii="Arial" w:hAnsi="Arial"/>
          <w:sz w:val="28"/>
          <w:vertAlign w:val="subscript"/>
        </w:rPr>
        <w:t>7</w:t>
      </w:r>
      <w:r>
        <w:rPr>
          <w:rFonts w:ascii="Arial" w:hAnsi="Arial"/>
          <w:sz w:val="28"/>
        </w:rPr>
        <w:t>-PC</w:t>
      </w:r>
      <w:r>
        <w:rPr>
          <w:rFonts w:ascii="Arial" w:hAnsi="Arial"/>
          <w:sz w:val="28"/>
          <w:vertAlign w:val="subscript"/>
        </w:rPr>
        <w:t>4</w:t>
      </w:r>
      <w:r>
        <w:rPr>
          <w:rFonts w:ascii="Arial" w:hAnsi="Arial"/>
          <w:sz w:val="28"/>
        </w:rPr>
        <w:t>) by the control word. The three ports are divided in two groups Group</w:t>
      </w:r>
      <w:r>
        <w:rPr>
          <w:rFonts w:ascii="Arial" w:hAnsi="Arial"/>
          <w:spacing w:val="-1"/>
          <w:sz w:val="28"/>
        </w:rPr>
        <w:t xml:space="preserve"> </w:t>
      </w:r>
      <w:r>
        <w:rPr>
          <w:rFonts w:ascii="Arial" w:hAnsi="Arial"/>
          <w:sz w:val="28"/>
        </w:rPr>
        <w:t>A (PORT A and upper PORT C) Group B (PORT B and lower PORT C). The two groups can be programmed in three different modes. In the first mode (mode 0), each group may be programmed</w:t>
      </w:r>
      <w:r>
        <w:rPr>
          <w:rFonts w:ascii="Arial" w:hAnsi="Arial"/>
          <w:spacing w:val="-3"/>
          <w:sz w:val="28"/>
        </w:rPr>
        <w:t xml:space="preserve"> </w:t>
      </w:r>
      <w:r>
        <w:rPr>
          <w:rFonts w:ascii="Arial" w:hAnsi="Arial"/>
          <w:sz w:val="28"/>
        </w:rPr>
        <w:t>in either input mode or output mode (PORT A, PORT B, PORT C lower, PORT C upp</w:t>
      </w:r>
      <w:r>
        <w:rPr>
          <w:rFonts w:ascii="Arial" w:hAnsi="Arial"/>
          <w:sz w:val="28"/>
        </w:rPr>
        <w:t>er). In mode 1, the second’s mode, each group may be</w:t>
      </w:r>
      <w:r>
        <w:rPr>
          <w:rFonts w:ascii="Arial" w:hAnsi="Arial"/>
          <w:spacing w:val="27"/>
          <w:sz w:val="28"/>
        </w:rPr>
        <w:t xml:space="preserve"> </w:t>
      </w:r>
      <w:r>
        <w:rPr>
          <w:rFonts w:ascii="Arial" w:hAnsi="Arial"/>
          <w:sz w:val="28"/>
        </w:rPr>
        <w:t>programmed to</w:t>
      </w:r>
      <w:r>
        <w:rPr>
          <w:rFonts w:ascii="Arial" w:hAnsi="Arial"/>
          <w:spacing w:val="27"/>
          <w:sz w:val="28"/>
        </w:rPr>
        <w:t xml:space="preserve"> </w:t>
      </w:r>
      <w:r>
        <w:rPr>
          <w:rFonts w:ascii="Arial" w:hAnsi="Arial"/>
          <w:sz w:val="28"/>
        </w:rPr>
        <w:t>have 8-lines of input or</w:t>
      </w:r>
      <w:r>
        <w:rPr>
          <w:rFonts w:ascii="Arial" w:hAnsi="Arial"/>
          <w:spacing w:val="27"/>
          <w:sz w:val="28"/>
        </w:rPr>
        <w:t xml:space="preserve"> </w:t>
      </w:r>
      <w:r>
        <w:rPr>
          <w:rFonts w:ascii="Arial" w:hAnsi="Arial"/>
          <w:sz w:val="28"/>
        </w:rPr>
        <w:t>output (PORT A or PORT B) of the remaining 4-lines (PORT C lower or PORT C upper) 3-lines are used for hand shaking and interrupt control signals. The third mode of</w:t>
      </w:r>
      <w:r>
        <w:rPr>
          <w:rFonts w:ascii="Arial" w:hAnsi="Arial"/>
          <w:sz w:val="28"/>
        </w:rPr>
        <w:t xml:space="preserve"> operation (mode 2) is a bidirectional bus mode which uses 8-line (PORT A only for a bidirectional bus and five lines (PORT C upper 4 lines and borrowing one from other group) for </w:t>
      </w:r>
      <w:r>
        <w:rPr>
          <w:rFonts w:ascii="Arial" w:hAnsi="Arial"/>
          <w:spacing w:val="-2"/>
          <w:sz w:val="28"/>
        </w:rPr>
        <w:t>handshaking.</w:t>
      </w:r>
    </w:p>
    <w:p w:rsidR="00706248" w:rsidRDefault="006074D4">
      <w:pPr>
        <w:spacing w:before="31" w:line="357" w:lineRule="auto"/>
        <w:ind w:left="360" w:right="1386" w:firstLine="719"/>
        <w:jc w:val="both"/>
        <w:rPr>
          <w:rFonts w:ascii="Arial"/>
          <w:sz w:val="28"/>
        </w:rPr>
      </w:pPr>
      <w:r>
        <w:rPr>
          <w:rFonts w:ascii="Arial"/>
          <w:sz w:val="28"/>
        </w:rPr>
        <w:t>The 8255 is contained in a 40-pin package, whose pin out is sho</w:t>
      </w:r>
      <w:r>
        <w:rPr>
          <w:rFonts w:ascii="Arial"/>
          <w:sz w:val="28"/>
        </w:rPr>
        <w:t>wn below:</w:t>
      </w:r>
    </w:p>
    <w:p w:rsidR="00706248" w:rsidRDefault="00706248">
      <w:pPr>
        <w:spacing w:line="357" w:lineRule="auto"/>
        <w:jc w:val="both"/>
        <w:rPr>
          <w:rFonts w:ascii="Arial"/>
          <w:sz w:val="28"/>
        </w:rPr>
        <w:sectPr w:rsidR="00706248">
          <w:pgSz w:w="12240" w:h="15840"/>
          <w:pgMar w:top="1820" w:right="360" w:bottom="280" w:left="1440" w:header="720" w:footer="720" w:gutter="0"/>
          <w:cols w:space="720"/>
        </w:sectPr>
      </w:pPr>
    </w:p>
    <w:p w:rsidR="00706248" w:rsidRDefault="00706248">
      <w:pPr>
        <w:pStyle w:val="BodyText"/>
        <w:spacing w:before="5"/>
        <w:ind w:left="0"/>
        <w:rPr>
          <w:rFonts w:ascii="Arial"/>
          <w:sz w:val="4"/>
        </w:rPr>
      </w:pPr>
    </w:p>
    <w:p w:rsidR="00706248" w:rsidRDefault="006074D4">
      <w:pPr>
        <w:pStyle w:val="BodyText"/>
        <w:ind w:left="360" w:right="-72"/>
        <w:rPr>
          <w:rFonts w:ascii="Arial"/>
          <w:sz w:val="20"/>
        </w:rPr>
      </w:pPr>
      <w:r>
        <w:rPr>
          <w:rFonts w:ascii="Arial"/>
          <w:noProof/>
          <w:sz w:val="20"/>
          <w:lang w:val="en-IN" w:eastAsia="en-IN"/>
        </w:rPr>
        <w:drawing>
          <wp:inline distT="0" distB="0" distL="0" distR="0">
            <wp:extent cx="3557005" cy="3829526"/>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 cstate="print"/>
                    <a:stretch>
                      <a:fillRect/>
                    </a:stretch>
                  </pic:blipFill>
                  <pic:spPr>
                    <a:xfrm>
                      <a:off x="0" y="0"/>
                      <a:ext cx="3557005" cy="3829526"/>
                    </a:xfrm>
                    <a:prstGeom prst="rect">
                      <a:avLst/>
                    </a:prstGeom>
                  </pic:spPr>
                </pic:pic>
              </a:graphicData>
            </a:graphic>
          </wp:inline>
        </w:drawing>
      </w:r>
    </w:p>
    <w:p w:rsidR="00706248" w:rsidRDefault="006074D4">
      <w:pPr>
        <w:spacing w:before="88"/>
        <w:ind w:left="360"/>
        <w:rPr>
          <w:rFonts w:ascii="Arial"/>
          <w:sz w:val="28"/>
        </w:rPr>
      </w:pPr>
      <w:r>
        <w:rPr>
          <w:rFonts w:ascii="Arial"/>
          <w:sz w:val="28"/>
        </w:rPr>
        <w:t>The</w:t>
      </w:r>
      <w:r>
        <w:rPr>
          <w:rFonts w:ascii="Arial"/>
          <w:spacing w:val="-8"/>
          <w:sz w:val="28"/>
        </w:rPr>
        <w:t xml:space="preserve"> </w:t>
      </w:r>
      <w:r>
        <w:rPr>
          <w:rFonts w:ascii="Arial"/>
          <w:sz w:val="28"/>
        </w:rPr>
        <w:t>block</w:t>
      </w:r>
      <w:r>
        <w:rPr>
          <w:rFonts w:ascii="Arial"/>
          <w:spacing w:val="-10"/>
          <w:sz w:val="28"/>
        </w:rPr>
        <w:t xml:space="preserve"> </w:t>
      </w:r>
      <w:r>
        <w:rPr>
          <w:rFonts w:ascii="Arial"/>
          <w:sz w:val="28"/>
        </w:rPr>
        <w:t>diagram</w:t>
      </w:r>
      <w:r>
        <w:rPr>
          <w:rFonts w:ascii="Arial"/>
          <w:spacing w:val="-16"/>
          <w:sz w:val="28"/>
        </w:rPr>
        <w:t xml:space="preserve"> </w:t>
      </w:r>
      <w:r>
        <w:rPr>
          <w:rFonts w:ascii="Arial"/>
          <w:sz w:val="28"/>
        </w:rPr>
        <w:t>is</w:t>
      </w:r>
      <w:r>
        <w:rPr>
          <w:rFonts w:ascii="Arial"/>
          <w:spacing w:val="-6"/>
          <w:sz w:val="28"/>
        </w:rPr>
        <w:t xml:space="preserve"> </w:t>
      </w:r>
      <w:r>
        <w:rPr>
          <w:rFonts w:ascii="Arial"/>
          <w:sz w:val="28"/>
        </w:rPr>
        <w:t>shown</w:t>
      </w:r>
      <w:r>
        <w:rPr>
          <w:rFonts w:ascii="Arial"/>
          <w:spacing w:val="-9"/>
          <w:sz w:val="28"/>
        </w:rPr>
        <w:t xml:space="preserve"> </w:t>
      </w:r>
      <w:r>
        <w:rPr>
          <w:rFonts w:ascii="Arial"/>
          <w:spacing w:val="-2"/>
          <w:sz w:val="28"/>
        </w:rPr>
        <w:t>below:</w:t>
      </w:r>
    </w:p>
    <w:p w:rsidR="00706248" w:rsidRDefault="006074D4">
      <w:pPr>
        <w:spacing w:before="65" w:line="429" w:lineRule="auto"/>
        <w:ind w:left="63" w:right="1585" w:firstLine="940"/>
        <w:rPr>
          <w:sz w:val="28"/>
        </w:rPr>
      </w:pPr>
      <w:r>
        <w:br w:type="column"/>
      </w:r>
      <w:r>
        <w:rPr>
          <w:sz w:val="28"/>
          <w:u w:val="single"/>
        </w:rPr>
        <w:lastRenderedPageBreak/>
        <w:t>PIN Names</w:t>
      </w:r>
      <w:r>
        <w:rPr>
          <w:sz w:val="28"/>
        </w:rPr>
        <w:t xml:space="preserve"> RESET</w:t>
      </w:r>
      <w:r>
        <w:rPr>
          <w:spacing w:val="-18"/>
          <w:sz w:val="28"/>
        </w:rPr>
        <w:t xml:space="preserve"> </w:t>
      </w:r>
      <w:r>
        <w:rPr>
          <w:sz w:val="28"/>
        </w:rPr>
        <w:t>–</w:t>
      </w:r>
      <w:r>
        <w:rPr>
          <w:spacing w:val="-17"/>
          <w:sz w:val="28"/>
        </w:rPr>
        <w:t xml:space="preserve"> </w:t>
      </w:r>
      <w:r>
        <w:rPr>
          <w:sz w:val="28"/>
        </w:rPr>
        <w:t>Reset</w:t>
      </w:r>
      <w:r>
        <w:rPr>
          <w:spacing w:val="-14"/>
          <w:sz w:val="28"/>
        </w:rPr>
        <w:t xml:space="preserve"> </w:t>
      </w:r>
      <w:r>
        <w:rPr>
          <w:sz w:val="28"/>
        </w:rPr>
        <w:t>input</w:t>
      </w:r>
    </w:p>
    <w:p w:rsidR="00706248" w:rsidRDefault="006074D4">
      <w:pPr>
        <w:spacing w:before="14"/>
        <w:ind w:left="451"/>
        <w:rPr>
          <w:sz w:val="28"/>
        </w:rPr>
      </w:pPr>
      <w:r>
        <w:rPr>
          <w:noProof/>
          <w:sz w:val="28"/>
          <w:lang w:val="en-IN" w:eastAsia="en-IN"/>
        </w:rPr>
        <w:drawing>
          <wp:anchor distT="0" distB="0" distL="0" distR="0" simplePos="0" relativeHeight="15777280" behindDoc="0" locked="0" layoutInCell="1" allowOverlap="1">
            <wp:simplePos x="0" y="0"/>
            <wp:positionH relativeFrom="page">
              <wp:posOffset>4756613</wp:posOffset>
            </wp:positionH>
            <wp:positionV relativeFrom="paragraph">
              <wp:posOffset>23788</wp:posOffset>
            </wp:positionV>
            <wp:extent cx="199690" cy="152955"/>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2" cstate="print"/>
                    <a:stretch>
                      <a:fillRect/>
                    </a:stretch>
                  </pic:blipFill>
                  <pic:spPr>
                    <a:xfrm>
                      <a:off x="0" y="0"/>
                      <a:ext cx="199690" cy="152955"/>
                    </a:xfrm>
                    <a:prstGeom prst="rect">
                      <a:avLst/>
                    </a:prstGeom>
                  </pic:spPr>
                </pic:pic>
              </a:graphicData>
            </a:graphic>
          </wp:anchor>
        </w:drawing>
      </w:r>
      <w:r>
        <w:rPr>
          <w:sz w:val="28"/>
        </w:rPr>
        <w:t>-</w:t>
      </w:r>
      <w:r>
        <w:rPr>
          <w:spacing w:val="-3"/>
          <w:sz w:val="28"/>
        </w:rPr>
        <w:t xml:space="preserve"> </w:t>
      </w:r>
      <w:r>
        <w:rPr>
          <w:sz w:val="28"/>
        </w:rPr>
        <w:t>Chip</w:t>
      </w:r>
      <w:r>
        <w:rPr>
          <w:spacing w:val="-6"/>
          <w:sz w:val="28"/>
        </w:rPr>
        <w:t xml:space="preserve"> </w:t>
      </w:r>
      <w:r>
        <w:rPr>
          <w:spacing w:val="-2"/>
          <w:sz w:val="28"/>
        </w:rPr>
        <w:t>selected</w:t>
      </w:r>
    </w:p>
    <w:p w:rsidR="00706248" w:rsidRDefault="006074D4">
      <w:pPr>
        <w:pStyle w:val="ListParagraph"/>
        <w:numPr>
          <w:ilvl w:val="0"/>
          <w:numId w:val="24"/>
        </w:numPr>
        <w:tabs>
          <w:tab w:val="left" w:pos="743"/>
        </w:tabs>
        <w:spacing w:before="316"/>
        <w:ind w:left="743" w:hanging="162"/>
        <w:rPr>
          <w:sz w:val="28"/>
        </w:rPr>
      </w:pPr>
      <w:r>
        <w:rPr>
          <w:noProof/>
          <w:sz w:val="28"/>
          <w:lang w:val="en-IN" w:eastAsia="en-IN"/>
        </w:rPr>
        <w:drawing>
          <wp:anchor distT="0" distB="0" distL="0" distR="0" simplePos="0" relativeHeight="15777792" behindDoc="0" locked="0" layoutInCell="1" allowOverlap="1">
            <wp:simplePos x="0" y="0"/>
            <wp:positionH relativeFrom="page">
              <wp:posOffset>4755689</wp:posOffset>
            </wp:positionH>
            <wp:positionV relativeFrom="paragraph">
              <wp:posOffset>211686</wp:posOffset>
            </wp:positionV>
            <wp:extent cx="231806" cy="15249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3" cstate="print"/>
                    <a:stretch>
                      <a:fillRect/>
                    </a:stretch>
                  </pic:blipFill>
                  <pic:spPr>
                    <a:xfrm>
                      <a:off x="0" y="0"/>
                      <a:ext cx="231806" cy="152490"/>
                    </a:xfrm>
                    <a:prstGeom prst="rect">
                      <a:avLst/>
                    </a:prstGeom>
                  </pic:spPr>
                </pic:pic>
              </a:graphicData>
            </a:graphic>
          </wp:anchor>
        </w:drawing>
      </w:r>
      <w:r>
        <w:rPr>
          <w:sz w:val="28"/>
        </w:rPr>
        <w:t>Read</w:t>
      </w:r>
      <w:r>
        <w:rPr>
          <w:spacing w:val="-3"/>
          <w:sz w:val="28"/>
        </w:rPr>
        <w:t xml:space="preserve"> </w:t>
      </w:r>
      <w:r>
        <w:rPr>
          <w:spacing w:val="-2"/>
          <w:sz w:val="28"/>
        </w:rPr>
        <w:t>input</w:t>
      </w:r>
    </w:p>
    <w:p w:rsidR="00706248" w:rsidRDefault="006074D4">
      <w:pPr>
        <w:pStyle w:val="ListParagraph"/>
        <w:numPr>
          <w:ilvl w:val="0"/>
          <w:numId w:val="24"/>
        </w:numPr>
        <w:tabs>
          <w:tab w:val="left" w:pos="820"/>
        </w:tabs>
        <w:spacing w:before="307"/>
        <w:ind w:left="820" w:hanging="162"/>
        <w:rPr>
          <w:sz w:val="28"/>
        </w:rPr>
      </w:pPr>
      <w:r>
        <w:rPr>
          <w:noProof/>
          <w:sz w:val="28"/>
          <w:lang w:val="en-IN" w:eastAsia="en-IN"/>
        </w:rPr>
        <w:drawing>
          <wp:anchor distT="0" distB="0" distL="0" distR="0" simplePos="0" relativeHeight="15778304" behindDoc="0" locked="0" layoutInCell="1" allowOverlap="1">
            <wp:simplePos x="0" y="0"/>
            <wp:positionH relativeFrom="page">
              <wp:posOffset>4759090</wp:posOffset>
            </wp:positionH>
            <wp:positionV relativeFrom="paragraph">
              <wp:posOffset>215286</wp:posOffset>
            </wp:positionV>
            <wp:extent cx="280630" cy="150962"/>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4" cstate="print"/>
                    <a:stretch>
                      <a:fillRect/>
                    </a:stretch>
                  </pic:blipFill>
                  <pic:spPr>
                    <a:xfrm>
                      <a:off x="0" y="0"/>
                      <a:ext cx="280630" cy="150962"/>
                    </a:xfrm>
                    <a:prstGeom prst="rect">
                      <a:avLst/>
                    </a:prstGeom>
                  </pic:spPr>
                </pic:pic>
              </a:graphicData>
            </a:graphic>
          </wp:anchor>
        </w:drawing>
      </w:r>
      <w:r>
        <w:rPr>
          <w:sz w:val="28"/>
        </w:rPr>
        <w:t>Write</w:t>
      </w:r>
      <w:r>
        <w:rPr>
          <w:spacing w:val="-4"/>
          <w:sz w:val="28"/>
        </w:rPr>
        <w:t xml:space="preserve"> </w:t>
      </w:r>
      <w:r>
        <w:rPr>
          <w:spacing w:val="-2"/>
          <w:sz w:val="28"/>
        </w:rPr>
        <w:t>input</w:t>
      </w:r>
    </w:p>
    <w:p w:rsidR="00706248" w:rsidRDefault="006074D4">
      <w:pPr>
        <w:spacing w:before="297" w:line="417" w:lineRule="auto"/>
        <w:ind w:left="63" w:right="1585"/>
        <w:rPr>
          <w:sz w:val="28"/>
        </w:rPr>
      </w:pPr>
      <w:r>
        <w:rPr>
          <w:sz w:val="28"/>
        </w:rPr>
        <w:t>A</w:t>
      </w:r>
      <w:r>
        <w:rPr>
          <w:sz w:val="28"/>
          <w:vertAlign w:val="subscript"/>
        </w:rPr>
        <w:t>0</w:t>
      </w:r>
      <w:r>
        <w:rPr>
          <w:sz w:val="28"/>
        </w:rPr>
        <w:t xml:space="preserve"> A</w:t>
      </w:r>
      <w:r>
        <w:rPr>
          <w:sz w:val="28"/>
          <w:vertAlign w:val="subscript"/>
        </w:rPr>
        <w:t>1</w:t>
      </w:r>
      <w:r>
        <w:rPr>
          <w:sz w:val="28"/>
        </w:rPr>
        <w:t xml:space="preserve"> – Port Address PA</w:t>
      </w:r>
      <w:r>
        <w:rPr>
          <w:sz w:val="28"/>
          <w:vertAlign w:val="subscript"/>
        </w:rPr>
        <w:t>7</w:t>
      </w:r>
      <w:r>
        <w:rPr>
          <w:sz w:val="28"/>
        </w:rPr>
        <w:t xml:space="preserve"> – PA</w:t>
      </w:r>
      <w:r>
        <w:rPr>
          <w:sz w:val="28"/>
          <w:vertAlign w:val="subscript"/>
        </w:rPr>
        <w:t>0</w:t>
      </w:r>
      <w:r>
        <w:rPr>
          <w:sz w:val="28"/>
        </w:rPr>
        <w:t xml:space="preserve"> – PORT</w:t>
      </w:r>
      <w:r>
        <w:rPr>
          <w:spacing w:val="-4"/>
          <w:sz w:val="28"/>
        </w:rPr>
        <w:t xml:space="preserve"> </w:t>
      </w:r>
      <w:r>
        <w:rPr>
          <w:sz w:val="28"/>
        </w:rPr>
        <w:t>A PB</w:t>
      </w:r>
      <w:r>
        <w:rPr>
          <w:sz w:val="28"/>
          <w:vertAlign w:val="subscript"/>
        </w:rPr>
        <w:t>7</w:t>
      </w:r>
      <w:r>
        <w:rPr>
          <w:sz w:val="28"/>
        </w:rPr>
        <w:t xml:space="preserve"> – PB</w:t>
      </w:r>
      <w:r>
        <w:rPr>
          <w:sz w:val="28"/>
          <w:vertAlign w:val="subscript"/>
        </w:rPr>
        <w:t>0</w:t>
      </w:r>
      <w:r>
        <w:rPr>
          <w:sz w:val="28"/>
        </w:rPr>
        <w:t xml:space="preserve"> – PORT B PC</w:t>
      </w:r>
      <w:r>
        <w:rPr>
          <w:sz w:val="28"/>
          <w:vertAlign w:val="subscript"/>
        </w:rPr>
        <w:t>7</w:t>
      </w:r>
      <w:r>
        <w:rPr>
          <w:sz w:val="28"/>
        </w:rPr>
        <w:t xml:space="preserve"> – PC</w:t>
      </w:r>
      <w:r>
        <w:rPr>
          <w:sz w:val="28"/>
          <w:vertAlign w:val="subscript"/>
        </w:rPr>
        <w:t>0</w:t>
      </w:r>
      <w:r>
        <w:rPr>
          <w:sz w:val="28"/>
        </w:rPr>
        <w:t xml:space="preserve"> – PORT C VCC -</w:t>
      </w:r>
      <w:r>
        <w:rPr>
          <w:spacing w:val="40"/>
          <w:sz w:val="28"/>
        </w:rPr>
        <w:t xml:space="preserve"> </w:t>
      </w:r>
      <w:r>
        <w:rPr>
          <w:sz w:val="28"/>
        </w:rPr>
        <w:t>+5v</w:t>
      </w:r>
    </w:p>
    <w:p w:rsidR="00706248" w:rsidRDefault="006074D4">
      <w:pPr>
        <w:tabs>
          <w:tab w:val="left" w:pos="869"/>
        </w:tabs>
        <w:spacing w:before="5"/>
        <w:ind w:left="63"/>
        <w:rPr>
          <w:sz w:val="28"/>
        </w:rPr>
      </w:pPr>
      <w:r>
        <w:rPr>
          <w:spacing w:val="-5"/>
          <w:sz w:val="28"/>
        </w:rPr>
        <w:t>GND</w:t>
      </w:r>
      <w:r>
        <w:rPr>
          <w:sz w:val="28"/>
        </w:rPr>
        <w:tab/>
        <w:t>-</w:t>
      </w:r>
      <w:r>
        <w:rPr>
          <w:spacing w:val="2"/>
          <w:sz w:val="28"/>
        </w:rPr>
        <w:t xml:space="preserve"> </w:t>
      </w:r>
      <w:r>
        <w:rPr>
          <w:spacing w:val="-2"/>
          <w:sz w:val="28"/>
        </w:rPr>
        <w:t>Ground</w:t>
      </w:r>
    </w:p>
    <w:p w:rsidR="00706248" w:rsidRDefault="00706248">
      <w:pPr>
        <w:rPr>
          <w:sz w:val="28"/>
        </w:rPr>
        <w:sectPr w:rsidR="00706248">
          <w:pgSz w:w="12240" w:h="15840"/>
          <w:pgMar w:top="1500" w:right="360" w:bottom="280" w:left="1440" w:header="720" w:footer="720" w:gutter="0"/>
          <w:cols w:num="2" w:space="720" w:equalWidth="0">
            <w:col w:w="5942" w:space="40"/>
            <w:col w:w="4458"/>
          </w:cols>
        </w:sectPr>
      </w:pPr>
    </w:p>
    <w:p w:rsidR="00706248" w:rsidRDefault="00706248">
      <w:pPr>
        <w:pStyle w:val="BodyText"/>
        <w:spacing w:before="2"/>
        <w:ind w:left="0"/>
        <w:rPr>
          <w:sz w:val="14"/>
        </w:rPr>
      </w:pPr>
    </w:p>
    <w:p w:rsidR="00706248" w:rsidRDefault="006074D4">
      <w:pPr>
        <w:pStyle w:val="BodyText"/>
        <w:ind w:left="390"/>
        <w:rPr>
          <w:sz w:val="20"/>
        </w:rPr>
      </w:pPr>
      <w:r>
        <w:rPr>
          <w:noProof/>
          <w:sz w:val="20"/>
          <w:lang w:val="en-IN" w:eastAsia="en-IN"/>
        </w:rPr>
        <w:drawing>
          <wp:inline distT="0" distB="0" distL="0" distR="0">
            <wp:extent cx="5604091" cy="353949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5" cstate="print"/>
                    <a:stretch>
                      <a:fillRect/>
                    </a:stretch>
                  </pic:blipFill>
                  <pic:spPr>
                    <a:xfrm>
                      <a:off x="0" y="0"/>
                      <a:ext cx="5604091" cy="3539490"/>
                    </a:xfrm>
                    <a:prstGeom prst="rect">
                      <a:avLst/>
                    </a:prstGeom>
                  </pic:spPr>
                </pic:pic>
              </a:graphicData>
            </a:graphic>
          </wp:inline>
        </w:drawing>
      </w:r>
    </w:p>
    <w:p w:rsidR="00706248" w:rsidRDefault="00706248">
      <w:pPr>
        <w:pStyle w:val="BodyText"/>
        <w:rPr>
          <w:sz w:val="20"/>
        </w:rPr>
        <w:sectPr w:rsidR="00706248">
          <w:type w:val="continuous"/>
          <w:pgSz w:w="12240" w:h="15840"/>
          <w:pgMar w:top="1820" w:right="360" w:bottom="280" w:left="1440" w:header="720" w:footer="720" w:gutter="0"/>
          <w:cols w:space="720"/>
        </w:sectPr>
      </w:pPr>
    </w:p>
    <w:p w:rsidR="00706248" w:rsidRDefault="006074D4">
      <w:pPr>
        <w:spacing w:before="74"/>
        <w:ind w:left="360"/>
        <w:jc w:val="both"/>
        <w:rPr>
          <w:rFonts w:ascii="Arial"/>
          <w:sz w:val="28"/>
        </w:rPr>
      </w:pPr>
      <w:r>
        <w:rPr>
          <w:rFonts w:ascii="Arial"/>
          <w:spacing w:val="-2"/>
          <w:sz w:val="28"/>
          <w:u w:val="thick"/>
        </w:rPr>
        <w:lastRenderedPageBreak/>
        <w:t>Functional</w:t>
      </w:r>
      <w:r>
        <w:rPr>
          <w:rFonts w:ascii="Arial"/>
          <w:spacing w:val="-1"/>
          <w:sz w:val="28"/>
          <w:u w:val="thick"/>
        </w:rPr>
        <w:t xml:space="preserve"> </w:t>
      </w:r>
      <w:r>
        <w:rPr>
          <w:rFonts w:ascii="Arial"/>
          <w:spacing w:val="-2"/>
          <w:sz w:val="28"/>
          <w:u w:val="thick"/>
        </w:rPr>
        <w:t>Description:</w:t>
      </w:r>
    </w:p>
    <w:p w:rsidR="00706248" w:rsidRDefault="006074D4">
      <w:pPr>
        <w:spacing w:before="161" w:line="360" w:lineRule="auto"/>
        <w:ind w:left="360" w:right="1385"/>
        <w:jc w:val="both"/>
        <w:rPr>
          <w:rFonts w:ascii="Arial"/>
          <w:sz w:val="28"/>
        </w:rPr>
      </w:pPr>
      <w:r>
        <w:rPr>
          <w:rFonts w:ascii="Arial"/>
          <w:sz w:val="28"/>
        </w:rPr>
        <w:t>This support chip is a general purpose I/O component to interface peripheral equipment to the microcomputer system bus. It is programmed by the system software so that normally no external</w:t>
      </w:r>
      <w:r>
        <w:rPr>
          <w:rFonts w:ascii="Arial"/>
          <w:spacing w:val="40"/>
          <w:sz w:val="28"/>
        </w:rPr>
        <w:t xml:space="preserve"> </w:t>
      </w:r>
      <w:r>
        <w:rPr>
          <w:rFonts w:ascii="Arial"/>
          <w:sz w:val="28"/>
        </w:rPr>
        <w:t>logic is necessary</w:t>
      </w:r>
      <w:r>
        <w:rPr>
          <w:rFonts w:ascii="Arial"/>
          <w:spacing w:val="-1"/>
          <w:sz w:val="28"/>
        </w:rPr>
        <w:t xml:space="preserve"> </w:t>
      </w:r>
      <w:r>
        <w:rPr>
          <w:rFonts w:ascii="Arial"/>
          <w:sz w:val="28"/>
        </w:rPr>
        <w:t>to interface peripheral devices or structures.</w:t>
      </w:r>
    </w:p>
    <w:p w:rsidR="00706248" w:rsidRDefault="00706248">
      <w:pPr>
        <w:pStyle w:val="BodyText"/>
        <w:spacing w:before="165"/>
        <w:ind w:left="0"/>
        <w:rPr>
          <w:rFonts w:ascii="Arial"/>
          <w:sz w:val="28"/>
        </w:rPr>
      </w:pPr>
    </w:p>
    <w:p w:rsidR="00706248" w:rsidRDefault="006074D4">
      <w:pPr>
        <w:ind w:left="360"/>
        <w:jc w:val="both"/>
        <w:rPr>
          <w:rFonts w:ascii="Arial"/>
          <w:sz w:val="28"/>
        </w:rPr>
      </w:pPr>
      <w:r>
        <w:rPr>
          <w:rFonts w:ascii="Arial"/>
          <w:sz w:val="28"/>
          <w:u w:val="thick"/>
        </w:rPr>
        <w:t>Data</w:t>
      </w:r>
      <w:r>
        <w:rPr>
          <w:rFonts w:ascii="Arial"/>
          <w:spacing w:val="-9"/>
          <w:sz w:val="28"/>
          <w:u w:val="thick"/>
        </w:rPr>
        <w:t xml:space="preserve"> </w:t>
      </w:r>
      <w:r>
        <w:rPr>
          <w:rFonts w:ascii="Arial"/>
          <w:sz w:val="28"/>
          <w:u w:val="thick"/>
        </w:rPr>
        <w:t>Bus</w:t>
      </w:r>
      <w:r>
        <w:rPr>
          <w:rFonts w:ascii="Arial"/>
          <w:spacing w:val="-6"/>
          <w:sz w:val="28"/>
          <w:u w:val="thick"/>
        </w:rPr>
        <w:t xml:space="preserve"> </w:t>
      </w:r>
      <w:r>
        <w:rPr>
          <w:rFonts w:ascii="Arial"/>
          <w:spacing w:val="-2"/>
          <w:sz w:val="28"/>
          <w:u w:val="thick"/>
        </w:rPr>
        <w:t>Buffer:</w:t>
      </w:r>
    </w:p>
    <w:p w:rsidR="00706248" w:rsidRDefault="006074D4">
      <w:pPr>
        <w:spacing w:before="161" w:line="360" w:lineRule="auto"/>
        <w:ind w:left="360" w:right="1385"/>
        <w:jc w:val="both"/>
        <w:rPr>
          <w:rFonts w:ascii="Arial"/>
          <w:sz w:val="28"/>
        </w:rPr>
      </w:pPr>
      <w:r>
        <w:rPr>
          <w:rFonts w:ascii="Arial"/>
          <w:noProof/>
          <w:sz w:val="28"/>
          <w:lang w:val="en-IN" w:eastAsia="en-IN"/>
        </w:rPr>
        <w:drawing>
          <wp:anchor distT="0" distB="0" distL="0" distR="0" simplePos="0" relativeHeight="484391424" behindDoc="1" locked="0" layoutInCell="1" allowOverlap="1">
            <wp:simplePos x="0" y="0"/>
            <wp:positionH relativeFrom="page">
              <wp:posOffset>3565525</wp:posOffset>
            </wp:positionH>
            <wp:positionV relativeFrom="paragraph">
              <wp:posOffset>1422556</wp:posOffset>
            </wp:positionV>
            <wp:extent cx="95123" cy="114046"/>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6" cstate="print"/>
                    <a:stretch>
                      <a:fillRect/>
                    </a:stretch>
                  </pic:blipFill>
                  <pic:spPr>
                    <a:xfrm>
                      <a:off x="0" y="0"/>
                      <a:ext cx="95123" cy="114046"/>
                    </a:xfrm>
                    <a:prstGeom prst="rect">
                      <a:avLst/>
                    </a:prstGeom>
                  </pic:spPr>
                </pic:pic>
              </a:graphicData>
            </a:graphic>
          </wp:anchor>
        </w:drawing>
      </w:r>
      <w:r>
        <w:rPr>
          <w:rFonts w:ascii="Arial"/>
          <w:sz w:val="28"/>
        </w:rPr>
        <w:t>It</w:t>
      </w:r>
      <w:r>
        <w:rPr>
          <w:rFonts w:ascii="Arial"/>
          <w:spacing w:val="40"/>
          <w:sz w:val="28"/>
        </w:rPr>
        <w:t xml:space="preserve"> </w:t>
      </w:r>
      <w:r>
        <w:rPr>
          <w:rFonts w:ascii="Arial"/>
          <w:sz w:val="28"/>
        </w:rPr>
        <w:t>is a tri-state 8-bit buffer used to interface the chip to the system</w:t>
      </w:r>
      <w:r>
        <w:rPr>
          <w:rFonts w:ascii="Arial"/>
          <w:spacing w:val="40"/>
          <w:sz w:val="28"/>
        </w:rPr>
        <w:t xml:space="preserve"> </w:t>
      </w:r>
      <w:r>
        <w:rPr>
          <w:rFonts w:ascii="Arial"/>
          <w:sz w:val="28"/>
        </w:rPr>
        <w:t>data bus. Data is transmitted</w:t>
      </w:r>
      <w:r>
        <w:rPr>
          <w:rFonts w:ascii="Arial"/>
          <w:spacing w:val="-6"/>
          <w:sz w:val="28"/>
        </w:rPr>
        <w:t xml:space="preserve"> </w:t>
      </w:r>
      <w:r>
        <w:rPr>
          <w:rFonts w:ascii="Arial"/>
          <w:sz w:val="28"/>
        </w:rPr>
        <w:t>or received</w:t>
      </w:r>
      <w:r>
        <w:rPr>
          <w:rFonts w:ascii="Arial"/>
          <w:spacing w:val="-5"/>
          <w:sz w:val="28"/>
        </w:rPr>
        <w:t xml:space="preserve"> </w:t>
      </w:r>
      <w:r>
        <w:rPr>
          <w:rFonts w:ascii="Arial"/>
          <w:sz w:val="28"/>
        </w:rPr>
        <w:t>by the buffer upon execution of input or output instructions by the CPU. Con</w:t>
      </w:r>
      <w:r>
        <w:rPr>
          <w:rFonts w:ascii="Arial"/>
          <w:sz w:val="28"/>
        </w:rPr>
        <w:t>trol words and status information</w:t>
      </w:r>
      <w:r>
        <w:rPr>
          <w:rFonts w:ascii="Arial"/>
          <w:spacing w:val="-2"/>
          <w:sz w:val="28"/>
        </w:rPr>
        <w:t xml:space="preserve"> </w:t>
      </w:r>
      <w:r>
        <w:rPr>
          <w:rFonts w:ascii="Arial"/>
          <w:sz w:val="28"/>
        </w:rPr>
        <w:t>are also transferred</w:t>
      </w:r>
      <w:r>
        <w:rPr>
          <w:rFonts w:ascii="Arial"/>
          <w:spacing w:val="-1"/>
          <w:sz w:val="28"/>
        </w:rPr>
        <w:t xml:space="preserve"> </w:t>
      </w:r>
      <w:r>
        <w:rPr>
          <w:rFonts w:ascii="Arial"/>
          <w:sz w:val="28"/>
        </w:rPr>
        <w:t>through the data bus buffer. The data lines are connected to BDB of</w:t>
      </w:r>
      <w:r>
        <w:rPr>
          <w:rFonts w:ascii="Arial"/>
          <w:spacing w:val="80"/>
          <w:w w:val="150"/>
          <w:sz w:val="28"/>
        </w:rPr>
        <w:t xml:space="preserve"> </w:t>
      </w:r>
      <w:r>
        <w:rPr>
          <w:rFonts w:ascii="Arial"/>
          <w:sz w:val="28"/>
        </w:rPr>
        <w:t>p.</w:t>
      </w:r>
    </w:p>
    <w:p w:rsidR="00706248" w:rsidRDefault="00706248">
      <w:pPr>
        <w:pStyle w:val="BodyText"/>
        <w:spacing w:before="215"/>
        <w:ind w:left="0"/>
        <w:rPr>
          <w:rFonts w:ascii="Arial"/>
          <w:sz w:val="28"/>
        </w:rPr>
      </w:pPr>
    </w:p>
    <w:p w:rsidR="00706248" w:rsidRDefault="006074D4">
      <w:pPr>
        <w:ind w:left="360"/>
        <w:rPr>
          <w:rFonts w:ascii="Arial"/>
          <w:sz w:val="28"/>
        </w:rPr>
      </w:pPr>
      <w:r>
        <w:rPr>
          <w:rFonts w:ascii="Arial"/>
          <w:sz w:val="28"/>
          <w:u w:val="thick"/>
        </w:rPr>
        <w:t>Read/Write</w:t>
      </w:r>
      <w:r>
        <w:rPr>
          <w:rFonts w:ascii="Arial"/>
          <w:spacing w:val="-18"/>
          <w:sz w:val="28"/>
          <w:u w:val="thick"/>
        </w:rPr>
        <w:t xml:space="preserve"> </w:t>
      </w:r>
      <w:r>
        <w:rPr>
          <w:rFonts w:ascii="Arial"/>
          <w:sz w:val="28"/>
          <w:u w:val="thick"/>
        </w:rPr>
        <w:t>and</w:t>
      </w:r>
      <w:r>
        <w:rPr>
          <w:rFonts w:ascii="Arial"/>
          <w:spacing w:val="-11"/>
          <w:sz w:val="28"/>
          <w:u w:val="thick"/>
        </w:rPr>
        <w:t xml:space="preserve"> </w:t>
      </w:r>
      <w:r>
        <w:rPr>
          <w:rFonts w:ascii="Arial"/>
          <w:sz w:val="28"/>
          <w:u w:val="thick"/>
        </w:rPr>
        <w:t>logic</w:t>
      </w:r>
      <w:r>
        <w:rPr>
          <w:rFonts w:ascii="Arial"/>
          <w:spacing w:val="-8"/>
          <w:sz w:val="28"/>
          <w:u w:val="thick"/>
        </w:rPr>
        <w:t xml:space="preserve"> </w:t>
      </w:r>
      <w:r>
        <w:rPr>
          <w:rFonts w:ascii="Arial"/>
          <w:spacing w:val="-2"/>
          <w:sz w:val="28"/>
          <w:u w:val="thick"/>
        </w:rPr>
        <w:t>control:</w:t>
      </w:r>
    </w:p>
    <w:p w:rsidR="00706248" w:rsidRDefault="006074D4">
      <w:pPr>
        <w:spacing w:before="163" w:line="362" w:lineRule="auto"/>
        <w:ind w:left="360" w:right="1408"/>
        <w:rPr>
          <w:rFonts w:ascii="Arial"/>
          <w:sz w:val="28"/>
        </w:rPr>
      </w:pPr>
      <w:r>
        <w:rPr>
          <w:rFonts w:ascii="Arial"/>
          <w:sz w:val="28"/>
        </w:rPr>
        <w:t>The</w:t>
      </w:r>
      <w:r>
        <w:rPr>
          <w:rFonts w:ascii="Arial"/>
          <w:spacing w:val="40"/>
          <w:sz w:val="28"/>
        </w:rPr>
        <w:t xml:space="preserve"> </w:t>
      </w:r>
      <w:r>
        <w:rPr>
          <w:rFonts w:ascii="Arial"/>
          <w:sz w:val="28"/>
        </w:rPr>
        <w:t>function</w:t>
      </w:r>
      <w:r>
        <w:rPr>
          <w:rFonts w:ascii="Arial"/>
          <w:spacing w:val="40"/>
          <w:sz w:val="28"/>
        </w:rPr>
        <w:t xml:space="preserve"> </w:t>
      </w:r>
      <w:r>
        <w:rPr>
          <w:rFonts w:ascii="Arial"/>
          <w:sz w:val="28"/>
        </w:rPr>
        <w:t>of</w:t>
      </w:r>
      <w:r>
        <w:rPr>
          <w:rFonts w:ascii="Arial"/>
          <w:spacing w:val="40"/>
          <w:sz w:val="28"/>
        </w:rPr>
        <w:t xml:space="preserve"> </w:t>
      </w:r>
      <w:r>
        <w:rPr>
          <w:rFonts w:ascii="Arial"/>
          <w:sz w:val="28"/>
        </w:rPr>
        <w:t>this</w:t>
      </w:r>
      <w:r>
        <w:rPr>
          <w:rFonts w:ascii="Arial"/>
          <w:spacing w:val="40"/>
          <w:sz w:val="28"/>
        </w:rPr>
        <w:t xml:space="preserve"> </w:t>
      </w:r>
      <w:r>
        <w:rPr>
          <w:rFonts w:ascii="Arial"/>
          <w:sz w:val="28"/>
        </w:rPr>
        <w:t>block</w:t>
      </w:r>
      <w:r>
        <w:rPr>
          <w:rFonts w:ascii="Arial"/>
          <w:spacing w:val="40"/>
          <w:sz w:val="28"/>
        </w:rPr>
        <w:t xml:space="preserve"> </w:t>
      </w:r>
      <w:r>
        <w:rPr>
          <w:rFonts w:ascii="Arial"/>
          <w:sz w:val="28"/>
        </w:rPr>
        <w:t>is</w:t>
      </w:r>
      <w:r>
        <w:rPr>
          <w:rFonts w:ascii="Arial"/>
          <w:spacing w:val="40"/>
          <w:sz w:val="28"/>
        </w:rPr>
        <w:t xml:space="preserve"> </w:t>
      </w:r>
      <w:r>
        <w:rPr>
          <w:rFonts w:ascii="Arial"/>
          <w:sz w:val="28"/>
        </w:rPr>
        <w:t>to</w:t>
      </w:r>
      <w:r>
        <w:rPr>
          <w:rFonts w:ascii="Arial"/>
          <w:spacing w:val="40"/>
          <w:sz w:val="28"/>
        </w:rPr>
        <w:t xml:space="preserve"> </w:t>
      </w:r>
      <w:r>
        <w:rPr>
          <w:rFonts w:ascii="Arial"/>
          <w:sz w:val="28"/>
        </w:rPr>
        <w:t>control</w:t>
      </w:r>
      <w:r>
        <w:rPr>
          <w:rFonts w:ascii="Arial"/>
          <w:spacing w:val="40"/>
          <w:sz w:val="28"/>
        </w:rPr>
        <w:t xml:space="preserve"> </w:t>
      </w:r>
      <w:r>
        <w:rPr>
          <w:rFonts w:ascii="Arial"/>
          <w:sz w:val="28"/>
        </w:rPr>
        <w:t>the</w:t>
      </w:r>
      <w:r>
        <w:rPr>
          <w:rFonts w:ascii="Arial"/>
          <w:spacing w:val="40"/>
          <w:sz w:val="28"/>
        </w:rPr>
        <w:t xml:space="preserve"> </w:t>
      </w:r>
      <w:r>
        <w:rPr>
          <w:rFonts w:ascii="Arial"/>
          <w:sz w:val="28"/>
        </w:rPr>
        <w:t>internal</w:t>
      </w:r>
      <w:r>
        <w:rPr>
          <w:rFonts w:ascii="Arial"/>
          <w:spacing w:val="40"/>
          <w:sz w:val="28"/>
        </w:rPr>
        <w:t xml:space="preserve"> </w:t>
      </w:r>
      <w:r>
        <w:rPr>
          <w:rFonts w:ascii="Arial"/>
          <w:sz w:val="28"/>
        </w:rPr>
        <w:t>operation</w:t>
      </w:r>
      <w:r>
        <w:rPr>
          <w:rFonts w:ascii="Arial"/>
          <w:spacing w:val="40"/>
          <w:sz w:val="28"/>
        </w:rPr>
        <w:t xml:space="preserve"> </w:t>
      </w:r>
      <w:r>
        <w:rPr>
          <w:rFonts w:ascii="Arial"/>
          <w:sz w:val="28"/>
        </w:rPr>
        <w:t>of</w:t>
      </w:r>
      <w:r>
        <w:rPr>
          <w:rFonts w:ascii="Arial"/>
          <w:spacing w:val="40"/>
          <w:sz w:val="28"/>
        </w:rPr>
        <w:t xml:space="preserve"> </w:t>
      </w:r>
      <w:r>
        <w:rPr>
          <w:rFonts w:ascii="Arial"/>
          <w:sz w:val="28"/>
        </w:rPr>
        <w:t>the device and to control the transfer of data and control or status words. It accepts inputs from the CPU address and control buses and in turn issues command to both the control groups.</w:t>
      </w:r>
    </w:p>
    <w:p w:rsidR="00706248" w:rsidRDefault="00706248">
      <w:pPr>
        <w:pStyle w:val="BodyText"/>
        <w:spacing w:before="170"/>
        <w:ind w:left="0"/>
        <w:rPr>
          <w:rFonts w:ascii="Arial"/>
          <w:sz w:val="28"/>
        </w:rPr>
      </w:pPr>
    </w:p>
    <w:p w:rsidR="00706248" w:rsidRDefault="006074D4">
      <w:pPr>
        <w:ind w:left="675"/>
        <w:jc w:val="both"/>
        <w:rPr>
          <w:rFonts w:ascii="Arial"/>
          <w:sz w:val="28"/>
        </w:rPr>
      </w:pPr>
      <w:r>
        <w:rPr>
          <w:rFonts w:ascii="Arial"/>
          <w:noProof/>
          <w:sz w:val="28"/>
          <w:lang w:val="en-IN" w:eastAsia="en-IN"/>
        </w:rPr>
        <w:drawing>
          <wp:anchor distT="0" distB="0" distL="0" distR="0" simplePos="0" relativeHeight="15779328" behindDoc="0" locked="0" layoutInCell="1" allowOverlap="1">
            <wp:simplePos x="0" y="0"/>
            <wp:positionH relativeFrom="page">
              <wp:posOffset>1151581</wp:posOffset>
            </wp:positionH>
            <wp:positionV relativeFrom="paragraph">
              <wp:posOffset>14214</wp:posOffset>
            </wp:positionV>
            <wp:extent cx="198495" cy="172286"/>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7" cstate="print"/>
                    <a:stretch>
                      <a:fillRect/>
                    </a:stretch>
                  </pic:blipFill>
                  <pic:spPr>
                    <a:xfrm>
                      <a:off x="0" y="0"/>
                      <a:ext cx="198495" cy="172286"/>
                    </a:xfrm>
                    <a:prstGeom prst="rect">
                      <a:avLst/>
                    </a:prstGeom>
                  </pic:spPr>
                </pic:pic>
              </a:graphicData>
            </a:graphic>
          </wp:anchor>
        </w:drawing>
      </w:r>
      <w:r>
        <w:rPr>
          <w:rFonts w:ascii="Arial"/>
          <w:spacing w:val="-3"/>
          <w:sz w:val="28"/>
          <w:u w:val="single"/>
        </w:rPr>
        <w:t xml:space="preserve"> </w:t>
      </w:r>
      <w:r>
        <w:rPr>
          <w:rFonts w:ascii="Arial"/>
          <w:sz w:val="28"/>
          <w:u w:val="single"/>
        </w:rPr>
        <w:t>Chip</w:t>
      </w:r>
      <w:r>
        <w:rPr>
          <w:rFonts w:ascii="Arial"/>
          <w:spacing w:val="-8"/>
          <w:sz w:val="28"/>
          <w:u w:val="single"/>
        </w:rPr>
        <w:t xml:space="preserve"> </w:t>
      </w:r>
      <w:r>
        <w:rPr>
          <w:rFonts w:ascii="Arial"/>
          <w:spacing w:val="-2"/>
          <w:sz w:val="28"/>
          <w:u w:val="single"/>
        </w:rPr>
        <w:t>Select:</w:t>
      </w:r>
    </w:p>
    <w:p w:rsidR="00706248" w:rsidRDefault="006074D4">
      <w:pPr>
        <w:spacing w:before="211" w:line="367" w:lineRule="auto"/>
        <w:ind w:left="360" w:right="1380"/>
        <w:jc w:val="both"/>
        <w:rPr>
          <w:rFonts w:ascii="Arial"/>
          <w:sz w:val="28"/>
        </w:rPr>
      </w:pPr>
      <w:r>
        <w:rPr>
          <w:rFonts w:ascii="Arial"/>
          <w:sz w:val="28"/>
        </w:rPr>
        <w:t>A low on this input selects the chip and enables the</w:t>
      </w:r>
      <w:r>
        <w:rPr>
          <w:rFonts w:ascii="Arial"/>
          <w:sz w:val="28"/>
        </w:rPr>
        <w:t xml:space="preserve"> communication between the 8255 </w:t>
      </w:r>
      <w:proofErr w:type="gramStart"/>
      <w:r>
        <w:rPr>
          <w:rFonts w:ascii="Arial"/>
          <w:sz w:val="28"/>
        </w:rPr>
        <w:t>A</w:t>
      </w:r>
      <w:proofErr w:type="gramEnd"/>
      <w:r>
        <w:rPr>
          <w:rFonts w:ascii="Arial"/>
          <w:sz w:val="28"/>
        </w:rPr>
        <w:t xml:space="preserve"> &amp; the CPU. It is connected to the output of address decode circuitry to select the device when it</w:t>
      </w:r>
      <w:r>
        <w:rPr>
          <w:rFonts w:ascii="Arial"/>
          <w:spacing w:val="80"/>
          <w:sz w:val="28"/>
        </w:rPr>
        <w:t xml:space="preserve"> </w:t>
      </w:r>
      <w:r>
        <w:rPr>
          <w:rFonts w:ascii="Arial"/>
          <w:noProof/>
          <w:spacing w:val="18"/>
          <w:sz w:val="28"/>
          <w:lang w:val="en-IN" w:eastAsia="en-IN"/>
        </w:rPr>
        <w:drawing>
          <wp:inline distT="0" distB="0" distL="0" distR="0">
            <wp:extent cx="245806" cy="14778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8" cstate="print"/>
                    <a:stretch>
                      <a:fillRect/>
                    </a:stretch>
                  </pic:blipFill>
                  <pic:spPr>
                    <a:xfrm>
                      <a:off x="0" y="0"/>
                      <a:ext cx="245806" cy="147781"/>
                    </a:xfrm>
                    <a:prstGeom prst="rect">
                      <a:avLst/>
                    </a:prstGeom>
                  </pic:spPr>
                </pic:pic>
              </a:graphicData>
            </a:graphic>
          </wp:inline>
        </w:drawing>
      </w:r>
      <w:r>
        <w:rPr>
          <w:spacing w:val="18"/>
          <w:sz w:val="28"/>
        </w:rPr>
        <w:t xml:space="preserve"> </w:t>
      </w:r>
      <w:r>
        <w:rPr>
          <w:rFonts w:ascii="Arial"/>
          <w:sz w:val="28"/>
        </w:rPr>
        <w:t>(Read). A low on this input enables the 8255 to send the data or status information to the CPU on the data bus.</w:t>
      </w:r>
    </w:p>
    <w:p w:rsidR="00706248" w:rsidRDefault="00706248">
      <w:pPr>
        <w:spacing w:line="367" w:lineRule="auto"/>
        <w:jc w:val="both"/>
        <w:rPr>
          <w:rFonts w:ascii="Arial"/>
          <w:sz w:val="28"/>
        </w:rPr>
        <w:sectPr w:rsidR="00706248">
          <w:pgSz w:w="12240" w:h="15840"/>
          <w:pgMar w:top="1360" w:right="360" w:bottom="280" w:left="1440" w:header="720" w:footer="720" w:gutter="0"/>
          <w:cols w:space="720"/>
        </w:sectPr>
      </w:pPr>
    </w:p>
    <w:p w:rsidR="00706248" w:rsidRDefault="006074D4">
      <w:pPr>
        <w:spacing w:before="71"/>
        <w:ind w:left="810"/>
        <w:rPr>
          <w:rFonts w:ascii="Arial"/>
          <w:sz w:val="28"/>
        </w:rPr>
      </w:pPr>
      <w:r>
        <w:rPr>
          <w:rFonts w:ascii="Arial"/>
          <w:noProof/>
          <w:sz w:val="28"/>
          <w:lang w:val="en-IN" w:eastAsia="en-IN"/>
        </w:rPr>
        <w:lastRenderedPageBreak/>
        <w:drawing>
          <wp:anchor distT="0" distB="0" distL="0" distR="0" simplePos="0" relativeHeight="15779840" behindDoc="0" locked="0" layoutInCell="1" allowOverlap="1">
            <wp:simplePos x="0" y="0"/>
            <wp:positionH relativeFrom="page">
              <wp:posOffset>1142842</wp:posOffset>
            </wp:positionH>
            <wp:positionV relativeFrom="paragraph">
              <wp:posOffset>64288</wp:posOffset>
            </wp:positionV>
            <wp:extent cx="288960" cy="170322"/>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9" cstate="print"/>
                    <a:stretch>
                      <a:fillRect/>
                    </a:stretch>
                  </pic:blipFill>
                  <pic:spPr>
                    <a:xfrm>
                      <a:off x="0" y="0"/>
                      <a:ext cx="288960" cy="170322"/>
                    </a:xfrm>
                    <a:prstGeom prst="rect">
                      <a:avLst/>
                    </a:prstGeom>
                  </pic:spPr>
                </pic:pic>
              </a:graphicData>
            </a:graphic>
          </wp:anchor>
        </w:drawing>
      </w:r>
      <w:r>
        <w:rPr>
          <w:rFonts w:ascii="Arial"/>
          <w:sz w:val="28"/>
          <w:u w:val="single"/>
        </w:rPr>
        <w:t xml:space="preserve"> </w:t>
      </w:r>
      <w:r>
        <w:rPr>
          <w:rFonts w:ascii="Arial"/>
          <w:spacing w:val="-2"/>
          <w:sz w:val="28"/>
          <w:u w:val="single"/>
        </w:rPr>
        <w:t>(Write):</w:t>
      </w:r>
    </w:p>
    <w:p w:rsidR="00706248" w:rsidRDefault="006074D4">
      <w:pPr>
        <w:spacing w:before="213" w:line="360" w:lineRule="auto"/>
        <w:ind w:left="360" w:right="1323"/>
        <w:rPr>
          <w:rFonts w:ascii="Arial"/>
          <w:sz w:val="28"/>
        </w:rPr>
      </w:pPr>
      <w:r>
        <w:rPr>
          <w:rFonts w:ascii="Arial"/>
          <w:sz w:val="28"/>
        </w:rPr>
        <w:t>A low</w:t>
      </w:r>
      <w:r>
        <w:rPr>
          <w:rFonts w:ascii="Arial"/>
          <w:spacing w:val="-5"/>
          <w:sz w:val="28"/>
        </w:rPr>
        <w:t xml:space="preserve"> </w:t>
      </w:r>
      <w:r>
        <w:rPr>
          <w:rFonts w:ascii="Arial"/>
          <w:sz w:val="28"/>
        </w:rPr>
        <w:t>on</w:t>
      </w:r>
      <w:r>
        <w:rPr>
          <w:rFonts w:ascii="Arial"/>
          <w:spacing w:val="-3"/>
          <w:sz w:val="28"/>
        </w:rPr>
        <w:t xml:space="preserve"> </w:t>
      </w:r>
      <w:r>
        <w:rPr>
          <w:rFonts w:ascii="Arial"/>
          <w:sz w:val="28"/>
        </w:rPr>
        <w:t>this</w:t>
      </w:r>
      <w:r>
        <w:rPr>
          <w:rFonts w:ascii="Arial"/>
          <w:spacing w:val="-5"/>
          <w:sz w:val="28"/>
        </w:rPr>
        <w:t xml:space="preserve"> </w:t>
      </w:r>
      <w:r>
        <w:rPr>
          <w:rFonts w:ascii="Arial"/>
          <w:sz w:val="28"/>
        </w:rPr>
        <w:t>input</w:t>
      </w:r>
      <w:r>
        <w:rPr>
          <w:rFonts w:ascii="Arial"/>
          <w:spacing w:val="-7"/>
          <w:sz w:val="28"/>
        </w:rPr>
        <w:t xml:space="preserve"> </w:t>
      </w:r>
      <w:r>
        <w:rPr>
          <w:rFonts w:ascii="Arial"/>
          <w:sz w:val="28"/>
        </w:rPr>
        <w:t>pin</w:t>
      </w:r>
      <w:r>
        <w:rPr>
          <w:rFonts w:ascii="Arial"/>
          <w:spacing w:val="-2"/>
          <w:sz w:val="28"/>
        </w:rPr>
        <w:t xml:space="preserve"> </w:t>
      </w:r>
      <w:r>
        <w:rPr>
          <w:rFonts w:ascii="Arial"/>
          <w:sz w:val="28"/>
        </w:rPr>
        <w:t>enables</w:t>
      </w:r>
      <w:r>
        <w:rPr>
          <w:rFonts w:ascii="Arial"/>
          <w:spacing w:val="-7"/>
          <w:sz w:val="28"/>
        </w:rPr>
        <w:t xml:space="preserve"> </w:t>
      </w:r>
      <w:r>
        <w:rPr>
          <w:rFonts w:ascii="Arial"/>
          <w:sz w:val="28"/>
        </w:rPr>
        <w:t>the</w:t>
      </w:r>
      <w:r>
        <w:rPr>
          <w:rFonts w:ascii="Arial"/>
          <w:spacing w:val="-1"/>
          <w:sz w:val="28"/>
        </w:rPr>
        <w:t xml:space="preserve"> </w:t>
      </w:r>
      <w:r>
        <w:rPr>
          <w:rFonts w:ascii="Arial"/>
          <w:sz w:val="28"/>
        </w:rPr>
        <w:t>CPU</w:t>
      </w:r>
      <w:r>
        <w:rPr>
          <w:rFonts w:ascii="Arial"/>
          <w:spacing w:val="-4"/>
          <w:sz w:val="28"/>
        </w:rPr>
        <w:t xml:space="preserve"> </w:t>
      </w:r>
      <w:r>
        <w:rPr>
          <w:rFonts w:ascii="Arial"/>
          <w:sz w:val="28"/>
        </w:rPr>
        <w:t>to</w:t>
      </w:r>
      <w:r>
        <w:rPr>
          <w:rFonts w:ascii="Arial"/>
          <w:spacing w:val="-1"/>
          <w:sz w:val="28"/>
        </w:rPr>
        <w:t xml:space="preserve"> </w:t>
      </w:r>
      <w:r>
        <w:rPr>
          <w:rFonts w:ascii="Arial"/>
          <w:sz w:val="28"/>
        </w:rPr>
        <w:t>write</w:t>
      </w:r>
      <w:r>
        <w:rPr>
          <w:rFonts w:ascii="Arial"/>
          <w:spacing w:val="-4"/>
          <w:sz w:val="28"/>
        </w:rPr>
        <w:t xml:space="preserve"> </w:t>
      </w:r>
      <w:r>
        <w:rPr>
          <w:rFonts w:ascii="Arial"/>
          <w:sz w:val="28"/>
        </w:rPr>
        <w:t>data</w:t>
      </w:r>
      <w:r>
        <w:rPr>
          <w:rFonts w:ascii="Arial"/>
          <w:spacing w:val="-4"/>
          <w:sz w:val="28"/>
        </w:rPr>
        <w:t xml:space="preserve"> </w:t>
      </w:r>
      <w:r>
        <w:rPr>
          <w:rFonts w:ascii="Arial"/>
          <w:sz w:val="28"/>
        </w:rPr>
        <w:t>or</w:t>
      </w:r>
      <w:r>
        <w:rPr>
          <w:rFonts w:ascii="Arial"/>
          <w:spacing w:val="-3"/>
          <w:sz w:val="28"/>
        </w:rPr>
        <w:t xml:space="preserve"> </w:t>
      </w:r>
      <w:r>
        <w:rPr>
          <w:rFonts w:ascii="Arial"/>
          <w:sz w:val="28"/>
        </w:rPr>
        <w:t>control</w:t>
      </w:r>
      <w:r>
        <w:rPr>
          <w:rFonts w:ascii="Arial"/>
          <w:spacing w:val="-5"/>
          <w:sz w:val="28"/>
        </w:rPr>
        <w:t xml:space="preserve"> </w:t>
      </w:r>
      <w:r>
        <w:rPr>
          <w:rFonts w:ascii="Arial"/>
          <w:sz w:val="28"/>
        </w:rPr>
        <w:t>words into the 8255 A.</w:t>
      </w:r>
    </w:p>
    <w:p w:rsidR="00706248" w:rsidRDefault="00706248">
      <w:pPr>
        <w:pStyle w:val="BodyText"/>
        <w:spacing w:before="167"/>
        <w:ind w:left="0"/>
        <w:rPr>
          <w:rFonts w:ascii="Arial"/>
          <w:sz w:val="28"/>
        </w:rPr>
      </w:pPr>
    </w:p>
    <w:p w:rsidR="00706248" w:rsidRDefault="006074D4">
      <w:pPr>
        <w:ind w:left="360"/>
        <w:jc w:val="both"/>
        <w:rPr>
          <w:rFonts w:ascii="Arial"/>
          <w:sz w:val="28"/>
        </w:rPr>
      </w:pPr>
      <w:r>
        <w:rPr>
          <w:rFonts w:ascii="Arial"/>
          <w:sz w:val="28"/>
          <w:u w:val="thick"/>
        </w:rPr>
        <w:t>A</w:t>
      </w:r>
      <w:r>
        <w:rPr>
          <w:rFonts w:ascii="Arial"/>
          <w:sz w:val="28"/>
          <w:u w:val="thick"/>
          <w:vertAlign w:val="subscript"/>
        </w:rPr>
        <w:t>1</w:t>
      </w:r>
      <w:r>
        <w:rPr>
          <w:rFonts w:ascii="Arial"/>
          <w:sz w:val="28"/>
          <w:u w:val="thick"/>
        </w:rPr>
        <w:t>,</w:t>
      </w:r>
      <w:r>
        <w:rPr>
          <w:rFonts w:ascii="Arial"/>
          <w:spacing w:val="-3"/>
          <w:sz w:val="28"/>
          <w:u w:val="thick"/>
        </w:rPr>
        <w:t xml:space="preserve"> </w:t>
      </w:r>
      <w:r>
        <w:rPr>
          <w:rFonts w:ascii="Arial"/>
          <w:sz w:val="28"/>
          <w:u w:val="thick"/>
        </w:rPr>
        <w:t>A</w:t>
      </w:r>
      <w:r>
        <w:rPr>
          <w:rFonts w:ascii="Arial"/>
          <w:sz w:val="28"/>
          <w:u w:val="thick"/>
          <w:vertAlign w:val="subscript"/>
        </w:rPr>
        <w:t>0</w:t>
      </w:r>
      <w:r>
        <w:rPr>
          <w:rFonts w:ascii="Arial"/>
          <w:spacing w:val="-3"/>
          <w:sz w:val="28"/>
          <w:u w:val="thick"/>
        </w:rPr>
        <w:t xml:space="preserve"> </w:t>
      </w:r>
      <w:r>
        <w:rPr>
          <w:rFonts w:ascii="Arial"/>
          <w:sz w:val="28"/>
          <w:u w:val="thick"/>
        </w:rPr>
        <w:t>port</w:t>
      </w:r>
      <w:r>
        <w:rPr>
          <w:rFonts w:ascii="Arial"/>
          <w:spacing w:val="-7"/>
          <w:sz w:val="28"/>
          <w:u w:val="thick"/>
        </w:rPr>
        <w:t xml:space="preserve"> </w:t>
      </w:r>
      <w:r>
        <w:rPr>
          <w:rFonts w:ascii="Arial"/>
          <w:spacing w:val="-2"/>
          <w:sz w:val="28"/>
          <w:u w:val="thick"/>
        </w:rPr>
        <w:t>select:</w:t>
      </w:r>
    </w:p>
    <w:p w:rsidR="00706248" w:rsidRDefault="006074D4">
      <w:pPr>
        <w:spacing w:before="182" w:line="367" w:lineRule="auto"/>
        <w:ind w:left="360" w:right="1383"/>
        <w:jc w:val="both"/>
        <w:rPr>
          <w:rFonts w:ascii="Arial"/>
          <w:sz w:val="28"/>
        </w:rPr>
      </w:pPr>
      <w:r>
        <w:rPr>
          <w:rFonts w:ascii="Arial"/>
          <w:sz w:val="28"/>
        </w:rPr>
        <w:t xml:space="preserve">These input signals, in conjunction with </w:t>
      </w:r>
      <w:proofErr w:type="gramStart"/>
      <w:r>
        <w:rPr>
          <w:rFonts w:ascii="Arial"/>
          <w:sz w:val="28"/>
        </w:rPr>
        <w:t>the</w:t>
      </w:r>
      <w:r>
        <w:rPr>
          <w:rFonts w:ascii="Arial"/>
          <w:spacing w:val="40"/>
          <w:sz w:val="28"/>
        </w:rPr>
        <w:t xml:space="preserve"> </w:t>
      </w:r>
      <w:r>
        <w:rPr>
          <w:rFonts w:ascii="Arial"/>
          <w:noProof/>
          <w:spacing w:val="4"/>
          <w:position w:val="-1"/>
          <w:sz w:val="28"/>
          <w:lang w:val="en-IN" w:eastAsia="en-IN"/>
        </w:rPr>
        <w:drawing>
          <wp:inline distT="0" distB="0" distL="0" distR="0">
            <wp:extent cx="238990" cy="177827"/>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0" cstate="print"/>
                    <a:stretch>
                      <a:fillRect/>
                    </a:stretch>
                  </pic:blipFill>
                  <pic:spPr>
                    <a:xfrm>
                      <a:off x="0" y="0"/>
                      <a:ext cx="238990" cy="177827"/>
                    </a:xfrm>
                    <a:prstGeom prst="rect">
                      <a:avLst/>
                    </a:prstGeom>
                  </pic:spPr>
                </pic:pic>
              </a:graphicData>
            </a:graphic>
          </wp:inline>
        </w:drawing>
      </w:r>
      <w:r>
        <w:rPr>
          <w:spacing w:val="4"/>
          <w:sz w:val="28"/>
        </w:rPr>
        <w:t xml:space="preserve"> </w:t>
      </w:r>
      <w:r>
        <w:rPr>
          <w:rFonts w:ascii="Arial"/>
          <w:sz w:val="28"/>
        </w:rPr>
        <w:t>and</w:t>
      </w:r>
      <w:proofErr w:type="gramEnd"/>
      <w:r>
        <w:rPr>
          <w:rFonts w:ascii="Arial"/>
          <w:spacing w:val="40"/>
          <w:sz w:val="28"/>
        </w:rPr>
        <w:t xml:space="preserve"> </w:t>
      </w:r>
      <w:r>
        <w:rPr>
          <w:rFonts w:ascii="Arial"/>
          <w:noProof/>
          <w:spacing w:val="-13"/>
          <w:sz w:val="28"/>
          <w:lang w:val="en-IN" w:eastAsia="en-IN"/>
        </w:rPr>
        <w:drawing>
          <wp:inline distT="0" distB="0" distL="0" distR="0">
            <wp:extent cx="290146" cy="170418"/>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1" cstate="print"/>
                    <a:stretch>
                      <a:fillRect/>
                    </a:stretch>
                  </pic:blipFill>
                  <pic:spPr>
                    <a:xfrm>
                      <a:off x="0" y="0"/>
                      <a:ext cx="290146" cy="170418"/>
                    </a:xfrm>
                    <a:prstGeom prst="rect">
                      <a:avLst/>
                    </a:prstGeom>
                  </pic:spPr>
                </pic:pic>
              </a:graphicData>
            </a:graphic>
          </wp:inline>
        </w:drawing>
      </w:r>
      <w:r>
        <w:rPr>
          <w:spacing w:val="-5"/>
          <w:sz w:val="28"/>
        </w:rPr>
        <w:t xml:space="preserve"> </w:t>
      </w:r>
      <w:r>
        <w:rPr>
          <w:rFonts w:ascii="Arial"/>
          <w:sz w:val="28"/>
        </w:rPr>
        <w:t>inputs, control the selection of one of the three ports or the control word registers. They are normally connected to the least significant bits of the address bus (A</w:t>
      </w:r>
      <w:r>
        <w:rPr>
          <w:rFonts w:ascii="Arial"/>
          <w:sz w:val="28"/>
          <w:vertAlign w:val="subscript"/>
        </w:rPr>
        <w:t>0</w:t>
      </w:r>
      <w:r>
        <w:rPr>
          <w:rFonts w:ascii="Arial"/>
          <w:sz w:val="28"/>
        </w:rPr>
        <w:t xml:space="preserve"> and A</w:t>
      </w:r>
      <w:r>
        <w:rPr>
          <w:rFonts w:ascii="Arial"/>
          <w:sz w:val="28"/>
          <w:vertAlign w:val="subscript"/>
        </w:rPr>
        <w:t>1</w:t>
      </w:r>
      <w:r>
        <w:rPr>
          <w:rFonts w:ascii="Arial"/>
          <w:sz w:val="28"/>
        </w:rPr>
        <w:t>).</w:t>
      </w:r>
    </w:p>
    <w:p w:rsidR="00706248" w:rsidRDefault="006074D4">
      <w:pPr>
        <w:spacing w:line="315" w:lineRule="exact"/>
        <w:ind w:left="360"/>
        <w:jc w:val="both"/>
        <w:rPr>
          <w:rFonts w:ascii="Arial"/>
          <w:sz w:val="28"/>
        </w:rPr>
      </w:pPr>
      <w:r>
        <w:rPr>
          <w:rFonts w:ascii="Arial"/>
          <w:sz w:val="28"/>
        </w:rPr>
        <w:t>Following</w:t>
      </w:r>
      <w:r>
        <w:rPr>
          <w:rFonts w:ascii="Arial"/>
          <w:spacing w:val="-18"/>
          <w:sz w:val="28"/>
        </w:rPr>
        <w:t xml:space="preserve"> </w:t>
      </w:r>
      <w:r>
        <w:rPr>
          <w:rFonts w:ascii="Arial"/>
          <w:sz w:val="28"/>
        </w:rPr>
        <w:t>Table</w:t>
      </w:r>
      <w:r>
        <w:rPr>
          <w:rFonts w:ascii="Arial"/>
          <w:spacing w:val="-13"/>
          <w:sz w:val="28"/>
        </w:rPr>
        <w:t xml:space="preserve"> </w:t>
      </w:r>
      <w:r>
        <w:rPr>
          <w:rFonts w:ascii="Arial"/>
          <w:sz w:val="28"/>
        </w:rPr>
        <w:t>gives</w:t>
      </w:r>
      <w:r>
        <w:rPr>
          <w:rFonts w:ascii="Arial"/>
          <w:spacing w:val="-12"/>
          <w:sz w:val="28"/>
        </w:rPr>
        <w:t xml:space="preserve"> </w:t>
      </w:r>
      <w:r>
        <w:rPr>
          <w:rFonts w:ascii="Arial"/>
          <w:sz w:val="28"/>
        </w:rPr>
        <w:t>the</w:t>
      </w:r>
      <w:r>
        <w:rPr>
          <w:rFonts w:ascii="Arial"/>
          <w:spacing w:val="-9"/>
          <w:sz w:val="28"/>
        </w:rPr>
        <w:t xml:space="preserve"> </w:t>
      </w:r>
      <w:r>
        <w:rPr>
          <w:rFonts w:ascii="Arial"/>
          <w:sz w:val="28"/>
        </w:rPr>
        <w:t>basic</w:t>
      </w:r>
      <w:r>
        <w:rPr>
          <w:rFonts w:ascii="Arial"/>
          <w:spacing w:val="-12"/>
          <w:sz w:val="28"/>
        </w:rPr>
        <w:t xml:space="preserve"> </w:t>
      </w:r>
      <w:r>
        <w:rPr>
          <w:rFonts w:ascii="Arial"/>
          <w:spacing w:val="-2"/>
          <w:sz w:val="28"/>
        </w:rPr>
        <w:t>operation,</w:t>
      </w:r>
    </w:p>
    <w:p w:rsidR="00706248" w:rsidRDefault="00706248">
      <w:pPr>
        <w:pStyle w:val="BodyText"/>
        <w:spacing w:before="4" w:after="1"/>
        <w:ind w:left="0"/>
        <w:rPr>
          <w:rFonts w:ascii="Arial"/>
          <w:sz w:val="13"/>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4"/>
        <w:gridCol w:w="955"/>
        <w:gridCol w:w="1095"/>
        <w:gridCol w:w="1097"/>
        <w:gridCol w:w="1220"/>
        <w:gridCol w:w="1615"/>
        <w:gridCol w:w="1953"/>
      </w:tblGrid>
      <w:tr w:rsidR="00706248">
        <w:trPr>
          <w:trHeight w:val="551"/>
        </w:trPr>
        <w:tc>
          <w:tcPr>
            <w:tcW w:w="924" w:type="dxa"/>
          </w:tcPr>
          <w:p w:rsidR="00706248" w:rsidRDefault="006074D4">
            <w:pPr>
              <w:pStyle w:val="TableParagraph"/>
              <w:spacing w:line="321" w:lineRule="exact"/>
              <w:ind w:left="110"/>
              <w:rPr>
                <w:rFonts w:ascii="Arial"/>
                <w:sz w:val="28"/>
              </w:rPr>
            </w:pPr>
            <w:r>
              <w:rPr>
                <w:rFonts w:ascii="Arial"/>
                <w:spacing w:val="-5"/>
                <w:sz w:val="28"/>
              </w:rPr>
              <w:t>A</w:t>
            </w:r>
            <w:r>
              <w:rPr>
                <w:rFonts w:ascii="Arial"/>
                <w:spacing w:val="-5"/>
                <w:sz w:val="28"/>
                <w:vertAlign w:val="subscript"/>
              </w:rPr>
              <w:t>1</w:t>
            </w:r>
          </w:p>
        </w:tc>
        <w:tc>
          <w:tcPr>
            <w:tcW w:w="955" w:type="dxa"/>
          </w:tcPr>
          <w:p w:rsidR="00706248" w:rsidRDefault="006074D4">
            <w:pPr>
              <w:pStyle w:val="TableParagraph"/>
              <w:spacing w:line="321" w:lineRule="exact"/>
              <w:ind w:left="110"/>
              <w:rPr>
                <w:rFonts w:ascii="Arial"/>
                <w:sz w:val="28"/>
              </w:rPr>
            </w:pPr>
            <w:r>
              <w:rPr>
                <w:rFonts w:ascii="Arial"/>
                <w:spacing w:val="-5"/>
                <w:sz w:val="28"/>
              </w:rPr>
              <w:t>A</w:t>
            </w:r>
            <w:r>
              <w:rPr>
                <w:rFonts w:ascii="Arial"/>
                <w:spacing w:val="-5"/>
                <w:sz w:val="28"/>
                <w:vertAlign w:val="subscript"/>
              </w:rPr>
              <w:t>0</w:t>
            </w:r>
          </w:p>
        </w:tc>
        <w:tc>
          <w:tcPr>
            <w:tcW w:w="1095" w:type="dxa"/>
          </w:tcPr>
          <w:p w:rsidR="00706248" w:rsidRDefault="00706248">
            <w:pPr>
              <w:pStyle w:val="TableParagraph"/>
              <w:spacing w:before="1"/>
              <w:rPr>
                <w:rFonts w:ascii="Arial"/>
                <w:sz w:val="3"/>
              </w:rPr>
            </w:pPr>
          </w:p>
          <w:p w:rsidR="00706248" w:rsidRDefault="006074D4">
            <w:pPr>
              <w:pStyle w:val="TableParagraph"/>
              <w:ind w:left="152"/>
              <w:rPr>
                <w:rFonts w:ascii="Arial"/>
                <w:sz w:val="20"/>
              </w:rPr>
            </w:pPr>
            <w:r>
              <w:rPr>
                <w:rFonts w:ascii="Arial"/>
                <w:noProof/>
                <w:sz w:val="20"/>
                <w:lang w:val="en-IN" w:eastAsia="en-IN"/>
              </w:rPr>
              <w:drawing>
                <wp:inline distT="0" distB="0" distL="0" distR="0">
                  <wp:extent cx="230075" cy="15621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2" cstate="print"/>
                          <a:stretch>
                            <a:fillRect/>
                          </a:stretch>
                        </pic:blipFill>
                        <pic:spPr>
                          <a:xfrm>
                            <a:off x="0" y="0"/>
                            <a:ext cx="230075" cy="156210"/>
                          </a:xfrm>
                          <a:prstGeom prst="rect">
                            <a:avLst/>
                          </a:prstGeom>
                        </pic:spPr>
                      </pic:pic>
                    </a:graphicData>
                  </a:graphic>
                </wp:inline>
              </w:drawing>
            </w:r>
          </w:p>
        </w:tc>
        <w:tc>
          <w:tcPr>
            <w:tcW w:w="1097" w:type="dxa"/>
          </w:tcPr>
          <w:p w:rsidR="00706248" w:rsidRDefault="00706248">
            <w:pPr>
              <w:pStyle w:val="TableParagraph"/>
              <w:spacing w:before="6"/>
              <w:rPr>
                <w:rFonts w:ascii="Arial"/>
                <w:sz w:val="3"/>
              </w:rPr>
            </w:pPr>
          </w:p>
          <w:p w:rsidR="00706248" w:rsidRDefault="006074D4">
            <w:pPr>
              <w:pStyle w:val="TableParagraph"/>
              <w:ind w:left="155"/>
              <w:rPr>
                <w:rFonts w:ascii="Arial"/>
                <w:sz w:val="20"/>
              </w:rPr>
            </w:pPr>
            <w:r>
              <w:rPr>
                <w:rFonts w:ascii="Arial"/>
                <w:noProof/>
                <w:sz w:val="20"/>
                <w:lang w:val="en-IN" w:eastAsia="en-IN"/>
              </w:rPr>
              <w:drawing>
                <wp:inline distT="0" distB="0" distL="0" distR="0">
                  <wp:extent cx="287640" cy="170116"/>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3" cstate="print"/>
                          <a:stretch>
                            <a:fillRect/>
                          </a:stretch>
                        </pic:blipFill>
                        <pic:spPr>
                          <a:xfrm>
                            <a:off x="0" y="0"/>
                            <a:ext cx="287640" cy="170116"/>
                          </a:xfrm>
                          <a:prstGeom prst="rect">
                            <a:avLst/>
                          </a:prstGeom>
                        </pic:spPr>
                      </pic:pic>
                    </a:graphicData>
                  </a:graphic>
                </wp:inline>
              </w:drawing>
            </w:r>
          </w:p>
        </w:tc>
        <w:tc>
          <w:tcPr>
            <w:tcW w:w="1220" w:type="dxa"/>
          </w:tcPr>
          <w:p w:rsidR="00706248" w:rsidRDefault="00706248">
            <w:pPr>
              <w:pStyle w:val="TableParagraph"/>
              <w:spacing w:before="1"/>
              <w:rPr>
                <w:rFonts w:ascii="Arial"/>
                <w:sz w:val="3"/>
              </w:rPr>
            </w:pPr>
          </w:p>
          <w:p w:rsidR="00706248" w:rsidRDefault="006074D4">
            <w:pPr>
              <w:pStyle w:val="TableParagraph"/>
              <w:ind w:left="159"/>
              <w:rPr>
                <w:rFonts w:ascii="Arial"/>
                <w:sz w:val="20"/>
              </w:rPr>
            </w:pPr>
            <w:r>
              <w:rPr>
                <w:rFonts w:ascii="Arial"/>
                <w:noProof/>
                <w:sz w:val="20"/>
                <w:lang w:val="en-IN" w:eastAsia="en-IN"/>
              </w:rPr>
              <w:drawing>
                <wp:inline distT="0" distB="0" distL="0" distR="0">
                  <wp:extent cx="184654" cy="15621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4" cstate="print"/>
                          <a:stretch>
                            <a:fillRect/>
                          </a:stretch>
                        </pic:blipFill>
                        <pic:spPr>
                          <a:xfrm>
                            <a:off x="0" y="0"/>
                            <a:ext cx="184654" cy="156210"/>
                          </a:xfrm>
                          <a:prstGeom prst="rect">
                            <a:avLst/>
                          </a:prstGeom>
                        </pic:spPr>
                      </pic:pic>
                    </a:graphicData>
                  </a:graphic>
                </wp:inline>
              </w:drawing>
            </w:r>
          </w:p>
        </w:tc>
        <w:tc>
          <w:tcPr>
            <w:tcW w:w="3568" w:type="dxa"/>
            <w:gridSpan w:val="2"/>
          </w:tcPr>
          <w:p w:rsidR="00706248" w:rsidRDefault="006074D4">
            <w:pPr>
              <w:pStyle w:val="TableParagraph"/>
              <w:spacing w:line="316" w:lineRule="exact"/>
              <w:ind w:left="107"/>
              <w:rPr>
                <w:rFonts w:ascii="Arial"/>
                <w:sz w:val="28"/>
              </w:rPr>
            </w:pPr>
            <w:r>
              <w:rPr>
                <w:rFonts w:ascii="Arial"/>
                <w:sz w:val="28"/>
              </w:rPr>
              <w:t>Input</w:t>
            </w:r>
            <w:r>
              <w:rPr>
                <w:rFonts w:ascii="Arial"/>
                <w:spacing w:val="-8"/>
                <w:sz w:val="28"/>
              </w:rPr>
              <w:t xml:space="preserve"> </w:t>
            </w:r>
            <w:r>
              <w:rPr>
                <w:rFonts w:ascii="Arial"/>
                <w:spacing w:val="-2"/>
                <w:sz w:val="28"/>
              </w:rPr>
              <w:t>operation</w:t>
            </w:r>
          </w:p>
        </w:tc>
      </w:tr>
      <w:tr w:rsidR="00706248">
        <w:trPr>
          <w:trHeight w:val="482"/>
        </w:trPr>
        <w:tc>
          <w:tcPr>
            <w:tcW w:w="924" w:type="dxa"/>
          </w:tcPr>
          <w:p w:rsidR="00706248" w:rsidRDefault="006074D4">
            <w:pPr>
              <w:pStyle w:val="TableParagraph"/>
              <w:spacing w:line="318" w:lineRule="exact"/>
              <w:ind w:left="110"/>
              <w:rPr>
                <w:rFonts w:ascii="Arial"/>
                <w:sz w:val="28"/>
              </w:rPr>
            </w:pPr>
            <w:r>
              <w:rPr>
                <w:rFonts w:ascii="Arial"/>
                <w:spacing w:val="-10"/>
                <w:sz w:val="28"/>
              </w:rPr>
              <w:t>0</w:t>
            </w:r>
          </w:p>
        </w:tc>
        <w:tc>
          <w:tcPr>
            <w:tcW w:w="955" w:type="dxa"/>
          </w:tcPr>
          <w:p w:rsidR="00706248" w:rsidRDefault="006074D4">
            <w:pPr>
              <w:pStyle w:val="TableParagraph"/>
              <w:spacing w:line="318" w:lineRule="exact"/>
              <w:ind w:left="110"/>
              <w:rPr>
                <w:rFonts w:ascii="Arial"/>
                <w:sz w:val="28"/>
              </w:rPr>
            </w:pPr>
            <w:r>
              <w:rPr>
                <w:rFonts w:ascii="Arial"/>
                <w:spacing w:val="-10"/>
                <w:sz w:val="28"/>
              </w:rPr>
              <w:t>0</w:t>
            </w:r>
          </w:p>
        </w:tc>
        <w:tc>
          <w:tcPr>
            <w:tcW w:w="1095" w:type="dxa"/>
          </w:tcPr>
          <w:p w:rsidR="00706248" w:rsidRDefault="006074D4">
            <w:pPr>
              <w:pStyle w:val="TableParagraph"/>
              <w:spacing w:line="318" w:lineRule="exact"/>
              <w:ind w:left="110"/>
              <w:rPr>
                <w:rFonts w:ascii="Arial"/>
                <w:sz w:val="28"/>
              </w:rPr>
            </w:pPr>
            <w:r>
              <w:rPr>
                <w:rFonts w:ascii="Arial"/>
                <w:spacing w:val="-10"/>
                <w:sz w:val="28"/>
              </w:rPr>
              <w:t>0</w:t>
            </w:r>
          </w:p>
        </w:tc>
        <w:tc>
          <w:tcPr>
            <w:tcW w:w="1097" w:type="dxa"/>
          </w:tcPr>
          <w:p w:rsidR="00706248" w:rsidRDefault="006074D4">
            <w:pPr>
              <w:pStyle w:val="TableParagraph"/>
              <w:spacing w:line="318" w:lineRule="exact"/>
              <w:ind w:left="105"/>
              <w:rPr>
                <w:rFonts w:ascii="Arial"/>
                <w:sz w:val="28"/>
              </w:rPr>
            </w:pPr>
            <w:r>
              <w:rPr>
                <w:rFonts w:ascii="Arial"/>
                <w:spacing w:val="-10"/>
                <w:sz w:val="28"/>
              </w:rPr>
              <w:t>1</w:t>
            </w:r>
          </w:p>
        </w:tc>
        <w:tc>
          <w:tcPr>
            <w:tcW w:w="1220" w:type="dxa"/>
          </w:tcPr>
          <w:p w:rsidR="00706248" w:rsidRDefault="006074D4">
            <w:pPr>
              <w:pStyle w:val="TableParagraph"/>
              <w:spacing w:line="318" w:lineRule="exact"/>
              <w:ind w:left="107"/>
              <w:rPr>
                <w:rFonts w:ascii="Arial"/>
                <w:sz w:val="28"/>
              </w:rPr>
            </w:pPr>
            <w:r>
              <w:rPr>
                <w:rFonts w:ascii="Arial"/>
                <w:spacing w:val="-10"/>
                <w:sz w:val="28"/>
              </w:rPr>
              <w:t>0</w:t>
            </w:r>
          </w:p>
        </w:tc>
        <w:tc>
          <w:tcPr>
            <w:tcW w:w="1615" w:type="dxa"/>
            <w:tcBorders>
              <w:right w:val="nil"/>
            </w:tcBorders>
          </w:tcPr>
          <w:p w:rsidR="00706248" w:rsidRDefault="006074D4">
            <w:pPr>
              <w:pStyle w:val="TableParagraph"/>
              <w:spacing w:line="318" w:lineRule="exact"/>
              <w:ind w:left="107"/>
              <w:rPr>
                <w:rFonts w:ascii="Arial"/>
                <w:sz w:val="28"/>
              </w:rPr>
            </w:pPr>
            <w:r>
              <w:rPr>
                <w:rFonts w:ascii="Arial"/>
                <w:sz w:val="28"/>
              </w:rPr>
              <w:t>PORT</w:t>
            </w:r>
            <w:r>
              <w:rPr>
                <w:rFonts w:ascii="Arial"/>
                <w:spacing w:val="-9"/>
                <w:sz w:val="28"/>
              </w:rPr>
              <w:t xml:space="preserve"> </w:t>
            </w:r>
            <w:r>
              <w:rPr>
                <w:rFonts w:ascii="Arial"/>
                <w:spacing w:val="-10"/>
                <w:sz w:val="28"/>
              </w:rPr>
              <w:t>A</w:t>
            </w:r>
          </w:p>
        </w:tc>
        <w:tc>
          <w:tcPr>
            <w:tcW w:w="1953" w:type="dxa"/>
            <w:tcBorders>
              <w:left w:val="nil"/>
            </w:tcBorders>
          </w:tcPr>
          <w:p w:rsidR="00706248" w:rsidRDefault="00706248">
            <w:pPr>
              <w:pStyle w:val="TableParagraph"/>
              <w:spacing w:line="318" w:lineRule="exact"/>
              <w:ind w:right="437"/>
              <w:jc w:val="right"/>
              <w:rPr>
                <w:rFonts w:ascii="Arial"/>
                <w:sz w:val="28"/>
              </w:rPr>
            </w:pPr>
            <w:r w:rsidRPr="00706248">
              <w:rPr>
                <w:rFonts w:ascii="Arial"/>
                <w:sz w:val="28"/>
              </w:rPr>
              <w:pict>
                <v:group id="docshapegroup51" o:spid="_x0000_s1157" style="position:absolute;left:0;text-align:left;margin-left:-20.35pt;margin-top:8.6pt;width:31.8pt;height:1.15pt;z-index:-18923520;mso-position-horizontal-relative:text;mso-position-vertical-relative:text" coordorigin="-407,172" coordsize="636,23">
                  <v:shape id="docshape52" o:spid="_x0000_s1158" style="position:absolute;left:-407;top:171;width:636;height:23" coordorigin="-407,172" coordsize="636,23" o:spt="100" adj="0,,0" path="m128,172r-20,1l-400,181r-5,1l-407,188r2,5l-399,195r508,-8l129,187r5,-3l189,180r-53,l134,174r-6,-2xm128,172r6,2l136,180r53,l229,177,128,172xe" fillcolor="black" stroked="f">
                    <v:stroke joinstyle="round"/>
                    <v:formulas/>
                    <v:path arrowok="t" o:connecttype="segments"/>
                  </v:shape>
                </v:group>
              </w:pict>
            </w:r>
            <w:r w:rsidR="006074D4">
              <w:rPr>
                <w:noProof/>
                <w:position w:val="2"/>
                <w:lang w:val="en-IN" w:eastAsia="en-IN"/>
              </w:rPr>
              <w:drawing>
                <wp:inline distT="0" distB="0" distL="0" distR="0">
                  <wp:extent cx="77470" cy="7620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5" cstate="print"/>
                          <a:stretch>
                            <a:fillRect/>
                          </a:stretch>
                        </pic:blipFill>
                        <pic:spPr>
                          <a:xfrm>
                            <a:off x="0" y="0"/>
                            <a:ext cx="77470" cy="76200"/>
                          </a:xfrm>
                          <a:prstGeom prst="rect">
                            <a:avLst/>
                          </a:prstGeom>
                        </pic:spPr>
                      </pic:pic>
                    </a:graphicData>
                  </a:graphic>
                </wp:inline>
              </w:drawing>
            </w:r>
            <w:r w:rsidR="006074D4">
              <w:rPr>
                <w:spacing w:val="80"/>
                <w:sz w:val="20"/>
              </w:rPr>
              <w:t xml:space="preserve"> </w:t>
            </w:r>
            <w:r w:rsidR="006074D4">
              <w:rPr>
                <w:rFonts w:ascii="Arial"/>
                <w:sz w:val="28"/>
              </w:rPr>
              <w:t>Data bus</w:t>
            </w:r>
          </w:p>
        </w:tc>
      </w:tr>
      <w:tr w:rsidR="00706248">
        <w:trPr>
          <w:trHeight w:val="484"/>
        </w:trPr>
        <w:tc>
          <w:tcPr>
            <w:tcW w:w="924" w:type="dxa"/>
          </w:tcPr>
          <w:p w:rsidR="00706248" w:rsidRDefault="006074D4">
            <w:pPr>
              <w:pStyle w:val="TableParagraph"/>
              <w:spacing w:line="318" w:lineRule="exact"/>
              <w:ind w:left="110"/>
              <w:rPr>
                <w:rFonts w:ascii="Arial"/>
                <w:sz w:val="28"/>
              </w:rPr>
            </w:pPr>
            <w:r>
              <w:rPr>
                <w:rFonts w:ascii="Arial"/>
                <w:spacing w:val="-10"/>
                <w:sz w:val="28"/>
              </w:rPr>
              <w:t>0</w:t>
            </w:r>
          </w:p>
        </w:tc>
        <w:tc>
          <w:tcPr>
            <w:tcW w:w="955" w:type="dxa"/>
          </w:tcPr>
          <w:p w:rsidR="00706248" w:rsidRDefault="006074D4">
            <w:pPr>
              <w:pStyle w:val="TableParagraph"/>
              <w:spacing w:line="318" w:lineRule="exact"/>
              <w:ind w:left="110"/>
              <w:rPr>
                <w:rFonts w:ascii="Arial"/>
                <w:sz w:val="28"/>
              </w:rPr>
            </w:pPr>
            <w:r>
              <w:rPr>
                <w:rFonts w:ascii="Arial"/>
                <w:spacing w:val="-10"/>
                <w:sz w:val="28"/>
              </w:rPr>
              <w:t>1</w:t>
            </w:r>
          </w:p>
        </w:tc>
        <w:tc>
          <w:tcPr>
            <w:tcW w:w="1095" w:type="dxa"/>
          </w:tcPr>
          <w:p w:rsidR="00706248" w:rsidRDefault="006074D4">
            <w:pPr>
              <w:pStyle w:val="TableParagraph"/>
              <w:spacing w:line="318" w:lineRule="exact"/>
              <w:ind w:left="110"/>
              <w:rPr>
                <w:rFonts w:ascii="Arial"/>
                <w:sz w:val="28"/>
              </w:rPr>
            </w:pPr>
            <w:r>
              <w:rPr>
                <w:rFonts w:ascii="Arial"/>
                <w:spacing w:val="-10"/>
                <w:sz w:val="28"/>
              </w:rPr>
              <w:t>0</w:t>
            </w:r>
          </w:p>
        </w:tc>
        <w:tc>
          <w:tcPr>
            <w:tcW w:w="1097" w:type="dxa"/>
          </w:tcPr>
          <w:p w:rsidR="00706248" w:rsidRDefault="006074D4">
            <w:pPr>
              <w:pStyle w:val="TableParagraph"/>
              <w:spacing w:line="318" w:lineRule="exact"/>
              <w:ind w:left="105"/>
              <w:rPr>
                <w:rFonts w:ascii="Arial"/>
                <w:sz w:val="28"/>
              </w:rPr>
            </w:pPr>
            <w:r>
              <w:rPr>
                <w:rFonts w:ascii="Arial"/>
                <w:spacing w:val="-10"/>
                <w:sz w:val="28"/>
              </w:rPr>
              <w:t>1</w:t>
            </w:r>
          </w:p>
        </w:tc>
        <w:tc>
          <w:tcPr>
            <w:tcW w:w="1220" w:type="dxa"/>
          </w:tcPr>
          <w:p w:rsidR="00706248" w:rsidRDefault="006074D4">
            <w:pPr>
              <w:pStyle w:val="TableParagraph"/>
              <w:spacing w:line="318" w:lineRule="exact"/>
              <w:ind w:left="107"/>
              <w:rPr>
                <w:rFonts w:ascii="Arial"/>
                <w:sz w:val="28"/>
              </w:rPr>
            </w:pPr>
            <w:r>
              <w:rPr>
                <w:rFonts w:ascii="Arial"/>
                <w:spacing w:val="-10"/>
                <w:sz w:val="28"/>
              </w:rPr>
              <w:t>0</w:t>
            </w:r>
          </w:p>
        </w:tc>
        <w:tc>
          <w:tcPr>
            <w:tcW w:w="1615" w:type="dxa"/>
            <w:tcBorders>
              <w:right w:val="nil"/>
            </w:tcBorders>
          </w:tcPr>
          <w:p w:rsidR="00706248" w:rsidRDefault="006074D4">
            <w:pPr>
              <w:pStyle w:val="TableParagraph"/>
              <w:spacing w:line="318" w:lineRule="exact"/>
              <w:ind w:left="107"/>
              <w:rPr>
                <w:rFonts w:ascii="Arial"/>
                <w:sz w:val="28"/>
              </w:rPr>
            </w:pPr>
            <w:r>
              <w:rPr>
                <w:rFonts w:ascii="Arial"/>
                <w:sz w:val="28"/>
              </w:rPr>
              <w:t>PORT</w:t>
            </w:r>
            <w:r>
              <w:rPr>
                <w:rFonts w:ascii="Arial"/>
                <w:spacing w:val="-9"/>
                <w:sz w:val="28"/>
              </w:rPr>
              <w:t xml:space="preserve"> </w:t>
            </w:r>
            <w:r>
              <w:rPr>
                <w:rFonts w:ascii="Arial"/>
                <w:spacing w:val="-10"/>
                <w:sz w:val="28"/>
              </w:rPr>
              <w:t>B</w:t>
            </w:r>
          </w:p>
        </w:tc>
        <w:tc>
          <w:tcPr>
            <w:tcW w:w="1953" w:type="dxa"/>
            <w:tcBorders>
              <w:left w:val="nil"/>
            </w:tcBorders>
          </w:tcPr>
          <w:p w:rsidR="00706248" w:rsidRDefault="00706248">
            <w:pPr>
              <w:pStyle w:val="TableParagraph"/>
              <w:ind w:right="437"/>
              <w:jc w:val="right"/>
              <w:rPr>
                <w:rFonts w:ascii="Arial"/>
                <w:position w:val="1"/>
                <w:sz w:val="28"/>
              </w:rPr>
            </w:pPr>
            <w:r w:rsidRPr="00706248">
              <w:rPr>
                <w:rFonts w:ascii="Arial"/>
                <w:position w:val="1"/>
                <w:sz w:val="28"/>
              </w:rPr>
              <w:pict>
                <v:group id="docshapegroup53" o:spid="_x0000_s1155" style="position:absolute;left:0;text-align:left;margin-left:-20.35pt;margin-top:10.2pt;width:31.8pt;height:1.2pt;z-index:-18923008;mso-position-horizontal-relative:text;mso-position-vertical-relative:text" coordorigin="-407,204" coordsize="636,24">
                  <v:shape id="docshape54" o:spid="_x0000_s1156" style="position:absolute;left:-407;top:203;width:636;height:24" coordorigin="-407,204" coordsize="636,24" o:spt="100" adj="0,,0" path="m128,204r-20,l-400,213r-5,2l-407,221r2,5l-399,228r508,-8l129,220r5,-3l216,211r-80,l134,207r-6,-3xm128,204r6,3l136,211r80,l229,210,128,204xe" fillcolor="black" stroked="f">
                    <v:stroke joinstyle="round"/>
                    <v:formulas/>
                    <v:path arrowok="t" o:connecttype="segments"/>
                  </v:shape>
                </v:group>
              </w:pict>
            </w:r>
            <w:r w:rsidR="006074D4">
              <w:rPr>
                <w:noProof/>
                <w:lang w:val="en-IN" w:eastAsia="en-IN"/>
              </w:rPr>
              <w:drawing>
                <wp:inline distT="0" distB="0" distL="0" distR="0">
                  <wp:extent cx="77470" cy="7620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6" cstate="print"/>
                          <a:stretch>
                            <a:fillRect/>
                          </a:stretch>
                        </pic:blipFill>
                        <pic:spPr>
                          <a:xfrm>
                            <a:off x="0" y="0"/>
                            <a:ext cx="77470" cy="76200"/>
                          </a:xfrm>
                          <a:prstGeom prst="rect">
                            <a:avLst/>
                          </a:prstGeom>
                        </pic:spPr>
                      </pic:pic>
                    </a:graphicData>
                  </a:graphic>
                </wp:inline>
              </w:drawing>
            </w:r>
            <w:r w:rsidR="006074D4">
              <w:rPr>
                <w:spacing w:val="80"/>
                <w:position w:val="1"/>
                <w:sz w:val="20"/>
              </w:rPr>
              <w:t xml:space="preserve"> </w:t>
            </w:r>
            <w:r w:rsidR="006074D4">
              <w:rPr>
                <w:rFonts w:ascii="Arial"/>
                <w:position w:val="1"/>
                <w:sz w:val="28"/>
              </w:rPr>
              <w:t>Data bus</w:t>
            </w:r>
          </w:p>
        </w:tc>
      </w:tr>
      <w:tr w:rsidR="00706248">
        <w:trPr>
          <w:trHeight w:val="482"/>
        </w:trPr>
        <w:tc>
          <w:tcPr>
            <w:tcW w:w="924" w:type="dxa"/>
          </w:tcPr>
          <w:p w:rsidR="00706248" w:rsidRDefault="006074D4">
            <w:pPr>
              <w:pStyle w:val="TableParagraph"/>
              <w:spacing w:line="316" w:lineRule="exact"/>
              <w:ind w:left="110"/>
              <w:rPr>
                <w:rFonts w:ascii="Arial"/>
                <w:sz w:val="28"/>
              </w:rPr>
            </w:pPr>
            <w:r>
              <w:rPr>
                <w:rFonts w:ascii="Arial"/>
                <w:spacing w:val="-10"/>
                <w:sz w:val="28"/>
              </w:rPr>
              <w:t>1</w:t>
            </w:r>
          </w:p>
        </w:tc>
        <w:tc>
          <w:tcPr>
            <w:tcW w:w="955" w:type="dxa"/>
          </w:tcPr>
          <w:p w:rsidR="00706248" w:rsidRDefault="006074D4">
            <w:pPr>
              <w:pStyle w:val="TableParagraph"/>
              <w:spacing w:line="316" w:lineRule="exact"/>
              <w:ind w:left="110"/>
              <w:rPr>
                <w:rFonts w:ascii="Arial"/>
                <w:sz w:val="28"/>
              </w:rPr>
            </w:pPr>
            <w:r>
              <w:rPr>
                <w:rFonts w:ascii="Arial"/>
                <w:spacing w:val="-10"/>
                <w:sz w:val="28"/>
              </w:rPr>
              <w:t>0</w:t>
            </w:r>
          </w:p>
        </w:tc>
        <w:tc>
          <w:tcPr>
            <w:tcW w:w="1095" w:type="dxa"/>
          </w:tcPr>
          <w:p w:rsidR="00706248" w:rsidRDefault="006074D4">
            <w:pPr>
              <w:pStyle w:val="TableParagraph"/>
              <w:spacing w:line="316" w:lineRule="exact"/>
              <w:ind w:left="110"/>
              <w:rPr>
                <w:rFonts w:ascii="Arial"/>
                <w:sz w:val="28"/>
              </w:rPr>
            </w:pPr>
            <w:r>
              <w:rPr>
                <w:rFonts w:ascii="Arial"/>
                <w:spacing w:val="-10"/>
                <w:sz w:val="28"/>
              </w:rPr>
              <w:t>0</w:t>
            </w:r>
          </w:p>
        </w:tc>
        <w:tc>
          <w:tcPr>
            <w:tcW w:w="1097" w:type="dxa"/>
          </w:tcPr>
          <w:p w:rsidR="00706248" w:rsidRDefault="006074D4">
            <w:pPr>
              <w:pStyle w:val="TableParagraph"/>
              <w:spacing w:line="316" w:lineRule="exact"/>
              <w:ind w:left="105"/>
              <w:rPr>
                <w:rFonts w:ascii="Arial"/>
                <w:sz w:val="28"/>
              </w:rPr>
            </w:pPr>
            <w:r>
              <w:rPr>
                <w:rFonts w:ascii="Arial"/>
                <w:spacing w:val="-10"/>
                <w:sz w:val="28"/>
              </w:rPr>
              <w:t>1</w:t>
            </w:r>
          </w:p>
        </w:tc>
        <w:tc>
          <w:tcPr>
            <w:tcW w:w="1220" w:type="dxa"/>
          </w:tcPr>
          <w:p w:rsidR="00706248" w:rsidRDefault="006074D4">
            <w:pPr>
              <w:pStyle w:val="TableParagraph"/>
              <w:spacing w:line="316" w:lineRule="exact"/>
              <w:ind w:left="107"/>
              <w:rPr>
                <w:rFonts w:ascii="Arial"/>
                <w:sz w:val="28"/>
              </w:rPr>
            </w:pPr>
            <w:r>
              <w:rPr>
                <w:rFonts w:ascii="Arial"/>
                <w:spacing w:val="-10"/>
                <w:sz w:val="28"/>
              </w:rPr>
              <w:t>0</w:t>
            </w:r>
          </w:p>
        </w:tc>
        <w:tc>
          <w:tcPr>
            <w:tcW w:w="1615" w:type="dxa"/>
            <w:tcBorders>
              <w:right w:val="nil"/>
            </w:tcBorders>
          </w:tcPr>
          <w:p w:rsidR="00706248" w:rsidRDefault="006074D4">
            <w:pPr>
              <w:pStyle w:val="TableParagraph"/>
              <w:spacing w:line="316" w:lineRule="exact"/>
              <w:ind w:left="107"/>
              <w:rPr>
                <w:rFonts w:ascii="Arial"/>
                <w:sz w:val="28"/>
              </w:rPr>
            </w:pPr>
            <w:r>
              <w:rPr>
                <w:rFonts w:ascii="Arial"/>
                <w:sz w:val="28"/>
              </w:rPr>
              <w:t>PORT</w:t>
            </w:r>
            <w:r>
              <w:rPr>
                <w:rFonts w:ascii="Arial"/>
                <w:spacing w:val="-9"/>
                <w:sz w:val="28"/>
              </w:rPr>
              <w:t xml:space="preserve"> </w:t>
            </w:r>
            <w:r>
              <w:rPr>
                <w:rFonts w:ascii="Arial"/>
                <w:spacing w:val="-10"/>
                <w:sz w:val="28"/>
              </w:rPr>
              <w:t>C</w:t>
            </w:r>
          </w:p>
        </w:tc>
        <w:tc>
          <w:tcPr>
            <w:tcW w:w="1953" w:type="dxa"/>
            <w:tcBorders>
              <w:left w:val="nil"/>
            </w:tcBorders>
          </w:tcPr>
          <w:p w:rsidR="00706248" w:rsidRDefault="00706248">
            <w:pPr>
              <w:pStyle w:val="TableParagraph"/>
              <w:spacing w:line="316" w:lineRule="exact"/>
              <w:ind w:right="422"/>
              <w:jc w:val="right"/>
              <w:rPr>
                <w:rFonts w:ascii="Arial"/>
                <w:sz w:val="28"/>
              </w:rPr>
            </w:pPr>
            <w:r w:rsidRPr="00706248">
              <w:rPr>
                <w:rFonts w:ascii="Arial"/>
                <w:sz w:val="28"/>
              </w:rPr>
              <w:pict>
                <v:group id="docshapegroup55" o:spid="_x0000_s1153" style="position:absolute;left:0;text-align:left;margin-left:-20.35pt;margin-top:8.1pt;width:31.8pt;height:1.15pt;z-index:-18922496;mso-position-horizontal-relative:text;mso-position-vertical-relative:text" coordorigin="-407,162" coordsize="636,23">
                  <v:shape id="docshape56" o:spid="_x0000_s1154" style="position:absolute;left:-407;top:162;width:636;height:23" coordorigin="-407,162" coordsize="636,23" o:spt="100" adj="0,,0" path="m128,162r-20,1l-400,171r-5,2l-407,178r2,6l-399,185r508,-8l129,177r5,-3l198,170r-62,l134,164r-6,-2xm128,162r6,2l136,170r62,l229,168,128,162xe" fillcolor="black" stroked="f">
                    <v:stroke joinstyle="round"/>
                    <v:formulas/>
                    <v:path arrowok="t" o:connecttype="segments"/>
                  </v:shape>
                </v:group>
              </w:pict>
            </w:r>
            <w:r w:rsidR="006074D4">
              <w:rPr>
                <w:noProof/>
                <w:position w:val="3"/>
                <w:lang w:val="en-IN" w:eastAsia="en-IN"/>
              </w:rPr>
              <w:drawing>
                <wp:inline distT="0" distB="0" distL="0" distR="0">
                  <wp:extent cx="77470" cy="7620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7" cstate="print"/>
                          <a:stretch>
                            <a:fillRect/>
                          </a:stretch>
                        </pic:blipFill>
                        <pic:spPr>
                          <a:xfrm>
                            <a:off x="0" y="0"/>
                            <a:ext cx="77470" cy="76200"/>
                          </a:xfrm>
                          <a:prstGeom prst="rect">
                            <a:avLst/>
                          </a:prstGeom>
                        </pic:spPr>
                      </pic:pic>
                    </a:graphicData>
                  </a:graphic>
                </wp:inline>
              </w:drawing>
            </w:r>
            <w:r w:rsidR="006074D4">
              <w:rPr>
                <w:spacing w:val="80"/>
                <w:sz w:val="20"/>
              </w:rPr>
              <w:t xml:space="preserve"> </w:t>
            </w:r>
            <w:r w:rsidR="006074D4">
              <w:rPr>
                <w:rFonts w:ascii="Arial"/>
                <w:sz w:val="28"/>
              </w:rPr>
              <w:t>Data bus</w:t>
            </w:r>
          </w:p>
        </w:tc>
      </w:tr>
      <w:tr w:rsidR="00706248">
        <w:trPr>
          <w:trHeight w:val="967"/>
        </w:trPr>
        <w:tc>
          <w:tcPr>
            <w:tcW w:w="924" w:type="dxa"/>
          </w:tcPr>
          <w:p w:rsidR="00706248" w:rsidRDefault="00706248">
            <w:pPr>
              <w:pStyle w:val="TableParagraph"/>
              <w:spacing w:before="157"/>
              <w:rPr>
                <w:rFonts w:ascii="Arial"/>
                <w:sz w:val="28"/>
              </w:rPr>
            </w:pPr>
          </w:p>
          <w:p w:rsidR="00706248" w:rsidRDefault="006074D4">
            <w:pPr>
              <w:pStyle w:val="TableParagraph"/>
              <w:ind w:left="110"/>
              <w:rPr>
                <w:rFonts w:ascii="Arial"/>
                <w:sz w:val="28"/>
              </w:rPr>
            </w:pPr>
            <w:r>
              <w:rPr>
                <w:rFonts w:ascii="Arial"/>
                <w:spacing w:val="-10"/>
                <w:sz w:val="28"/>
              </w:rPr>
              <w:t>0</w:t>
            </w:r>
          </w:p>
        </w:tc>
        <w:tc>
          <w:tcPr>
            <w:tcW w:w="955" w:type="dxa"/>
          </w:tcPr>
          <w:p w:rsidR="00706248" w:rsidRDefault="00706248">
            <w:pPr>
              <w:pStyle w:val="TableParagraph"/>
              <w:spacing w:before="157"/>
              <w:rPr>
                <w:rFonts w:ascii="Arial"/>
                <w:sz w:val="28"/>
              </w:rPr>
            </w:pPr>
          </w:p>
          <w:p w:rsidR="00706248" w:rsidRDefault="006074D4">
            <w:pPr>
              <w:pStyle w:val="TableParagraph"/>
              <w:ind w:left="110"/>
              <w:rPr>
                <w:rFonts w:ascii="Arial"/>
                <w:sz w:val="28"/>
              </w:rPr>
            </w:pPr>
            <w:r>
              <w:rPr>
                <w:rFonts w:ascii="Arial"/>
                <w:spacing w:val="-10"/>
                <w:sz w:val="28"/>
              </w:rPr>
              <w:t>0</w:t>
            </w:r>
          </w:p>
        </w:tc>
        <w:tc>
          <w:tcPr>
            <w:tcW w:w="1095" w:type="dxa"/>
          </w:tcPr>
          <w:p w:rsidR="00706248" w:rsidRDefault="00706248">
            <w:pPr>
              <w:pStyle w:val="TableParagraph"/>
              <w:spacing w:before="157"/>
              <w:rPr>
                <w:rFonts w:ascii="Arial"/>
                <w:sz w:val="28"/>
              </w:rPr>
            </w:pPr>
          </w:p>
          <w:p w:rsidR="00706248" w:rsidRDefault="006074D4">
            <w:pPr>
              <w:pStyle w:val="TableParagraph"/>
              <w:ind w:left="110"/>
              <w:rPr>
                <w:rFonts w:ascii="Arial"/>
                <w:sz w:val="28"/>
              </w:rPr>
            </w:pPr>
            <w:r>
              <w:rPr>
                <w:rFonts w:ascii="Arial"/>
                <w:spacing w:val="-10"/>
                <w:sz w:val="28"/>
              </w:rPr>
              <w:t>1</w:t>
            </w:r>
          </w:p>
        </w:tc>
        <w:tc>
          <w:tcPr>
            <w:tcW w:w="1097" w:type="dxa"/>
          </w:tcPr>
          <w:p w:rsidR="00706248" w:rsidRDefault="00706248">
            <w:pPr>
              <w:pStyle w:val="TableParagraph"/>
              <w:spacing w:before="157"/>
              <w:rPr>
                <w:rFonts w:ascii="Arial"/>
                <w:sz w:val="28"/>
              </w:rPr>
            </w:pPr>
          </w:p>
          <w:p w:rsidR="00706248" w:rsidRDefault="006074D4">
            <w:pPr>
              <w:pStyle w:val="TableParagraph"/>
              <w:ind w:left="107"/>
              <w:rPr>
                <w:rFonts w:ascii="Arial"/>
                <w:sz w:val="28"/>
              </w:rPr>
            </w:pPr>
            <w:r>
              <w:rPr>
                <w:rFonts w:ascii="Arial"/>
                <w:spacing w:val="-10"/>
                <w:sz w:val="28"/>
              </w:rPr>
              <w:t>0</w:t>
            </w:r>
          </w:p>
        </w:tc>
        <w:tc>
          <w:tcPr>
            <w:tcW w:w="1220" w:type="dxa"/>
          </w:tcPr>
          <w:p w:rsidR="00706248" w:rsidRDefault="00706248">
            <w:pPr>
              <w:pStyle w:val="TableParagraph"/>
              <w:spacing w:before="157"/>
              <w:rPr>
                <w:rFonts w:ascii="Arial"/>
                <w:sz w:val="28"/>
              </w:rPr>
            </w:pPr>
          </w:p>
          <w:p w:rsidR="00706248" w:rsidRDefault="006074D4">
            <w:pPr>
              <w:pStyle w:val="TableParagraph"/>
              <w:ind w:left="110"/>
              <w:rPr>
                <w:rFonts w:ascii="Arial"/>
                <w:sz w:val="28"/>
              </w:rPr>
            </w:pPr>
            <w:r>
              <w:rPr>
                <w:rFonts w:ascii="Arial"/>
                <w:spacing w:val="-10"/>
                <w:sz w:val="28"/>
              </w:rPr>
              <w:t>0</w:t>
            </w:r>
          </w:p>
        </w:tc>
        <w:tc>
          <w:tcPr>
            <w:tcW w:w="3568" w:type="dxa"/>
            <w:gridSpan w:val="2"/>
          </w:tcPr>
          <w:p w:rsidR="00706248" w:rsidRDefault="006074D4">
            <w:pPr>
              <w:pStyle w:val="TableParagraph"/>
              <w:spacing w:line="316" w:lineRule="exact"/>
              <w:ind w:left="107"/>
              <w:rPr>
                <w:rFonts w:ascii="Arial"/>
                <w:sz w:val="28"/>
              </w:rPr>
            </w:pPr>
            <w:r>
              <w:rPr>
                <w:rFonts w:ascii="Arial"/>
                <w:sz w:val="28"/>
                <w:u w:val="thick"/>
              </w:rPr>
              <w:t>Output</w:t>
            </w:r>
            <w:r>
              <w:rPr>
                <w:rFonts w:ascii="Arial"/>
                <w:spacing w:val="-11"/>
                <w:sz w:val="28"/>
                <w:u w:val="thick"/>
              </w:rPr>
              <w:t xml:space="preserve"> </w:t>
            </w:r>
            <w:r>
              <w:rPr>
                <w:rFonts w:ascii="Arial"/>
                <w:spacing w:val="-2"/>
                <w:sz w:val="28"/>
                <w:u w:val="thick"/>
              </w:rPr>
              <w:t>operation</w:t>
            </w:r>
          </w:p>
          <w:p w:rsidR="00706248" w:rsidRDefault="00706248">
            <w:pPr>
              <w:pStyle w:val="TableParagraph"/>
              <w:tabs>
                <w:tab w:val="left" w:pos="2077"/>
              </w:tabs>
              <w:spacing w:before="163"/>
              <w:ind w:left="107"/>
              <w:rPr>
                <w:rFonts w:ascii="Arial"/>
                <w:sz w:val="28"/>
              </w:rPr>
            </w:pPr>
            <w:r w:rsidRPr="00706248">
              <w:rPr>
                <w:rFonts w:ascii="Arial"/>
                <w:sz w:val="28"/>
              </w:rPr>
              <w:pict>
                <v:group id="docshapegroup57" o:spid="_x0000_s1150" style="position:absolute;left:0;text-align:left;margin-left:60.4pt;margin-top:13.95pt;width:31.8pt;height:6pt;z-index:-18921984" coordorigin="1208,279" coordsize="63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8" o:spid="_x0000_s1152" type="#_x0000_t75" style="position:absolute;left:1722;top:279;width:122;height:120">
                    <v:imagedata r:id="rId28" o:title=""/>
                  </v:shape>
                  <v:shape id="docshape59" o:spid="_x0000_s1151" style="position:absolute;left:1208;top:330;width:636;height:24" coordorigin="1208,330" coordsize="636,24" o:spt="100" adj="0,,0" path="m1743,330r-20,l1215,339r-5,2l1208,346r2,6l1216,354r508,-8l1744,346r5,-3l1830,337r-79,l1749,333r-6,-3xm1743,330r6,3l1751,337r79,l1844,336r-101,-6xe" fillcolor="black" stroked="f">
                    <v:stroke joinstyle="round"/>
                    <v:formulas/>
                    <v:path arrowok="t" o:connecttype="segments"/>
                  </v:shape>
                </v:group>
              </w:pict>
            </w:r>
            <w:r w:rsidR="006074D4">
              <w:rPr>
                <w:rFonts w:ascii="Arial"/>
                <w:sz w:val="28"/>
              </w:rPr>
              <w:t>Data</w:t>
            </w:r>
            <w:r w:rsidR="006074D4">
              <w:rPr>
                <w:rFonts w:ascii="Arial"/>
                <w:spacing w:val="-8"/>
                <w:sz w:val="28"/>
              </w:rPr>
              <w:t xml:space="preserve"> </w:t>
            </w:r>
            <w:r w:rsidR="006074D4">
              <w:rPr>
                <w:rFonts w:ascii="Arial"/>
                <w:spacing w:val="-5"/>
                <w:sz w:val="28"/>
              </w:rPr>
              <w:t>bus</w:t>
            </w:r>
            <w:r w:rsidR="006074D4">
              <w:rPr>
                <w:rFonts w:ascii="Arial"/>
                <w:sz w:val="28"/>
              </w:rPr>
              <w:tab/>
              <w:t>PORT</w:t>
            </w:r>
            <w:r w:rsidR="006074D4">
              <w:rPr>
                <w:rFonts w:ascii="Arial"/>
                <w:spacing w:val="-12"/>
                <w:sz w:val="28"/>
              </w:rPr>
              <w:t xml:space="preserve"> </w:t>
            </w:r>
            <w:r w:rsidR="006074D4">
              <w:rPr>
                <w:rFonts w:ascii="Arial"/>
                <w:spacing w:val="-10"/>
                <w:sz w:val="28"/>
              </w:rPr>
              <w:t>A</w:t>
            </w:r>
          </w:p>
        </w:tc>
      </w:tr>
      <w:tr w:rsidR="00706248">
        <w:trPr>
          <w:trHeight w:val="482"/>
        </w:trPr>
        <w:tc>
          <w:tcPr>
            <w:tcW w:w="924" w:type="dxa"/>
          </w:tcPr>
          <w:p w:rsidR="00706248" w:rsidRDefault="006074D4">
            <w:pPr>
              <w:pStyle w:val="TableParagraph"/>
              <w:spacing w:line="316" w:lineRule="exact"/>
              <w:ind w:left="110"/>
              <w:rPr>
                <w:rFonts w:ascii="Arial"/>
                <w:sz w:val="28"/>
              </w:rPr>
            </w:pPr>
            <w:r>
              <w:rPr>
                <w:rFonts w:ascii="Arial"/>
                <w:spacing w:val="-10"/>
                <w:sz w:val="28"/>
              </w:rPr>
              <w:t>0</w:t>
            </w:r>
          </w:p>
        </w:tc>
        <w:tc>
          <w:tcPr>
            <w:tcW w:w="955" w:type="dxa"/>
          </w:tcPr>
          <w:p w:rsidR="00706248" w:rsidRDefault="006074D4">
            <w:pPr>
              <w:pStyle w:val="TableParagraph"/>
              <w:spacing w:line="316" w:lineRule="exact"/>
              <w:ind w:left="110"/>
              <w:rPr>
                <w:rFonts w:ascii="Arial"/>
                <w:sz w:val="28"/>
              </w:rPr>
            </w:pPr>
            <w:r>
              <w:rPr>
                <w:rFonts w:ascii="Arial"/>
                <w:spacing w:val="-10"/>
                <w:sz w:val="28"/>
              </w:rPr>
              <w:t>1</w:t>
            </w:r>
          </w:p>
        </w:tc>
        <w:tc>
          <w:tcPr>
            <w:tcW w:w="1095" w:type="dxa"/>
          </w:tcPr>
          <w:p w:rsidR="00706248" w:rsidRDefault="006074D4">
            <w:pPr>
              <w:pStyle w:val="TableParagraph"/>
              <w:spacing w:line="316" w:lineRule="exact"/>
              <w:ind w:left="110"/>
              <w:rPr>
                <w:rFonts w:ascii="Arial"/>
                <w:sz w:val="28"/>
              </w:rPr>
            </w:pPr>
            <w:r>
              <w:rPr>
                <w:rFonts w:ascii="Arial"/>
                <w:spacing w:val="-10"/>
                <w:sz w:val="28"/>
              </w:rPr>
              <w:t>1</w:t>
            </w:r>
          </w:p>
        </w:tc>
        <w:tc>
          <w:tcPr>
            <w:tcW w:w="1097" w:type="dxa"/>
          </w:tcPr>
          <w:p w:rsidR="00706248" w:rsidRDefault="006074D4">
            <w:pPr>
              <w:pStyle w:val="TableParagraph"/>
              <w:spacing w:line="316" w:lineRule="exact"/>
              <w:ind w:left="105"/>
              <w:rPr>
                <w:rFonts w:ascii="Arial"/>
                <w:sz w:val="28"/>
              </w:rPr>
            </w:pPr>
            <w:r>
              <w:rPr>
                <w:rFonts w:ascii="Arial"/>
                <w:spacing w:val="-10"/>
                <w:sz w:val="28"/>
              </w:rPr>
              <w:t>0</w:t>
            </w:r>
          </w:p>
        </w:tc>
        <w:tc>
          <w:tcPr>
            <w:tcW w:w="1220" w:type="dxa"/>
          </w:tcPr>
          <w:p w:rsidR="00706248" w:rsidRDefault="006074D4">
            <w:pPr>
              <w:pStyle w:val="TableParagraph"/>
              <w:spacing w:line="316" w:lineRule="exact"/>
              <w:ind w:left="107"/>
              <w:rPr>
                <w:rFonts w:ascii="Arial"/>
                <w:sz w:val="28"/>
              </w:rPr>
            </w:pPr>
            <w:r>
              <w:rPr>
                <w:rFonts w:ascii="Arial"/>
                <w:spacing w:val="-10"/>
                <w:sz w:val="28"/>
              </w:rPr>
              <w:t>0</w:t>
            </w:r>
          </w:p>
        </w:tc>
        <w:tc>
          <w:tcPr>
            <w:tcW w:w="1615" w:type="dxa"/>
            <w:tcBorders>
              <w:right w:val="nil"/>
            </w:tcBorders>
          </w:tcPr>
          <w:p w:rsidR="00706248" w:rsidRDefault="006074D4">
            <w:pPr>
              <w:pStyle w:val="TableParagraph"/>
              <w:spacing w:line="316" w:lineRule="exact"/>
              <w:ind w:left="107"/>
              <w:rPr>
                <w:rFonts w:ascii="Arial"/>
                <w:sz w:val="28"/>
              </w:rPr>
            </w:pPr>
            <w:r>
              <w:rPr>
                <w:rFonts w:ascii="Arial"/>
                <w:sz w:val="28"/>
              </w:rPr>
              <w:t>Data</w:t>
            </w:r>
            <w:r>
              <w:rPr>
                <w:rFonts w:ascii="Arial"/>
                <w:spacing w:val="-8"/>
                <w:sz w:val="28"/>
              </w:rPr>
              <w:t xml:space="preserve"> </w:t>
            </w:r>
            <w:r>
              <w:rPr>
                <w:rFonts w:ascii="Arial"/>
                <w:spacing w:val="-5"/>
                <w:sz w:val="28"/>
              </w:rPr>
              <w:t>bus</w:t>
            </w:r>
          </w:p>
        </w:tc>
        <w:tc>
          <w:tcPr>
            <w:tcW w:w="1953" w:type="dxa"/>
            <w:tcBorders>
              <w:left w:val="nil"/>
            </w:tcBorders>
          </w:tcPr>
          <w:p w:rsidR="00706248" w:rsidRDefault="00706248">
            <w:pPr>
              <w:pStyle w:val="TableParagraph"/>
              <w:tabs>
                <w:tab w:val="left" w:pos="356"/>
              </w:tabs>
              <w:spacing w:line="316" w:lineRule="exact"/>
              <w:ind w:right="443"/>
              <w:jc w:val="right"/>
              <w:rPr>
                <w:rFonts w:ascii="Arial"/>
                <w:sz w:val="28"/>
              </w:rPr>
            </w:pPr>
            <w:r w:rsidRPr="00706248">
              <w:rPr>
                <w:rFonts w:ascii="Arial"/>
                <w:sz w:val="28"/>
              </w:rPr>
              <w:pict>
                <v:group id="docshapegroup60" o:spid="_x0000_s1148" style="position:absolute;left:0;text-align:left;margin-left:-20.35pt;margin-top:10.75pt;width:31.8pt;height:1.2pt;z-index:-18921472;mso-position-horizontal-relative:text;mso-position-vertical-relative:text" coordorigin="-407,215" coordsize="636,24">
                  <v:shape id="docshape61" o:spid="_x0000_s1149" style="position:absolute;left:-407;top:215;width:636;height:24" coordorigin="-407,215" coordsize="636,24" o:spt="100" adj="0,,0" path="m128,215r-20,l-400,224r-5,2l-407,231r2,6l-399,239r508,-8l129,231r5,-3l216,222r-80,l134,218r-6,-3xm128,215r6,3l136,222r80,l229,221,128,215xe" fillcolor="black" stroked="f">
                    <v:stroke joinstyle="round"/>
                    <v:formulas/>
                    <v:path arrowok="t" o:connecttype="segments"/>
                  </v:shape>
                </v:group>
              </w:pict>
            </w:r>
            <w:r w:rsidR="006074D4">
              <w:rPr>
                <w:noProof/>
                <w:position w:val="-2"/>
                <w:lang w:val="en-IN" w:eastAsia="en-IN"/>
              </w:rPr>
              <w:drawing>
                <wp:inline distT="0" distB="0" distL="0" distR="0">
                  <wp:extent cx="77470" cy="7620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6" cstate="print"/>
                          <a:stretch>
                            <a:fillRect/>
                          </a:stretch>
                        </pic:blipFill>
                        <pic:spPr>
                          <a:xfrm>
                            <a:off x="0" y="0"/>
                            <a:ext cx="77470" cy="76200"/>
                          </a:xfrm>
                          <a:prstGeom prst="rect">
                            <a:avLst/>
                          </a:prstGeom>
                        </pic:spPr>
                      </pic:pic>
                    </a:graphicData>
                  </a:graphic>
                </wp:inline>
              </w:drawing>
            </w:r>
            <w:r w:rsidR="006074D4">
              <w:rPr>
                <w:sz w:val="20"/>
              </w:rPr>
              <w:tab/>
            </w:r>
            <w:r w:rsidR="006074D4">
              <w:rPr>
                <w:rFonts w:ascii="Arial"/>
                <w:sz w:val="28"/>
              </w:rPr>
              <w:t>PORT</w:t>
            </w:r>
            <w:r w:rsidR="006074D4">
              <w:rPr>
                <w:rFonts w:ascii="Arial"/>
                <w:spacing w:val="-14"/>
                <w:sz w:val="28"/>
              </w:rPr>
              <w:t xml:space="preserve"> </w:t>
            </w:r>
            <w:r w:rsidR="006074D4">
              <w:rPr>
                <w:rFonts w:ascii="Arial"/>
                <w:spacing w:val="-10"/>
                <w:sz w:val="28"/>
              </w:rPr>
              <w:t>B</w:t>
            </w:r>
          </w:p>
        </w:tc>
      </w:tr>
      <w:tr w:rsidR="00706248">
        <w:trPr>
          <w:trHeight w:val="484"/>
        </w:trPr>
        <w:tc>
          <w:tcPr>
            <w:tcW w:w="924" w:type="dxa"/>
          </w:tcPr>
          <w:p w:rsidR="00706248" w:rsidRDefault="006074D4">
            <w:pPr>
              <w:pStyle w:val="TableParagraph"/>
              <w:spacing w:line="318" w:lineRule="exact"/>
              <w:ind w:left="110"/>
              <w:rPr>
                <w:rFonts w:ascii="Arial"/>
                <w:sz w:val="28"/>
              </w:rPr>
            </w:pPr>
            <w:r>
              <w:rPr>
                <w:rFonts w:ascii="Arial"/>
                <w:spacing w:val="-10"/>
                <w:sz w:val="28"/>
              </w:rPr>
              <w:t>1</w:t>
            </w:r>
          </w:p>
        </w:tc>
        <w:tc>
          <w:tcPr>
            <w:tcW w:w="955" w:type="dxa"/>
          </w:tcPr>
          <w:p w:rsidR="00706248" w:rsidRDefault="006074D4">
            <w:pPr>
              <w:pStyle w:val="TableParagraph"/>
              <w:spacing w:line="318" w:lineRule="exact"/>
              <w:ind w:left="110"/>
              <w:rPr>
                <w:rFonts w:ascii="Arial"/>
                <w:sz w:val="28"/>
              </w:rPr>
            </w:pPr>
            <w:r>
              <w:rPr>
                <w:rFonts w:ascii="Arial"/>
                <w:spacing w:val="-10"/>
                <w:sz w:val="28"/>
              </w:rPr>
              <w:t>0</w:t>
            </w:r>
          </w:p>
        </w:tc>
        <w:tc>
          <w:tcPr>
            <w:tcW w:w="1095" w:type="dxa"/>
          </w:tcPr>
          <w:p w:rsidR="00706248" w:rsidRDefault="006074D4">
            <w:pPr>
              <w:pStyle w:val="TableParagraph"/>
              <w:spacing w:line="318" w:lineRule="exact"/>
              <w:ind w:left="110"/>
              <w:rPr>
                <w:rFonts w:ascii="Arial"/>
                <w:sz w:val="28"/>
              </w:rPr>
            </w:pPr>
            <w:r>
              <w:rPr>
                <w:rFonts w:ascii="Arial"/>
                <w:spacing w:val="-10"/>
                <w:sz w:val="28"/>
              </w:rPr>
              <w:t>1</w:t>
            </w:r>
          </w:p>
        </w:tc>
        <w:tc>
          <w:tcPr>
            <w:tcW w:w="1097" w:type="dxa"/>
          </w:tcPr>
          <w:p w:rsidR="00706248" w:rsidRDefault="006074D4">
            <w:pPr>
              <w:pStyle w:val="TableParagraph"/>
              <w:spacing w:line="318" w:lineRule="exact"/>
              <w:ind w:left="105"/>
              <w:rPr>
                <w:rFonts w:ascii="Arial"/>
                <w:sz w:val="28"/>
              </w:rPr>
            </w:pPr>
            <w:r>
              <w:rPr>
                <w:rFonts w:ascii="Arial"/>
                <w:spacing w:val="-10"/>
                <w:sz w:val="28"/>
              </w:rPr>
              <w:t>0</w:t>
            </w:r>
          </w:p>
        </w:tc>
        <w:tc>
          <w:tcPr>
            <w:tcW w:w="1220" w:type="dxa"/>
          </w:tcPr>
          <w:p w:rsidR="00706248" w:rsidRDefault="006074D4">
            <w:pPr>
              <w:pStyle w:val="TableParagraph"/>
              <w:spacing w:line="318" w:lineRule="exact"/>
              <w:ind w:left="107"/>
              <w:rPr>
                <w:rFonts w:ascii="Arial"/>
                <w:sz w:val="28"/>
              </w:rPr>
            </w:pPr>
            <w:r>
              <w:rPr>
                <w:rFonts w:ascii="Arial"/>
                <w:spacing w:val="-10"/>
                <w:sz w:val="28"/>
              </w:rPr>
              <w:t>0</w:t>
            </w:r>
          </w:p>
        </w:tc>
        <w:tc>
          <w:tcPr>
            <w:tcW w:w="1615" w:type="dxa"/>
            <w:tcBorders>
              <w:right w:val="nil"/>
            </w:tcBorders>
          </w:tcPr>
          <w:p w:rsidR="00706248" w:rsidRDefault="006074D4">
            <w:pPr>
              <w:pStyle w:val="TableParagraph"/>
              <w:spacing w:line="318" w:lineRule="exact"/>
              <w:ind w:left="107"/>
              <w:rPr>
                <w:rFonts w:ascii="Arial"/>
                <w:sz w:val="28"/>
              </w:rPr>
            </w:pPr>
            <w:r>
              <w:rPr>
                <w:rFonts w:ascii="Arial"/>
                <w:sz w:val="28"/>
              </w:rPr>
              <w:t>Data</w:t>
            </w:r>
            <w:r>
              <w:rPr>
                <w:rFonts w:ascii="Arial"/>
                <w:spacing w:val="-8"/>
                <w:sz w:val="28"/>
              </w:rPr>
              <w:t xml:space="preserve"> </w:t>
            </w:r>
            <w:r>
              <w:rPr>
                <w:rFonts w:ascii="Arial"/>
                <w:spacing w:val="-5"/>
                <w:sz w:val="28"/>
              </w:rPr>
              <w:t>bus</w:t>
            </w:r>
          </w:p>
        </w:tc>
        <w:tc>
          <w:tcPr>
            <w:tcW w:w="1953" w:type="dxa"/>
            <w:tcBorders>
              <w:left w:val="nil"/>
            </w:tcBorders>
          </w:tcPr>
          <w:p w:rsidR="00706248" w:rsidRDefault="00706248">
            <w:pPr>
              <w:pStyle w:val="TableParagraph"/>
              <w:tabs>
                <w:tab w:val="left" w:pos="356"/>
              </w:tabs>
              <w:spacing w:line="318" w:lineRule="exact"/>
              <w:ind w:right="427"/>
              <w:jc w:val="right"/>
              <w:rPr>
                <w:rFonts w:ascii="Arial"/>
                <w:sz w:val="28"/>
              </w:rPr>
            </w:pPr>
            <w:r w:rsidRPr="00706248">
              <w:rPr>
                <w:rFonts w:ascii="Arial"/>
                <w:sz w:val="28"/>
              </w:rPr>
              <w:pict>
                <v:group id="docshapegroup62" o:spid="_x0000_s1146" style="position:absolute;left:0;text-align:left;margin-left:-20.35pt;margin-top:9.3pt;width:31.8pt;height:1.15pt;z-index:-18920960;mso-position-horizontal-relative:text;mso-position-vertical-relative:text" coordorigin="-407,186" coordsize="636,23">
                  <v:shape id="docshape63" o:spid="_x0000_s1147" style="position:absolute;left:-407;top:186;width:636;height:23" coordorigin="-407,186" coordsize="636,23" o:spt="100" adj="0,,0" path="m128,186r-20,1l-400,195r-5,2l-407,202r2,6l-399,209r508,-8l129,201r5,-1l206,194r-70,l134,189r-6,-3xm128,186r6,3l136,194r70,l229,192,128,186xe" fillcolor="black" stroked="f">
                    <v:stroke joinstyle="round"/>
                    <v:formulas/>
                    <v:path arrowok="t" o:connecttype="segments"/>
                  </v:shape>
                </v:group>
              </w:pict>
            </w:r>
            <w:r w:rsidR="006074D4">
              <w:rPr>
                <w:noProof/>
                <w:lang w:val="en-IN" w:eastAsia="en-IN"/>
              </w:rPr>
              <w:drawing>
                <wp:inline distT="0" distB="0" distL="0" distR="0">
                  <wp:extent cx="77470" cy="7620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9" cstate="print"/>
                          <a:stretch>
                            <a:fillRect/>
                          </a:stretch>
                        </pic:blipFill>
                        <pic:spPr>
                          <a:xfrm>
                            <a:off x="0" y="0"/>
                            <a:ext cx="77470" cy="76200"/>
                          </a:xfrm>
                          <a:prstGeom prst="rect">
                            <a:avLst/>
                          </a:prstGeom>
                        </pic:spPr>
                      </pic:pic>
                    </a:graphicData>
                  </a:graphic>
                </wp:inline>
              </w:drawing>
            </w:r>
            <w:r w:rsidR="006074D4">
              <w:rPr>
                <w:sz w:val="20"/>
              </w:rPr>
              <w:tab/>
            </w:r>
            <w:r w:rsidR="006074D4">
              <w:rPr>
                <w:rFonts w:ascii="Arial"/>
                <w:sz w:val="28"/>
              </w:rPr>
              <w:t>PORT</w:t>
            </w:r>
            <w:r w:rsidR="006074D4">
              <w:rPr>
                <w:rFonts w:ascii="Arial"/>
                <w:spacing w:val="-14"/>
                <w:sz w:val="28"/>
              </w:rPr>
              <w:t xml:space="preserve"> </w:t>
            </w:r>
            <w:r w:rsidR="006074D4">
              <w:rPr>
                <w:rFonts w:ascii="Arial"/>
                <w:spacing w:val="-10"/>
                <w:sz w:val="28"/>
              </w:rPr>
              <w:t>C</w:t>
            </w:r>
          </w:p>
        </w:tc>
      </w:tr>
      <w:tr w:rsidR="00706248">
        <w:trPr>
          <w:trHeight w:val="481"/>
        </w:trPr>
        <w:tc>
          <w:tcPr>
            <w:tcW w:w="924" w:type="dxa"/>
          </w:tcPr>
          <w:p w:rsidR="00706248" w:rsidRDefault="006074D4">
            <w:pPr>
              <w:pStyle w:val="TableParagraph"/>
              <w:spacing w:line="316" w:lineRule="exact"/>
              <w:ind w:left="110"/>
              <w:rPr>
                <w:rFonts w:ascii="Arial"/>
                <w:sz w:val="28"/>
              </w:rPr>
            </w:pPr>
            <w:r>
              <w:rPr>
                <w:rFonts w:ascii="Arial"/>
                <w:spacing w:val="-10"/>
                <w:sz w:val="28"/>
              </w:rPr>
              <w:t>1</w:t>
            </w:r>
          </w:p>
        </w:tc>
        <w:tc>
          <w:tcPr>
            <w:tcW w:w="955" w:type="dxa"/>
          </w:tcPr>
          <w:p w:rsidR="00706248" w:rsidRDefault="006074D4">
            <w:pPr>
              <w:pStyle w:val="TableParagraph"/>
              <w:spacing w:line="316" w:lineRule="exact"/>
              <w:ind w:left="110"/>
              <w:rPr>
                <w:rFonts w:ascii="Arial"/>
                <w:sz w:val="28"/>
              </w:rPr>
            </w:pPr>
            <w:r>
              <w:rPr>
                <w:rFonts w:ascii="Arial"/>
                <w:spacing w:val="-10"/>
                <w:sz w:val="28"/>
              </w:rPr>
              <w:t>1</w:t>
            </w:r>
          </w:p>
        </w:tc>
        <w:tc>
          <w:tcPr>
            <w:tcW w:w="1095" w:type="dxa"/>
          </w:tcPr>
          <w:p w:rsidR="00706248" w:rsidRDefault="006074D4">
            <w:pPr>
              <w:pStyle w:val="TableParagraph"/>
              <w:spacing w:line="316" w:lineRule="exact"/>
              <w:ind w:left="110"/>
              <w:rPr>
                <w:rFonts w:ascii="Arial"/>
                <w:sz w:val="28"/>
              </w:rPr>
            </w:pPr>
            <w:r>
              <w:rPr>
                <w:rFonts w:ascii="Arial"/>
                <w:spacing w:val="-10"/>
                <w:sz w:val="28"/>
              </w:rPr>
              <w:t>1</w:t>
            </w:r>
          </w:p>
        </w:tc>
        <w:tc>
          <w:tcPr>
            <w:tcW w:w="1097" w:type="dxa"/>
          </w:tcPr>
          <w:p w:rsidR="00706248" w:rsidRDefault="006074D4">
            <w:pPr>
              <w:pStyle w:val="TableParagraph"/>
              <w:spacing w:line="316" w:lineRule="exact"/>
              <w:ind w:left="107"/>
              <w:rPr>
                <w:rFonts w:ascii="Arial"/>
                <w:sz w:val="28"/>
              </w:rPr>
            </w:pPr>
            <w:r>
              <w:rPr>
                <w:rFonts w:ascii="Arial"/>
                <w:spacing w:val="-10"/>
                <w:sz w:val="28"/>
              </w:rPr>
              <w:t>0</w:t>
            </w:r>
          </w:p>
        </w:tc>
        <w:tc>
          <w:tcPr>
            <w:tcW w:w="1220" w:type="dxa"/>
          </w:tcPr>
          <w:p w:rsidR="00706248" w:rsidRDefault="006074D4">
            <w:pPr>
              <w:pStyle w:val="TableParagraph"/>
              <w:spacing w:line="316" w:lineRule="exact"/>
              <w:ind w:left="107"/>
              <w:rPr>
                <w:rFonts w:ascii="Arial"/>
                <w:sz w:val="28"/>
              </w:rPr>
            </w:pPr>
            <w:r>
              <w:rPr>
                <w:rFonts w:ascii="Arial"/>
                <w:spacing w:val="-10"/>
                <w:sz w:val="28"/>
              </w:rPr>
              <w:t>0</w:t>
            </w:r>
          </w:p>
        </w:tc>
        <w:tc>
          <w:tcPr>
            <w:tcW w:w="1615" w:type="dxa"/>
            <w:tcBorders>
              <w:right w:val="nil"/>
            </w:tcBorders>
          </w:tcPr>
          <w:p w:rsidR="00706248" w:rsidRDefault="006074D4">
            <w:pPr>
              <w:pStyle w:val="TableParagraph"/>
              <w:spacing w:line="316" w:lineRule="exact"/>
              <w:ind w:left="107"/>
              <w:rPr>
                <w:rFonts w:ascii="Arial"/>
                <w:sz w:val="28"/>
              </w:rPr>
            </w:pPr>
            <w:r>
              <w:rPr>
                <w:rFonts w:ascii="Arial"/>
                <w:sz w:val="28"/>
              </w:rPr>
              <w:t>Data</w:t>
            </w:r>
            <w:r>
              <w:rPr>
                <w:rFonts w:ascii="Arial"/>
                <w:spacing w:val="-8"/>
                <w:sz w:val="28"/>
              </w:rPr>
              <w:t xml:space="preserve"> </w:t>
            </w:r>
            <w:r>
              <w:rPr>
                <w:rFonts w:ascii="Arial"/>
                <w:spacing w:val="-5"/>
                <w:sz w:val="28"/>
              </w:rPr>
              <w:t>bus</w:t>
            </w:r>
          </w:p>
        </w:tc>
        <w:tc>
          <w:tcPr>
            <w:tcW w:w="1953" w:type="dxa"/>
            <w:tcBorders>
              <w:left w:val="nil"/>
            </w:tcBorders>
          </w:tcPr>
          <w:p w:rsidR="00706248" w:rsidRDefault="00706248">
            <w:pPr>
              <w:pStyle w:val="TableParagraph"/>
              <w:tabs>
                <w:tab w:val="left" w:pos="467"/>
              </w:tabs>
              <w:spacing w:line="315" w:lineRule="exact"/>
              <w:ind w:left="111"/>
              <w:rPr>
                <w:rFonts w:ascii="Arial"/>
                <w:position w:val="2"/>
                <w:sz w:val="28"/>
              </w:rPr>
            </w:pPr>
            <w:r w:rsidRPr="00706248">
              <w:rPr>
                <w:rFonts w:ascii="Arial"/>
                <w:position w:val="2"/>
                <w:sz w:val="28"/>
              </w:rPr>
              <w:pict>
                <v:group id="docshapegroup64" o:spid="_x0000_s1144" style="position:absolute;left:0;text-align:left;margin-left:-20.35pt;margin-top:10.35pt;width:31.8pt;height:1.2pt;z-index:-18920448;mso-position-horizontal-relative:text;mso-position-vertical-relative:text" coordorigin="-407,207" coordsize="636,24">
                  <v:shape id="docshape65" o:spid="_x0000_s1145" style="position:absolute;left:-407;top:206;width:636;height:24" coordorigin="-407,207" coordsize="636,24" o:spt="100" adj="0,,0" path="m128,207r-20,l-400,216r-5,2l-407,223r2,6l-399,231r508,-8l129,223r5,-3l216,214r-80,l134,210r-6,-3xm128,207r6,3l136,214r80,l229,213,128,207xe" fillcolor="black" stroked="f">
                    <v:stroke joinstyle="round"/>
                    <v:formulas/>
                    <v:path arrowok="t" o:connecttype="segments"/>
                  </v:shape>
                </v:group>
              </w:pict>
            </w:r>
            <w:r w:rsidR="006074D4">
              <w:rPr>
                <w:noProof/>
                <w:lang w:val="en-IN" w:eastAsia="en-IN"/>
              </w:rPr>
              <w:drawing>
                <wp:inline distT="0" distB="0" distL="0" distR="0">
                  <wp:extent cx="77470" cy="7620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6" cstate="print"/>
                          <a:stretch>
                            <a:fillRect/>
                          </a:stretch>
                        </pic:blipFill>
                        <pic:spPr>
                          <a:xfrm>
                            <a:off x="0" y="0"/>
                            <a:ext cx="77470" cy="76200"/>
                          </a:xfrm>
                          <a:prstGeom prst="rect">
                            <a:avLst/>
                          </a:prstGeom>
                        </pic:spPr>
                      </pic:pic>
                    </a:graphicData>
                  </a:graphic>
                </wp:inline>
              </w:drawing>
            </w:r>
            <w:r w:rsidR="006074D4">
              <w:rPr>
                <w:position w:val="2"/>
                <w:sz w:val="20"/>
              </w:rPr>
              <w:tab/>
            </w:r>
            <w:r w:rsidR="006074D4">
              <w:rPr>
                <w:rFonts w:ascii="Arial"/>
                <w:spacing w:val="-2"/>
                <w:position w:val="2"/>
                <w:sz w:val="28"/>
              </w:rPr>
              <w:t>control</w:t>
            </w:r>
          </w:p>
        </w:tc>
      </w:tr>
    </w:tbl>
    <w:p w:rsidR="00706248" w:rsidRDefault="00706248">
      <w:pPr>
        <w:pStyle w:val="BodyText"/>
        <w:spacing w:before="154"/>
        <w:ind w:left="0"/>
        <w:rPr>
          <w:rFonts w:ascii="Arial"/>
          <w:sz w:val="28"/>
        </w:rPr>
      </w:pPr>
    </w:p>
    <w:p w:rsidR="00706248" w:rsidRDefault="006074D4">
      <w:pPr>
        <w:ind w:left="360"/>
        <w:jc w:val="both"/>
        <w:rPr>
          <w:rFonts w:ascii="Arial"/>
          <w:sz w:val="28"/>
        </w:rPr>
      </w:pPr>
      <w:r>
        <w:rPr>
          <w:rFonts w:ascii="Arial"/>
          <w:sz w:val="28"/>
        </w:rPr>
        <w:t>All</w:t>
      </w:r>
      <w:r>
        <w:rPr>
          <w:rFonts w:ascii="Arial"/>
          <w:spacing w:val="-11"/>
          <w:sz w:val="28"/>
        </w:rPr>
        <w:t xml:space="preserve"> </w:t>
      </w:r>
      <w:r>
        <w:rPr>
          <w:rFonts w:ascii="Arial"/>
          <w:sz w:val="28"/>
        </w:rPr>
        <w:t>other</w:t>
      </w:r>
      <w:r>
        <w:rPr>
          <w:rFonts w:ascii="Arial"/>
          <w:spacing w:val="-13"/>
          <w:sz w:val="28"/>
        </w:rPr>
        <w:t xml:space="preserve"> </w:t>
      </w:r>
      <w:r>
        <w:rPr>
          <w:rFonts w:ascii="Arial"/>
          <w:sz w:val="28"/>
        </w:rPr>
        <w:t>states</w:t>
      </w:r>
      <w:r>
        <w:rPr>
          <w:rFonts w:ascii="Arial"/>
          <w:spacing w:val="-11"/>
          <w:sz w:val="28"/>
        </w:rPr>
        <w:t xml:space="preserve"> </w:t>
      </w:r>
      <w:r>
        <w:rPr>
          <w:rFonts w:ascii="Arial"/>
          <w:sz w:val="28"/>
        </w:rPr>
        <w:t>put</w:t>
      </w:r>
      <w:r>
        <w:rPr>
          <w:rFonts w:ascii="Arial"/>
          <w:spacing w:val="-11"/>
          <w:sz w:val="28"/>
        </w:rPr>
        <w:t xml:space="preserve"> </w:t>
      </w:r>
      <w:r>
        <w:rPr>
          <w:rFonts w:ascii="Arial"/>
          <w:sz w:val="28"/>
        </w:rPr>
        <w:t>data</w:t>
      </w:r>
      <w:r>
        <w:rPr>
          <w:rFonts w:ascii="Arial"/>
          <w:spacing w:val="-10"/>
          <w:sz w:val="28"/>
        </w:rPr>
        <w:t xml:space="preserve"> </w:t>
      </w:r>
      <w:r>
        <w:rPr>
          <w:rFonts w:ascii="Arial"/>
          <w:sz w:val="28"/>
        </w:rPr>
        <w:t>bus</w:t>
      </w:r>
      <w:r>
        <w:rPr>
          <w:rFonts w:ascii="Arial"/>
          <w:spacing w:val="-10"/>
          <w:sz w:val="28"/>
        </w:rPr>
        <w:t xml:space="preserve"> </w:t>
      </w:r>
      <w:r>
        <w:rPr>
          <w:rFonts w:ascii="Arial"/>
          <w:sz w:val="28"/>
        </w:rPr>
        <w:t>into</w:t>
      </w:r>
      <w:r>
        <w:rPr>
          <w:rFonts w:ascii="Arial"/>
          <w:spacing w:val="-8"/>
          <w:sz w:val="28"/>
        </w:rPr>
        <w:t xml:space="preserve"> </w:t>
      </w:r>
      <w:r>
        <w:rPr>
          <w:rFonts w:ascii="Arial"/>
          <w:sz w:val="28"/>
        </w:rPr>
        <w:t>tri-state/illegal</w:t>
      </w:r>
      <w:r>
        <w:rPr>
          <w:rFonts w:ascii="Arial"/>
          <w:spacing w:val="-19"/>
          <w:sz w:val="28"/>
        </w:rPr>
        <w:t xml:space="preserve"> </w:t>
      </w:r>
      <w:r>
        <w:rPr>
          <w:rFonts w:ascii="Arial"/>
          <w:spacing w:val="-2"/>
          <w:sz w:val="28"/>
        </w:rPr>
        <w:t>condition.</w:t>
      </w:r>
    </w:p>
    <w:p w:rsidR="00706248" w:rsidRDefault="006074D4">
      <w:pPr>
        <w:pStyle w:val="Heading1"/>
        <w:spacing w:before="161"/>
        <w:rPr>
          <w:u w:val="none"/>
        </w:rPr>
      </w:pPr>
      <w:r>
        <w:rPr>
          <w:spacing w:val="-2"/>
        </w:rPr>
        <w:t>RESET:</w:t>
      </w:r>
    </w:p>
    <w:p w:rsidR="00706248" w:rsidRDefault="006074D4">
      <w:pPr>
        <w:spacing w:before="161" w:line="360" w:lineRule="auto"/>
        <w:ind w:left="360" w:right="1493"/>
        <w:jc w:val="both"/>
        <w:rPr>
          <w:rFonts w:ascii="Arial"/>
          <w:sz w:val="28"/>
        </w:rPr>
      </w:pPr>
      <w:r>
        <w:rPr>
          <w:rFonts w:ascii="Arial"/>
          <w:sz w:val="28"/>
        </w:rPr>
        <w:t>A high</w:t>
      </w:r>
      <w:r>
        <w:rPr>
          <w:rFonts w:ascii="Arial"/>
          <w:spacing w:val="-6"/>
          <w:sz w:val="28"/>
        </w:rPr>
        <w:t xml:space="preserve"> </w:t>
      </w:r>
      <w:r>
        <w:rPr>
          <w:rFonts w:ascii="Arial"/>
          <w:sz w:val="28"/>
        </w:rPr>
        <w:t>on</w:t>
      </w:r>
      <w:r>
        <w:rPr>
          <w:rFonts w:ascii="Arial"/>
          <w:spacing w:val="-6"/>
          <w:sz w:val="28"/>
        </w:rPr>
        <w:t xml:space="preserve"> </w:t>
      </w:r>
      <w:r>
        <w:rPr>
          <w:rFonts w:ascii="Arial"/>
          <w:sz w:val="28"/>
        </w:rPr>
        <w:t>this</w:t>
      </w:r>
      <w:r>
        <w:rPr>
          <w:rFonts w:ascii="Arial"/>
          <w:spacing w:val="-4"/>
          <w:sz w:val="28"/>
        </w:rPr>
        <w:t xml:space="preserve"> </w:t>
      </w:r>
      <w:r>
        <w:rPr>
          <w:rFonts w:ascii="Arial"/>
          <w:sz w:val="28"/>
        </w:rPr>
        <w:t>input</w:t>
      </w:r>
      <w:r>
        <w:rPr>
          <w:rFonts w:ascii="Arial"/>
          <w:spacing w:val="-6"/>
          <w:sz w:val="28"/>
        </w:rPr>
        <w:t xml:space="preserve"> </w:t>
      </w:r>
      <w:r>
        <w:rPr>
          <w:rFonts w:ascii="Arial"/>
          <w:sz w:val="28"/>
        </w:rPr>
        <w:t>pin</w:t>
      </w:r>
      <w:r>
        <w:rPr>
          <w:rFonts w:ascii="Arial"/>
          <w:spacing w:val="-3"/>
          <w:sz w:val="28"/>
        </w:rPr>
        <w:t xml:space="preserve"> </w:t>
      </w:r>
      <w:r>
        <w:rPr>
          <w:rFonts w:ascii="Arial"/>
          <w:sz w:val="28"/>
        </w:rPr>
        <w:t>clears</w:t>
      </w:r>
      <w:r>
        <w:rPr>
          <w:rFonts w:ascii="Arial"/>
          <w:spacing w:val="-9"/>
          <w:sz w:val="28"/>
        </w:rPr>
        <w:t xml:space="preserve"> </w:t>
      </w:r>
      <w:r>
        <w:rPr>
          <w:rFonts w:ascii="Arial"/>
          <w:sz w:val="28"/>
        </w:rPr>
        <w:t>the</w:t>
      </w:r>
      <w:r>
        <w:rPr>
          <w:rFonts w:ascii="Arial"/>
          <w:spacing w:val="-11"/>
          <w:sz w:val="28"/>
        </w:rPr>
        <w:t xml:space="preserve"> </w:t>
      </w:r>
      <w:r>
        <w:rPr>
          <w:rFonts w:ascii="Arial"/>
          <w:sz w:val="28"/>
        </w:rPr>
        <w:t>control</w:t>
      </w:r>
      <w:r>
        <w:rPr>
          <w:rFonts w:ascii="Arial"/>
          <w:spacing w:val="-8"/>
          <w:sz w:val="28"/>
        </w:rPr>
        <w:t xml:space="preserve"> </w:t>
      </w:r>
      <w:r>
        <w:rPr>
          <w:rFonts w:ascii="Arial"/>
          <w:sz w:val="28"/>
        </w:rPr>
        <w:t>register</w:t>
      </w:r>
      <w:r>
        <w:rPr>
          <w:rFonts w:ascii="Arial"/>
          <w:spacing w:val="-10"/>
          <w:sz w:val="28"/>
        </w:rPr>
        <w:t xml:space="preserve"> </w:t>
      </w:r>
      <w:r>
        <w:rPr>
          <w:rFonts w:ascii="Arial"/>
          <w:sz w:val="28"/>
        </w:rPr>
        <w:t>and</w:t>
      </w:r>
      <w:r>
        <w:rPr>
          <w:rFonts w:ascii="Arial"/>
          <w:spacing w:val="-8"/>
          <w:sz w:val="28"/>
        </w:rPr>
        <w:t xml:space="preserve"> </w:t>
      </w:r>
      <w:r>
        <w:rPr>
          <w:rFonts w:ascii="Arial"/>
          <w:sz w:val="28"/>
        </w:rPr>
        <w:t>all</w:t>
      </w:r>
      <w:r>
        <w:rPr>
          <w:rFonts w:ascii="Arial"/>
          <w:spacing w:val="-6"/>
          <w:sz w:val="28"/>
        </w:rPr>
        <w:t xml:space="preserve"> </w:t>
      </w:r>
      <w:r>
        <w:rPr>
          <w:rFonts w:ascii="Arial"/>
          <w:sz w:val="28"/>
        </w:rPr>
        <w:t>ports</w:t>
      </w:r>
      <w:r>
        <w:rPr>
          <w:rFonts w:ascii="Arial"/>
          <w:spacing w:val="-4"/>
          <w:sz w:val="28"/>
        </w:rPr>
        <w:t xml:space="preserve"> </w:t>
      </w:r>
      <w:r>
        <w:rPr>
          <w:rFonts w:ascii="Arial"/>
          <w:sz w:val="28"/>
        </w:rPr>
        <w:t>(A, B</w:t>
      </w:r>
      <w:r>
        <w:rPr>
          <w:rFonts w:ascii="Arial"/>
          <w:spacing w:val="-4"/>
          <w:sz w:val="28"/>
        </w:rPr>
        <w:t xml:space="preserve"> </w:t>
      </w:r>
      <w:r>
        <w:rPr>
          <w:rFonts w:ascii="Arial"/>
          <w:sz w:val="28"/>
        </w:rPr>
        <w:t>&amp; C) are initialized to input mode. This is connected to RESET OUT of 8255. This is done to prevent destruction of circuitry conn</w:t>
      </w:r>
      <w:r>
        <w:rPr>
          <w:rFonts w:ascii="Arial"/>
          <w:sz w:val="28"/>
        </w:rPr>
        <w:t>ected to port</w:t>
      </w:r>
      <w:r>
        <w:rPr>
          <w:rFonts w:ascii="Arial"/>
          <w:spacing w:val="37"/>
          <w:sz w:val="28"/>
        </w:rPr>
        <w:t xml:space="preserve"> </w:t>
      </w:r>
      <w:r>
        <w:rPr>
          <w:rFonts w:ascii="Arial"/>
          <w:sz w:val="28"/>
        </w:rPr>
        <w:t>lines.</w:t>
      </w:r>
      <w:r>
        <w:rPr>
          <w:rFonts w:ascii="Arial"/>
          <w:spacing w:val="36"/>
          <w:sz w:val="28"/>
        </w:rPr>
        <w:t xml:space="preserve"> </w:t>
      </w:r>
      <w:r>
        <w:rPr>
          <w:rFonts w:ascii="Arial"/>
          <w:sz w:val="28"/>
        </w:rPr>
        <w:t>If</w:t>
      </w:r>
      <w:r>
        <w:rPr>
          <w:rFonts w:ascii="Arial"/>
          <w:spacing w:val="44"/>
          <w:sz w:val="28"/>
        </w:rPr>
        <w:t xml:space="preserve"> </w:t>
      </w:r>
      <w:r>
        <w:rPr>
          <w:rFonts w:ascii="Arial"/>
          <w:sz w:val="28"/>
        </w:rPr>
        <w:t>port</w:t>
      </w:r>
      <w:r>
        <w:rPr>
          <w:rFonts w:ascii="Arial"/>
          <w:spacing w:val="40"/>
          <w:sz w:val="28"/>
        </w:rPr>
        <w:t xml:space="preserve"> </w:t>
      </w:r>
      <w:r>
        <w:rPr>
          <w:rFonts w:ascii="Arial"/>
          <w:sz w:val="28"/>
        </w:rPr>
        <w:t>lines</w:t>
      </w:r>
      <w:r>
        <w:rPr>
          <w:rFonts w:ascii="Arial"/>
          <w:spacing w:val="40"/>
          <w:sz w:val="28"/>
        </w:rPr>
        <w:t xml:space="preserve"> </w:t>
      </w:r>
      <w:r>
        <w:rPr>
          <w:rFonts w:ascii="Arial"/>
          <w:sz w:val="28"/>
        </w:rPr>
        <w:t>are</w:t>
      </w:r>
      <w:r>
        <w:rPr>
          <w:rFonts w:ascii="Arial"/>
          <w:spacing w:val="38"/>
          <w:sz w:val="28"/>
        </w:rPr>
        <w:t xml:space="preserve"> </w:t>
      </w:r>
      <w:r>
        <w:rPr>
          <w:rFonts w:ascii="Arial"/>
          <w:sz w:val="28"/>
        </w:rPr>
        <w:t>initialized</w:t>
      </w:r>
      <w:r>
        <w:rPr>
          <w:rFonts w:ascii="Arial"/>
          <w:spacing w:val="29"/>
          <w:sz w:val="28"/>
        </w:rPr>
        <w:t xml:space="preserve"> </w:t>
      </w:r>
      <w:r>
        <w:rPr>
          <w:rFonts w:ascii="Arial"/>
          <w:sz w:val="28"/>
        </w:rPr>
        <w:t>as</w:t>
      </w:r>
      <w:r>
        <w:rPr>
          <w:rFonts w:ascii="Arial"/>
          <w:spacing w:val="42"/>
          <w:sz w:val="28"/>
        </w:rPr>
        <w:t xml:space="preserve"> </w:t>
      </w:r>
      <w:r>
        <w:rPr>
          <w:rFonts w:ascii="Arial"/>
          <w:sz w:val="28"/>
        </w:rPr>
        <w:t>output</w:t>
      </w:r>
      <w:r>
        <w:rPr>
          <w:rFonts w:ascii="Arial"/>
          <w:spacing w:val="37"/>
          <w:sz w:val="28"/>
        </w:rPr>
        <w:t xml:space="preserve"> </w:t>
      </w:r>
      <w:r>
        <w:rPr>
          <w:rFonts w:ascii="Arial"/>
          <w:sz w:val="28"/>
        </w:rPr>
        <w:t>after</w:t>
      </w:r>
      <w:r>
        <w:rPr>
          <w:rFonts w:ascii="Arial"/>
          <w:spacing w:val="38"/>
          <w:sz w:val="28"/>
        </w:rPr>
        <w:t xml:space="preserve"> </w:t>
      </w:r>
      <w:r>
        <w:rPr>
          <w:rFonts w:ascii="Arial"/>
          <w:sz w:val="28"/>
        </w:rPr>
        <w:t>a</w:t>
      </w:r>
      <w:r>
        <w:rPr>
          <w:rFonts w:ascii="Arial"/>
          <w:spacing w:val="40"/>
          <w:sz w:val="28"/>
        </w:rPr>
        <w:t xml:space="preserve"> </w:t>
      </w:r>
      <w:r>
        <w:rPr>
          <w:rFonts w:ascii="Arial"/>
          <w:sz w:val="28"/>
        </w:rPr>
        <w:t>power</w:t>
      </w:r>
      <w:r>
        <w:rPr>
          <w:rFonts w:ascii="Arial"/>
          <w:spacing w:val="36"/>
          <w:sz w:val="28"/>
        </w:rPr>
        <w:t xml:space="preserve"> </w:t>
      </w:r>
      <w:r>
        <w:rPr>
          <w:rFonts w:ascii="Arial"/>
          <w:sz w:val="28"/>
        </w:rPr>
        <w:t>up</w:t>
      </w:r>
      <w:r>
        <w:rPr>
          <w:rFonts w:ascii="Arial"/>
          <w:spacing w:val="41"/>
          <w:sz w:val="28"/>
        </w:rPr>
        <w:t xml:space="preserve"> </w:t>
      </w:r>
      <w:r>
        <w:rPr>
          <w:rFonts w:ascii="Arial"/>
          <w:spacing w:val="-5"/>
          <w:sz w:val="28"/>
        </w:rPr>
        <w:t>or</w:t>
      </w:r>
    </w:p>
    <w:p w:rsidR="00706248" w:rsidRDefault="00706248">
      <w:pPr>
        <w:spacing w:line="360" w:lineRule="auto"/>
        <w:jc w:val="both"/>
        <w:rPr>
          <w:rFonts w:ascii="Arial"/>
          <w:sz w:val="28"/>
        </w:rPr>
        <w:sectPr w:rsidR="00706248">
          <w:pgSz w:w="12240" w:h="15840"/>
          <w:pgMar w:top="1380" w:right="360" w:bottom="280" w:left="1440" w:header="720" w:footer="720" w:gutter="0"/>
          <w:cols w:space="720"/>
        </w:sectPr>
      </w:pPr>
    </w:p>
    <w:p w:rsidR="00706248" w:rsidRDefault="006074D4">
      <w:pPr>
        <w:spacing w:before="74" w:line="357" w:lineRule="auto"/>
        <w:ind w:left="360" w:right="1385"/>
        <w:jc w:val="both"/>
        <w:rPr>
          <w:rFonts w:ascii="Arial"/>
          <w:sz w:val="28"/>
        </w:rPr>
      </w:pPr>
      <w:proofErr w:type="gramStart"/>
      <w:r>
        <w:rPr>
          <w:rFonts w:ascii="Arial"/>
          <w:sz w:val="28"/>
        </w:rPr>
        <w:lastRenderedPageBreak/>
        <w:t>reset</w:t>
      </w:r>
      <w:proofErr w:type="gramEnd"/>
      <w:r>
        <w:rPr>
          <w:rFonts w:ascii="Arial"/>
          <w:sz w:val="28"/>
        </w:rPr>
        <w:t>, the port might try to output into the output of a device</w:t>
      </w:r>
      <w:r>
        <w:rPr>
          <w:rFonts w:ascii="Arial"/>
          <w:spacing w:val="40"/>
          <w:sz w:val="28"/>
        </w:rPr>
        <w:t xml:space="preserve"> </w:t>
      </w:r>
      <w:r>
        <w:rPr>
          <w:rFonts w:ascii="Arial"/>
          <w:sz w:val="28"/>
        </w:rPr>
        <w:t>connected</w:t>
      </w:r>
      <w:r>
        <w:rPr>
          <w:rFonts w:ascii="Arial"/>
          <w:spacing w:val="-1"/>
          <w:sz w:val="28"/>
        </w:rPr>
        <w:t xml:space="preserve"> </w:t>
      </w:r>
      <w:r>
        <w:rPr>
          <w:rFonts w:ascii="Arial"/>
          <w:sz w:val="28"/>
        </w:rPr>
        <w:t>to same inputs might destroy one or both of them.</w:t>
      </w:r>
    </w:p>
    <w:p w:rsidR="00706248" w:rsidRDefault="00706248">
      <w:pPr>
        <w:pStyle w:val="BodyText"/>
        <w:spacing w:before="171"/>
        <w:ind w:left="0"/>
        <w:rPr>
          <w:rFonts w:ascii="Arial"/>
          <w:sz w:val="28"/>
        </w:rPr>
      </w:pPr>
    </w:p>
    <w:p w:rsidR="00706248" w:rsidRDefault="006074D4">
      <w:pPr>
        <w:pStyle w:val="Heading1"/>
        <w:rPr>
          <w:u w:val="none"/>
        </w:rPr>
      </w:pPr>
      <w:r>
        <w:t>PORTs</w:t>
      </w:r>
      <w:r>
        <w:rPr>
          <w:spacing w:val="-12"/>
        </w:rPr>
        <w:t xml:space="preserve"> </w:t>
      </w:r>
      <w:r>
        <w:t>A,</w:t>
      </w:r>
      <w:r>
        <w:rPr>
          <w:spacing w:val="-4"/>
        </w:rPr>
        <w:t xml:space="preserve"> </w:t>
      </w:r>
      <w:r>
        <w:t>B</w:t>
      </w:r>
      <w:r>
        <w:rPr>
          <w:spacing w:val="-7"/>
        </w:rPr>
        <w:t xml:space="preserve"> </w:t>
      </w:r>
      <w:r>
        <w:t>and</w:t>
      </w:r>
      <w:r>
        <w:rPr>
          <w:spacing w:val="-7"/>
        </w:rPr>
        <w:t xml:space="preserve"> C:</w:t>
      </w:r>
    </w:p>
    <w:p w:rsidR="00706248" w:rsidRDefault="006074D4">
      <w:pPr>
        <w:spacing w:before="163" w:line="360" w:lineRule="auto"/>
        <w:ind w:left="360" w:right="1385"/>
        <w:jc w:val="both"/>
        <w:rPr>
          <w:rFonts w:ascii="Arial"/>
          <w:sz w:val="28"/>
        </w:rPr>
      </w:pPr>
      <w:r>
        <w:rPr>
          <w:rFonts w:ascii="Arial"/>
          <w:sz w:val="28"/>
        </w:rPr>
        <w:t xml:space="preserve">The 8255A contains three 8-bit ports (A, B and C). All can be configured in a variety of functional characteristic by the system </w:t>
      </w:r>
      <w:r>
        <w:rPr>
          <w:rFonts w:ascii="Arial"/>
          <w:spacing w:val="-2"/>
          <w:sz w:val="28"/>
        </w:rPr>
        <w:t>software.</w:t>
      </w:r>
    </w:p>
    <w:p w:rsidR="00706248" w:rsidRDefault="006074D4">
      <w:pPr>
        <w:pStyle w:val="Heading1"/>
        <w:spacing w:before="3"/>
        <w:rPr>
          <w:u w:val="none"/>
        </w:rPr>
      </w:pPr>
      <w:r>
        <w:rPr>
          <w:spacing w:val="-2"/>
        </w:rPr>
        <w:t>PORTA:</w:t>
      </w:r>
    </w:p>
    <w:p w:rsidR="00706248" w:rsidRDefault="006074D4">
      <w:pPr>
        <w:spacing w:before="163"/>
        <w:ind w:left="360"/>
        <w:jc w:val="both"/>
        <w:rPr>
          <w:rFonts w:ascii="Arial"/>
          <w:sz w:val="28"/>
        </w:rPr>
      </w:pPr>
      <w:r>
        <w:rPr>
          <w:rFonts w:ascii="Arial"/>
          <w:sz w:val="28"/>
        </w:rPr>
        <w:t>One</w:t>
      </w:r>
      <w:r>
        <w:rPr>
          <w:rFonts w:ascii="Arial"/>
          <w:spacing w:val="-11"/>
          <w:sz w:val="28"/>
        </w:rPr>
        <w:t xml:space="preserve"> </w:t>
      </w:r>
      <w:r>
        <w:rPr>
          <w:rFonts w:ascii="Arial"/>
          <w:sz w:val="28"/>
        </w:rPr>
        <w:t>8-bit</w:t>
      </w:r>
      <w:r>
        <w:rPr>
          <w:rFonts w:ascii="Arial"/>
          <w:spacing w:val="-9"/>
          <w:sz w:val="28"/>
        </w:rPr>
        <w:t xml:space="preserve"> </w:t>
      </w:r>
      <w:r>
        <w:rPr>
          <w:rFonts w:ascii="Arial"/>
          <w:sz w:val="28"/>
        </w:rPr>
        <w:t>data</w:t>
      </w:r>
      <w:r>
        <w:rPr>
          <w:rFonts w:ascii="Arial"/>
          <w:spacing w:val="-10"/>
          <w:sz w:val="28"/>
        </w:rPr>
        <w:t xml:space="preserve"> </w:t>
      </w:r>
      <w:r>
        <w:rPr>
          <w:rFonts w:ascii="Arial"/>
          <w:sz w:val="28"/>
        </w:rPr>
        <w:t>output</w:t>
      </w:r>
      <w:r>
        <w:rPr>
          <w:rFonts w:ascii="Arial"/>
          <w:spacing w:val="-11"/>
          <w:sz w:val="28"/>
        </w:rPr>
        <w:t xml:space="preserve"> </w:t>
      </w:r>
      <w:r>
        <w:rPr>
          <w:rFonts w:ascii="Arial"/>
          <w:sz w:val="28"/>
        </w:rPr>
        <w:t>latch/buffer</w:t>
      </w:r>
      <w:r>
        <w:rPr>
          <w:rFonts w:ascii="Arial"/>
          <w:spacing w:val="-16"/>
          <w:sz w:val="28"/>
        </w:rPr>
        <w:t xml:space="preserve"> </w:t>
      </w:r>
      <w:r>
        <w:rPr>
          <w:rFonts w:ascii="Arial"/>
          <w:sz w:val="28"/>
        </w:rPr>
        <w:t>and</w:t>
      </w:r>
      <w:r>
        <w:rPr>
          <w:rFonts w:ascii="Arial"/>
          <w:spacing w:val="-10"/>
          <w:sz w:val="28"/>
        </w:rPr>
        <w:t xml:space="preserve"> </w:t>
      </w:r>
      <w:r>
        <w:rPr>
          <w:rFonts w:ascii="Arial"/>
          <w:sz w:val="28"/>
        </w:rPr>
        <w:t>one</w:t>
      </w:r>
      <w:r>
        <w:rPr>
          <w:rFonts w:ascii="Arial"/>
          <w:spacing w:val="-8"/>
          <w:sz w:val="28"/>
        </w:rPr>
        <w:t xml:space="preserve"> </w:t>
      </w:r>
      <w:r>
        <w:rPr>
          <w:rFonts w:ascii="Arial"/>
          <w:sz w:val="28"/>
        </w:rPr>
        <w:t>8-bit</w:t>
      </w:r>
      <w:r>
        <w:rPr>
          <w:rFonts w:ascii="Arial"/>
          <w:spacing w:val="-9"/>
          <w:sz w:val="28"/>
        </w:rPr>
        <w:t xml:space="preserve"> </w:t>
      </w:r>
      <w:r>
        <w:rPr>
          <w:rFonts w:ascii="Arial"/>
          <w:sz w:val="28"/>
        </w:rPr>
        <w:t>data</w:t>
      </w:r>
      <w:r>
        <w:rPr>
          <w:rFonts w:ascii="Arial"/>
          <w:spacing w:val="-10"/>
          <w:sz w:val="28"/>
        </w:rPr>
        <w:t xml:space="preserve"> </w:t>
      </w:r>
      <w:r>
        <w:rPr>
          <w:rFonts w:ascii="Arial"/>
          <w:sz w:val="28"/>
        </w:rPr>
        <w:t>input</w:t>
      </w:r>
      <w:r>
        <w:rPr>
          <w:rFonts w:ascii="Arial"/>
          <w:spacing w:val="-9"/>
          <w:sz w:val="28"/>
        </w:rPr>
        <w:t xml:space="preserve"> </w:t>
      </w:r>
      <w:r>
        <w:rPr>
          <w:rFonts w:ascii="Arial"/>
          <w:spacing w:val="-2"/>
          <w:sz w:val="28"/>
        </w:rPr>
        <w:t>latch.</w:t>
      </w:r>
    </w:p>
    <w:p w:rsidR="00706248" w:rsidRDefault="006074D4">
      <w:pPr>
        <w:pStyle w:val="Heading1"/>
        <w:spacing w:before="161"/>
        <w:rPr>
          <w:u w:val="none"/>
        </w:rPr>
      </w:pPr>
      <w:r>
        <w:t>PORT</w:t>
      </w:r>
      <w:r>
        <w:rPr>
          <w:spacing w:val="-9"/>
        </w:rPr>
        <w:t xml:space="preserve"> </w:t>
      </w:r>
      <w:r>
        <w:rPr>
          <w:spacing w:val="-5"/>
        </w:rPr>
        <w:t>B:</w:t>
      </w:r>
    </w:p>
    <w:p w:rsidR="00706248" w:rsidRDefault="006074D4">
      <w:pPr>
        <w:spacing w:before="160"/>
        <w:ind w:left="360"/>
        <w:jc w:val="both"/>
        <w:rPr>
          <w:rFonts w:ascii="Arial"/>
          <w:sz w:val="28"/>
        </w:rPr>
      </w:pPr>
      <w:r>
        <w:rPr>
          <w:rFonts w:ascii="Arial"/>
          <w:sz w:val="28"/>
        </w:rPr>
        <w:t>One</w:t>
      </w:r>
      <w:r>
        <w:rPr>
          <w:rFonts w:ascii="Arial"/>
          <w:spacing w:val="-11"/>
          <w:sz w:val="28"/>
        </w:rPr>
        <w:t xml:space="preserve"> </w:t>
      </w:r>
      <w:r>
        <w:rPr>
          <w:rFonts w:ascii="Arial"/>
          <w:sz w:val="28"/>
        </w:rPr>
        <w:t>8-bit</w:t>
      </w:r>
      <w:r>
        <w:rPr>
          <w:rFonts w:ascii="Arial"/>
          <w:spacing w:val="-9"/>
          <w:sz w:val="28"/>
        </w:rPr>
        <w:t xml:space="preserve"> </w:t>
      </w:r>
      <w:r>
        <w:rPr>
          <w:rFonts w:ascii="Arial"/>
          <w:sz w:val="28"/>
        </w:rPr>
        <w:t>data</w:t>
      </w:r>
      <w:r>
        <w:rPr>
          <w:rFonts w:ascii="Arial"/>
          <w:spacing w:val="-10"/>
          <w:sz w:val="28"/>
        </w:rPr>
        <w:t xml:space="preserve"> </w:t>
      </w:r>
      <w:r>
        <w:rPr>
          <w:rFonts w:ascii="Arial"/>
          <w:sz w:val="28"/>
        </w:rPr>
        <w:t>output</w:t>
      </w:r>
      <w:r>
        <w:rPr>
          <w:rFonts w:ascii="Arial"/>
          <w:spacing w:val="-11"/>
          <w:sz w:val="28"/>
        </w:rPr>
        <w:t xml:space="preserve"> </w:t>
      </w:r>
      <w:r>
        <w:rPr>
          <w:rFonts w:ascii="Arial"/>
          <w:sz w:val="28"/>
        </w:rPr>
        <w:t>latch/buffer</w:t>
      </w:r>
      <w:r>
        <w:rPr>
          <w:rFonts w:ascii="Arial"/>
          <w:spacing w:val="-16"/>
          <w:sz w:val="28"/>
        </w:rPr>
        <w:t xml:space="preserve"> </w:t>
      </w:r>
      <w:r>
        <w:rPr>
          <w:rFonts w:ascii="Arial"/>
          <w:sz w:val="28"/>
        </w:rPr>
        <w:t>and</w:t>
      </w:r>
      <w:r>
        <w:rPr>
          <w:rFonts w:ascii="Arial"/>
          <w:spacing w:val="-10"/>
          <w:sz w:val="28"/>
        </w:rPr>
        <w:t xml:space="preserve"> </w:t>
      </w:r>
      <w:r>
        <w:rPr>
          <w:rFonts w:ascii="Arial"/>
          <w:sz w:val="28"/>
        </w:rPr>
        <w:t>one</w:t>
      </w:r>
      <w:r>
        <w:rPr>
          <w:rFonts w:ascii="Arial"/>
          <w:spacing w:val="-8"/>
          <w:sz w:val="28"/>
        </w:rPr>
        <w:t xml:space="preserve"> </w:t>
      </w:r>
      <w:r>
        <w:rPr>
          <w:rFonts w:ascii="Arial"/>
          <w:sz w:val="28"/>
        </w:rPr>
        <w:t>8-bit</w:t>
      </w:r>
      <w:r>
        <w:rPr>
          <w:rFonts w:ascii="Arial"/>
          <w:spacing w:val="-9"/>
          <w:sz w:val="28"/>
        </w:rPr>
        <w:t xml:space="preserve"> </w:t>
      </w:r>
      <w:r>
        <w:rPr>
          <w:rFonts w:ascii="Arial"/>
          <w:sz w:val="28"/>
        </w:rPr>
        <w:t>data</w:t>
      </w:r>
      <w:r>
        <w:rPr>
          <w:rFonts w:ascii="Arial"/>
          <w:spacing w:val="-10"/>
          <w:sz w:val="28"/>
        </w:rPr>
        <w:t xml:space="preserve"> </w:t>
      </w:r>
      <w:r>
        <w:rPr>
          <w:rFonts w:ascii="Arial"/>
          <w:sz w:val="28"/>
        </w:rPr>
        <w:t>input</w:t>
      </w:r>
      <w:r>
        <w:rPr>
          <w:rFonts w:ascii="Arial"/>
          <w:spacing w:val="-9"/>
          <w:sz w:val="28"/>
        </w:rPr>
        <w:t xml:space="preserve"> </w:t>
      </w:r>
      <w:r>
        <w:rPr>
          <w:rFonts w:ascii="Arial"/>
          <w:spacing w:val="-2"/>
          <w:sz w:val="28"/>
        </w:rPr>
        <w:t>buffer.</w:t>
      </w:r>
    </w:p>
    <w:p w:rsidR="00706248" w:rsidRDefault="006074D4">
      <w:pPr>
        <w:pStyle w:val="Heading1"/>
        <w:spacing w:before="160"/>
        <w:rPr>
          <w:u w:val="none"/>
        </w:rPr>
      </w:pPr>
      <w:r>
        <w:t>PORT</w:t>
      </w:r>
      <w:r>
        <w:rPr>
          <w:spacing w:val="-9"/>
        </w:rPr>
        <w:t xml:space="preserve"> </w:t>
      </w:r>
      <w:r>
        <w:rPr>
          <w:spacing w:val="-5"/>
        </w:rPr>
        <w:t>C:</w:t>
      </w:r>
    </w:p>
    <w:p w:rsidR="00706248" w:rsidRDefault="006074D4">
      <w:pPr>
        <w:spacing w:before="161" w:line="360" w:lineRule="auto"/>
        <w:ind w:left="360" w:right="1383"/>
        <w:jc w:val="both"/>
        <w:rPr>
          <w:rFonts w:ascii="Arial"/>
          <w:sz w:val="28"/>
        </w:rPr>
      </w:pPr>
      <w:r>
        <w:rPr>
          <w:rFonts w:ascii="Arial"/>
          <w:sz w:val="28"/>
        </w:rPr>
        <w:t>One 8-bit data output latch/buffer and one 8-bit data input buffer (no latch for input). This port can be divided into two 4-bit ports under the mode control. Each 4-bit port contains</w:t>
      </w:r>
      <w:r>
        <w:rPr>
          <w:rFonts w:ascii="Arial"/>
          <w:spacing w:val="-2"/>
          <w:sz w:val="28"/>
        </w:rPr>
        <w:t xml:space="preserve"> </w:t>
      </w:r>
      <w:r>
        <w:rPr>
          <w:rFonts w:ascii="Arial"/>
          <w:sz w:val="28"/>
        </w:rPr>
        <w:t>a 4-bit latch and it can be used for the control signal outputs and status signals inputs in conjunction with ports A and B.</w:t>
      </w:r>
    </w:p>
    <w:p w:rsidR="00706248" w:rsidRDefault="006074D4">
      <w:pPr>
        <w:pStyle w:val="Heading1"/>
        <w:jc w:val="both"/>
        <w:rPr>
          <w:u w:val="none"/>
        </w:rPr>
      </w:pPr>
      <w:r>
        <w:t>Group</w:t>
      </w:r>
      <w:r>
        <w:rPr>
          <w:spacing w:val="-7"/>
        </w:rPr>
        <w:t xml:space="preserve"> </w:t>
      </w:r>
      <w:r>
        <w:t>A</w:t>
      </w:r>
      <w:r>
        <w:rPr>
          <w:spacing w:val="-9"/>
        </w:rPr>
        <w:t xml:space="preserve"> </w:t>
      </w:r>
      <w:r>
        <w:t>&amp;</w:t>
      </w:r>
      <w:r>
        <w:rPr>
          <w:spacing w:val="-1"/>
        </w:rPr>
        <w:t xml:space="preserve"> </w:t>
      </w:r>
      <w:r>
        <w:t>Group</w:t>
      </w:r>
      <w:r>
        <w:rPr>
          <w:spacing w:val="-6"/>
        </w:rPr>
        <w:t xml:space="preserve"> </w:t>
      </w:r>
      <w:r>
        <w:t>B</w:t>
      </w:r>
      <w:r>
        <w:rPr>
          <w:spacing w:val="-1"/>
        </w:rPr>
        <w:t xml:space="preserve"> </w:t>
      </w:r>
      <w:proofErr w:type="gramStart"/>
      <w:r>
        <w:rPr>
          <w:spacing w:val="-2"/>
        </w:rPr>
        <w:t>control</w:t>
      </w:r>
      <w:proofErr w:type="gramEnd"/>
      <w:r>
        <w:rPr>
          <w:spacing w:val="-2"/>
        </w:rPr>
        <w:t>:</w:t>
      </w:r>
    </w:p>
    <w:p w:rsidR="00706248" w:rsidRDefault="006074D4">
      <w:pPr>
        <w:spacing w:before="160" w:line="360" w:lineRule="auto"/>
        <w:ind w:left="360" w:right="1385"/>
        <w:jc w:val="both"/>
        <w:rPr>
          <w:rFonts w:ascii="Arial"/>
          <w:sz w:val="28"/>
        </w:rPr>
      </w:pPr>
      <w:r>
        <w:rPr>
          <w:rFonts w:ascii="Arial"/>
          <w:sz w:val="28"/>
        </w:rPr>
        <w:t>The functional configuration of each port is programmed by the system software. The control words output</w:t>
      </w:r>
      <w:r>
        <w:rPr>
          <w:rFonts w:ascii="Arial"/>
          <w:sz w:val="28"/>
        </w:rPr>
        <w:t>ted by the CPU configure the associated</w:t>
      </w:r>
      <w:r>
        <w:rPr>
          <w:rFonts w:ascii="Arial"/>
          <w:spacing w:val="-5"/>
          <w:sz w:val="28"/>
        </w:rPr>
        <w:t xml:space="preserve"> </w:t>
      </w:r>
      <w:r>
        <w:rPr>
          <w:rFonts w:ascii="Arial"/>
          <w:sz w:val="28"/>
        </w:rPr>
        <w:t>ports of the each of the two groups.</w:t>
      </w:r>
      <w:r>
        <w:rPr>
          <w:rFonts w:ascii="Arial"/>
          <w:spacing w:val="-2"/>
          <w:sz w:val="28"/>
        </w:rPr>
        <w:t xml:space="preserve"> </w:t>
      </w:r>
      <w:r>
        <w:rPr>
          <w:rFonts w:ascii="Arial"/>
          <w:sz w:val="28"/>
        </w:rPr>
        <w:t>Each</w:t>
      </w:r>
      <w:r>
        <w:rPr>
          <w:rFonts w:ascii="Arial"/>
          <w:spacing w:val="-1"/>
          <w:sz w:val="28"/>
        </w:rPr>
        <w:t xml:space="preserve"> </w:t>
      </w:r>
      <w:r>
        <w:rPr>
          <w:rFonts w:ascii="Arial"/>
          <w:sz w:val="28"/>
        </w:rPr>
        <w:t>control</w:t>
      </w:r>
      <w:r>
        <w:rPr>
          <w:rFonts w:ascii="Arial"/>
          <w:spacing w:val="-1"/>
          <w:sz w:val="28"/>
        </w:rPr>
        <w:t xml:space="preserve"> </w:t>
      </w:r>
      <w:r>
        <w:rPr>
          <w:rFonts w:ascii="Arial"/>
          <w:sz w:val="28"/>
        </w:rPr>
        <w:t>block accepts command from Read/Write content logic receives control words from the internal data bus and issues proper commands to its associated ports.</w:t>
      </w:r>
    </w:p>
    <w:p w:rsidR="00706248" w:rsidRDefault="006074D4">
      <w:pPr>
        <w:spacing w:before="5" w:line="362" w:lineRule="auto"/>
        <w:ind w:left="360" w:right="5065"/>
        <w:jc w:val="both"/>
        <w:rPr>
          <w:rFonts w:ascii="Arial" w:hAnsi="Arial"/>
          <w:sz w:val="28"/>
        </w:rPr>
      </w:pPr>
      <w:r>
        <w:rPr>
          <w:rFonts w:ascii="Arial" w:hAnsi="Arial"/>
          <w:sz w:val="28"/>
        </w:rPr>
        <w:t>Control</w:t>
      </w:r>
      <w:r>
        <w:rPr>
          <w:rFonts w:ascii="Arial" w:hAnsi="Arial"/>
          <w:spacing w:val="-14"/>
          <w:sz w:val="28"/>
        </w:rPr>
        <w:t xml:space="preserve"> </w:t>
      </w:r>
      <w:r>
        <w:rPr>
          <w:rFonts w:ascii="Arial" w:hAnsi="Arial"/>
          <w:sz w:val="28"/>
        </w:rPr>
        <w:t>Group</w:t>
      </w:r>
      <w:r>
        <w:rPr>
          <w:rFonts w:ascii="Arial" w:hAnsi="Arial"/>
          <w:spacing w:val="-12"/>
          <w:sz w:val="28"/>
        </w:rPr>
        <w:t xml:space="preserve"> </w:t>
      </w:r>
      <w:r>
        <w:rPr>
          <w:rFonts w:ascii="Arial" w:hAnsi="Arial"/>
          <w:sz w:val="28"/>
        </w:rPr>
        <w:t>A</w:t>
      </w:r>
      <w:r>
        <w:rPr>
          <w:rFonts w:ascii="Arial" w:hAnsi="Arial"/>
          <w:spacing w:val="-5"/>
          <w:sz w:val="28"/>
        </w:rPr>
        <w:t xml:space="preserve"> </w:t>
      </w:r>
      <w:r>
        <w:rPr>
          <w:rFonts w:ascii="Arial" w:hAnsi="Arial"/>
          <w:sz w:val="28"/>
        </w:rPr>
        <w:t>–</w:t>
      </w:r>
      <w:r>
        <w:rPr>
          <w:rFonts w:ascii="Arial" w:hAnsi="Arial"/>
          <w:spacing w:val="-9"/>
          <w:sz w:val="28"/>
        </w:rPr>
        <w:t xml:space="preserve"> </w:t>
      </w:r>
      <w:r>
        <w:rPr>
          <w:rFonts w:ascii="Arial" w:hAnsi="Arial"/>
          <w:sz w:val="28"/>
        </w:rPr>
        <w:t>Port</w:t>
      </w:r>
      <w:r>
        <w:rPr>
          <w:rFonts w:ascii="Arial" w:hAnsi="Arial"/>
          <w:spacing w:val="-8"/>
          <w:sz w:val="28"/>
        </w:rPr>
        <w:t xml:space="preserve"> </w:t>
      </w:r>
      <w:proofErr w:type="gramStart"/>
      <w:r>
        <w:rPr>
          <w:rFonts w:ascii="Arial" w:hAnsi="Arial"/>
          <w:sz w:val="28"/>
        </w:rPr>
        <w:t>A</w:t>
      </w:r>
      <w:proofErr w:type="gramEnd"/>
      <w:r>
        <w:rPr>
          <w:rFonts w:ascii="Arial" w:hAnsi="Arial"/>
          <w:spacing w:val="-5"/>
          <w:sz w:val="28"/>
        </w:rPr>
        <w:t xml:space="preserve"> </w:t>
      </w:r>
      <w:r>
        <w:rPr>
          <w:rFonts w:ascii="Arial" w:hAnsi="Arial"/>
          <w:sz w:val="28"/>
        </w:rPr>
        <w:t>&amp;</w:t>
      </w:r>
      <w:r>
        <w:rPr>
          <w:rFonts w:ascii="Arial" w:hAnsi="Arial"/>
          <w:spacing w:val="-3"/>
          <w:sz w:val="28"/>
        </w:rPr>
        <w:t xml:space="preserve"> </w:t>
      </w:r>
      <w:r>
        <w:rPr>
          <w:rFonts w:ascii="Arial" w:hAnsi="Arial"/>
          <w:sz w:val="28"/>
        </w:rPr>
        <w:t>Port</w:t>
      </w:r>
      <w:r>
        <w:rPr>
          <w:rFonts w:ascii="Arial" w:hAnsi="Arial"/>
          <w:spacing w:val="-8"/>
          <w:sz w:val="28"/>
        </w:rPr>
        <w:t xml:space="preserve"> </w:t>
      </w:r>
      <w:r>
        <w:rPr>
          <w:rFonts w:ascii="Arial" w:hAnsi="Arial"/>
          <w:sz w:val="28"/>
        </w:rPr>
        <w:t>C</w:t>
      </w:r>
      <w:r>
        <w:rPr>
          <w:rFonts w:ascii="Arial" w:hAnsi="Arial"/>
          <w:spacing w:val="-6"/>
          <w:sz w:val="28"/>
        </w:rPr>
        <w:t xml:space="preserve"> </w:t>
      </w:r>
      <w:r>
        <w:rPr>
          <w:rFonts w:ascii="Arial" w:hAnsi="Arial"/>
          <w:sz w:val="28"/>
        </w:rPr>
        <w:t>upper Control</w:t>
      </w:r>
      <w:r>
        <w:rPr>
          <w:rFonts w:ascii="Arial" w:hAnsi="Arial"/>
          <w:spacing w:val="-9"/>
          <w:sz w:val="28"/>
        </w:rPr>
        <w:t xml:space="preserve"> </w:t>
      </w:r>
      <w:r>
        <w:rPr>
          <w:rFonts w:ascii="Arial" w:hAnsi="Arial"/>
          <w:sz w:val="28"/>
        </w:rPr>
        <w:t>Group</w:t>
      </w:r>
      <w:r>
        <w:rPr>
          <w:rFonts w:ascii="Arial" w:hAnsi="Arial"/>
          <w:spacing w:val="-7"/>
          <w:sz w:val="28"/>
        </w:rPr>
        <w:t xml:space="preserve"> </w:t>
      </w:r>
      <w:r>
        <w:rPr>
          <w:rFonts w:ascii="Arial" w:hAnsi="Arial"/>
          <w:sz w:val="28"/>
        </w:rPr>
        <w:t>B –</w:t>
      </w:r>
      <w:r>
        <w:rPr>
          <w:rFonts w:ascii="Arial" w:hAnsi="Arial"/>
          <w:spacing w:val="-4"/>
          <w:sz w:val="28"/>
        </w:rPr>
        <w:t xml:space="preserve"> </w:t>
      </w:r>
      <w:r>
        <w:rPr>
          <w:rFonts w:ascii="Arial" w:hAnsi="Arial"/>
          <w:sz w:val="28"/>
        </w:rPr>
        <w:t>Port</w:t>
      </w:r>
      <w:r>
        <w:rPr>
          <w:rFonts w:ascii="Arial" w:hAnsi="Arial"/>
          <w:spacing w:val="-3"/>
          <w:sz w:val="28"/>
        </w:rPr>
        <w:t xml:space="preserve"> </w:t>
      </w:r>
      <w:r>
        <w:rPr>
          <w:rFonts w:ascii="Arial" w:hAnsi="Arial"/>
          <w:sz w:val="28"/>
        </w:rPr>
        <w:t>B &amp; Port</w:t>
      </w:r>
      <w:r>
        <w:rPr>
          <w:rFonts w:ascii="Arial" w:hAnsi="Arial"/>
          <w:spacing w:val="-3"/>
          <w:sz w:val="28"/>
        </w:rPr>
        <w:t xml:space="preserve"> </w:t>
      </w:r>
      <w:r>
        <w:rPr>
          <w:rFonts w:ascii="Arial" w:hAnsi="Arial"/>
          <w:sz w:val="28"/>
        </w:rPr>
        <w:t>C</w:t>
      </w:r>
      <w:r>
        <w:rPr>
          <w:rFonts w:ascii="Arial" w:hAnsi="Arial"/>
          <w:spacing w:val="-1"/>
          <w:sz w:val="28"/>
        </w:rPr>
        <w:t xml:space="preserve"> </w:t>
      </w:r>
      <w:r>
        <w:rPr>
          <w:rFonts w:ascii="Arial" w:hAnsi="Arial"/>
          <w:sz w:val="28"/>
        </w:rPr>
        <w:t>lower</w:t>
      </w:r>
    </w:p>
    <w:p w:rsidR="00706248" w:rsidRDefault="00706248">
      <w:pPr>
        <w:spacing w:line="362" w:lineRule="auto"/>
        <w:jc w:val="both"/>
        <w:rPr>
          <w:rFonts w:ascii="Arial" w:hAnsi="Arial"/>
          <w:sz w:val="28"/>
        </w:rPr>
        <w:sectPr w:rsidR="00706248">
          <w:pgSz w:w="12240" w:h="15840"/>
          <w:pgMar w:top="1360" w:right="360" w:bottom="280" w:left="1440" w:header="720" w:footer="720" w:gutter="0"/>
          <w:cols w:space="720"/>
        </w:sectPr>
      </w:pPr>
    </w:p>
    <w:p w:rsidR="00706248" w:rsidRDefault="006074D4">
      <w:pPr>
        <w:spacing w:before="74" w:line="357" w:lineRule="auto"/>
        <w:ind w:left="360" w:right="1323"/>
        <w:rPr>
          <w:rFonts w:ascii="Arial"/>
          <w:sz w:val="28"/>
        </w:rPr>
      </w:pPr>
      <w:r>
        <w:rPr>
          <w:rFonts w:ascii="Arial"/>
          <w:sz w:val="28"/>
        </w:rPr>
        <w:lastRenderedPageBreak/>
        <w:t>The control word register can only be written into No read operation</w:t>
      </w:r>
      <w:r>
        <w:rPr>
          <w:rFonts w:ascii="Arial"/>
          <w:spacing w:val="-2"/>
          <w:sz w:val="28"/>
        </w:rPr>
        <w:t xml:space="preserve"> </w:t>
      </w:r>
      <w:r>
        <w:rPr>
          <w:rFonts w:ascii="Arial"/>
          <w:sz w:val="28"/>
        </w:rPr>
        <w:t>if the control word register is allowed.</w:t>
      </w:r>
    </w:p>
    <w:p w:rsidR="00706248" w:rsidRDefault="00706248">
      <w:pPr>
        <w:pStyle w:val="BodyText"/>
        <w:spacing w:before="171"/>
        <w:ind w:left="0"/>
        <w:rPr>
          <w:rFonts w:ascii="Arial"/>
          <w:sz w:val="28"/>
        </w:rPr>
      </w:pPr>
    </w:p>
    <w:p w:rsidR="00706248" w:rsidRDefault="006074D4">
      <w:pPr>
        <w:pStyle w:val="Heading1"/>
        <w:rPr>
          <w:u w:val="none"/>
        </w:rPr>
      </w:pPr>
      <w:r>
        <w:t>Operation</w:t>
      </w:r>
      <w:r>
        <w:rPr>
          <w:spacing w:val="-19"/>
        </w:rPr>
        <w:t xml:space="preserve"> </w:t>
      </w:r>
      <w:r>
        <w:rPr>
          <w:spacing w:val="-2"/>
        </w:rPr>
        <w:t>Description:</w:t>
      </w:r>
    </w:p>
    <w:p w:rsidR="00706248" w:rsidRDefault="00706248">
      <w:pPr>
        <w:pStyle w:val="BodyText"/>
        <w:ind w:left="0"/>
        <w:rPr>
          <w:rFonts w:ascii="Arial"/>
          <w:b/>
          <w:sz w:val="28"/>
        </w:rPr>
      </w:pPr>
    </w:p>
    <w:p w:rsidR="00706248" w:rsidRDefault="00706248">
      <w:pPr>
        <w:pStyle w:val="BodyText"/>
        <w:spacing w:before="1"/>
        <w:ind w:left="0"/>
        <w:rPr>
          <w:rFonts w:ascii="Arial"/>
          <w:b/>
          <w:sz w:val="28"/>
        </w:rPr>
      </w:pPr>
    </w:p>
    <w:p w:rsidR="00706248" w:rsidRDefault="006074D4">
      <w:pPr>
        <w:ind w:left="360"/>
        <w:rPr>
          <w:rFonts w:ascii="Arial"/>
          <w:b/>
          <w:sz w:val="28"/>
        </w:rPr>
      </w:pPr>
      <w:r>
        <w:rPr>
          <w:rFonts w:ascii="Arial"/>
          <w:b/>
          <w:sz w:val="28"/>
          <w:u w:val="single"/>
        </w:rPr>
        <w:t>Mode</w:t>
      </w:r>
      <w:r>
        <w:rPr>
          <w:rFonts w:ascii="Arial"/>
          <w:b/>
          <w:spacing w:val="-9"/>
          <w:sz w:val="28"/>
          <w:u w:val="single"/>
        </w:rPr>
        <w:t xml:space="preserve"> </w:t>
      </w:r>
      <w:r>
        <w:rPr>
          <w:rFonts w:ascii="Arial"/>
          <w:b/>
          <w:spacing w:val="-2"/>
          <w:sz w:val="28"/>
          <w:u w:val="single"/>
        </w:rPr>
        <w:t>selection:</w:t>
      </w:r>
    </w:p>
    <w:p w:rsidR="00706248" w:rsidRDefault="006074D4">
      <w:pPr>
        <w:spacing w:before="158" w:line="360" w:lineRule="auto"/>
        <w:ind w:left="360" w:right="1323"/>
        <w:rPr>
          <w:rFonts w:ascii="Arial"/>
          <w:sz w:val="28"/>
        </w:rPr>
      </w:pPr>
      <w:r>
        <w:rPr>
          <w:rFonts w:ascii="Arial"/>
          <w:sz w:val="28"/>
        </w:rPr>
        <w:t>There are three basic modes of operation that can be selected by the system software.</w:t>
      </w:r>
    </w:p>
    <w:p w:rsidR="00706248" w:rsidRDefault="006074D4">
      <w:pPr>
        <w:spacing w:before="7" w:line="360" w:lineRule="auto"/>
        <w:ind w:left="360" w:right="6379"/>
        <w:rPr>
          <w:rFonts w:ascii="Arial"/>
          <w:sz w:val="28"/>
        </w:rPr>
      </w:pPr>
      <w:r>
        <w:rPr>
          <w:rFonts w:ascii="Arial"/>
          <w:sz w:val="28"/>
        </w:rPr>
        <w:t>Mode 0: Basic Input/output Mode</w:t>
      </w:r>
      <w:r>
        <w:rPr>
          <w:rFonts w:ascii="Arial"/>
          <w:spacing w:val="-20"/>
          <w:sz w:val="28"/>
        </w:rPr>
        <w:t xml:space="preserve"> </w:t>
      </w:r>
      <w:r>
        <w:rPr>
          <w:rFonts w:ascii="Arial"/>
          <w:sz w:val="28"/>
        </w:rPr>
        <w:t>1:</w:t>
      </w:r>
      <w:r>
        <w:rPr>
          <w:rFonts w:ascii="Arial"/>
          <w:spacing w:val="-17"/>
          <w:sz w:val="28"/>
        </w:rPr>
        <w:t xml:space="preserve"> </w:t>
      </w:r>
      <w:r>
        <w:rPr>
          <w:rFonts w:ascii="Arial"/>
          <w:sz w:val="28"/>
        </w:rPr>
        <w:t>Strobes</w:t>
      </w:r>
      <w:r>
        <w:rPr>
          <w:rFonts w:ascii="Arial"/>
          <w:spacing w:val="-19"/>
          <w:sz w:val="28"/>
        </w:rPr>
        <w:t xml:space="preserve"> </w:t>
      </w:r>
      <w:r>
        <w:rPr>
          <w:rFonts w:ascii="Arial"/>
          <w:sz w:val="28"/>
        </w:rPr>
        <w:t>Input/output Mode 2: Bi-direction bus.</w:t>
      </w:r>
    </w:p>
    <w:p w:rsidR="00706248" w:rsidRDefault="00706248">
      <w:pPr>
        <w:pStyle w:val="BodyText"/>
        <w:spacing w:before="166"/>
        <w:ind w:left="0"/>
        <w:rPr>
          <w:rFonts w:ascii="Arial"/>
          <w:sz w:val="28"/>
        </w:rPr>
      </w:pPr>
    </w:p>
    <w:p w:rsidR="00706248" w:rsidRDefault="006074D4">
      <w:pPr>
        <w:spacing w:line="360" w:lineRule="auto"/>
        <w:ind w:left="360" w:right="1385"/>
        <w:jc w:val="both"/>
        <w:rPr>
          <w:rFonts w:ascii="Arial" w:hAnsi="Arial"/>
          <w:sz w:val="28"/>
        </w:rPr>
      </w:pPr>
      <w:r>
        <w:rPr>
          <w:rFonts w:ascii="Arial" w:hAnsi="Arial"/>
          <w:sz w:val="28"/>
        </w:rPr>
        <w:t>When the reset input goes HIGH all poets are set to mode’0’ as input which means all 24 lines are in high impedance state and can be</w:t>
      </w:r>
      <w:r>
        <w:rPr>
          <w:rFonts w:ascii="Arial" w:hAnsi="Arial"/>
          <w:spacing w:val="40"/>
          <w:sz w:val="28"/>
        </w:rPr>
        <w:t xml:space="preserve"> </w:t>
      </w:r>
      <w:r>
        <w:rPr>
          <w:rFonts w:ascii="Arial" w:hAnsi="Arial"/>
          <w:sz w:val="28"/>
        </w:rPr>
        <w:t>used as normal input. After the reset is removed the 8255A remains</w:t>
      </w:r>
      <w:r>
        <w:rPr>
          <w:rFonts w:ascii="Arial" w:hAnsi="Arial"/>
          <w:spacing w:val="80"/>
          <w:sz w:val="28"/>
        </w:rPr>
        <w:t xml:space="preserve"> </w:t>
      </w:r>
      <w:r>
        <w:rPr>
          <w:rFonts w:ascii="Arial" w:hAnsi="Arial"/>
          <w:sz w:val="28"/>
        </w:rPr>
        <w:t>in the input mode</w:t>
      </w:r>
      <w:r>
        <w:rPr>
          <w:rFonts w:ascii="Arial" w:hAnsi="Arial"/>
          <w:spacing w:val="-2"/>
          <w:sz w:val="28"/>
        </w:rPr>
        <w:t xml:space="preserve"> </w:t>
      </w:r>
      <w:r>
        <w:rPr>
          <w:rFonts w:ascii="Arial" w:hAnsi="Arial"/>
          <w:sz w:val="28"/>
        </w:rPr>
        <w:t>with no additional</w:t>
      </w:r>
      <w:r>
        <w:rPr>
          <w:rFonts w:ascii="Arial" w:hAnsi="Arial"/>
          <w:spacing w:val="-4"/>
          <w:sz w:val="28"/>
        </w:rPr>
        <w:t xml:space="preserve"> </w:t>
      </w:r>
      <w:r>
        <w:rPr>
          <w:rFonts w:ascii="Arial" w:hAnsi="Arial"/>
          <w:sz w:val="28"/>
        </w:rPr>
        <w:t>initialization.</w:t>
      </w:r>
      <w:r>
        <w:rPr>
          <w:rFonts w:ascii="Arial" w:hAnsi="Arial"/>
          <w:spacing w:val="-6"/>
          <w:sz w:val="28"/>
        </w:rPr>
        <w:t xml:space="preserve"> </w:t>
      </w:r>
      <w:r>
        <w:rPr>
          <w:rFonts w:ascii="Arial" w:hAnsi="Arial"/>
          <w:sz w:val="28"/>
        </w:rPr>
        <w:t>Dur</w:t>
      </w:r>
      <w:r>
        <w:rPr>
          <w:rFonts w:ascii="Arial" w:hAnsi="Arial"/>
          <w:sz w:val="28"/>
        </w:rPr>
        <w:t>ing</w:t>
      </w:r>
      <w:r>
        <w:rPr>
          <w:rFonts w:ascii="Arial" w:hAnsi="Arial"/>
          <w:spacing w:val="-2"/>
          <w:sz w:val="28"/>
        </w:rPr>
        <w:t xml:space="preserve"> </w:t>
      </w:r>
      <w:r>
        <w:rPr>
          <w:rFonts w:ascii="Arial" w:hAnsi="Arial"/>
          <w:sz w:val="28"/>
        </w:rPr>
        <w:t>the execution of the program any of the other modes may be selected using a</w:t>
      </w:r>
      <w:r>
        <w:rPr>
          <w:rFonts w:ascii="Arial" w:hAnsi="Arial"/>
          <w:spacing w:val="80"/>
          <w:sz w:val="28"/>
        </w:rPr>
        <w:t xml:space="preserve"> </w:t>
      </w:r>
      <w:r>
        <w:rPr>
          <w:rFonts w:ascii="Arial" w:hAnsi="Arial"/>
          <w:sz w:val="28"/>
        </w:rPr>
        <w:t>single output instruction.</w:t>
      </w:r>
    </w:p>
    <w:p w:rsidR="00706248" w:rsidRDefault="006074D4">
      <w:pPr>
        <w:spacing w:before="4" w:line="360" w:lineRule="auto"/>
        <w:ind w:left="360" w:right="1408"/>
        <w:rPr>
          <w:rFonts w:ascii="Arial" w:hAnsi="Arial"/>
          <w:sz w:val="28"/>
        </w:rPr>
      </w:pPr>
      <w:r>
        <w:rPr>
          <w:rFonts w:ascii="Arial" w:hAnsi="Arial"/>
          <w:sz w:val="28"/>
        </w:rPr>
        <w:t xml:space="preserve">The modes for PORT </w:t>
      </w:r>
      <w:proofErr w:type="gramStart"/>
      <w:r>
        <w:rPr>
          <w:rFonts w:ascii="Arial" w:hAnsi="Arial"/>
          <w:sz w:val="28"/>
        </w:rPr>
        <w:t>A</w:t>
      </w:r>
      <w:proofErr w:type="gramEnd"/>
      <w:r>
        <w:rPr>
          <w:rFonts w:ascii="Arial" w:hAnsi="Arial"/>
          <w:sz w:val="28"/>
        </w:rPr>
        <w:t xml:space="preserve"> &amp; PORT B can be separately defined, while</w:t>
      </w:r>
      <w:r>
        <w:rPr>
          <w:rFonts w:ascii="Arial" w:hAnsi="Arial"/>
          <w:spacing w:val="40"/>
          <w:sz w:val="28"/>
        </w:rPr>
        <w:t xml:space="preserve"> </w:t>
      </w:r>
      <w:r>
        <w:rPr>
          <w:rFonts w:ascii="Arial" w:hAnsi="Arial"/>
          <w:sz w:val="28"/>
        </w:rPr>
        <w:t>PORT C is divided into two portions as required by the PORT A and</w:t>
      </w:r>
      <w:r>
        <w:rPr>
          <w:rFonts w:ascii="Arial" w:hAnsi="Arial"/>
          <w:spacing w:val="40"/>
          <w:sz w:val="28"/>
        </w:rPr>
        <w:t xml:space="preserve"> </w:t>
      </w:r>
      <w:r>
        <w:rPr>
          <w:rFonts w:ascii="Arial" w:hAnsi="Arial"/>
          <w:sz w:val="28"/>
        </w:rPr>
        <w:t xml:space="preserve">PORT B definitions. </w:t>
      </w:r>
      <w:r>
        <w:rPr>
          <w:rFonts w:ascii="Arial" w:hAnsi="Arial"/>
          <w:sz w:val="28"/>
        </w:rPr>
        <w:t xml:space="preserve">The ports are thus divided into two groups Group </w:t>
      </w:r>
      <w:proofErr w:type="gramStart"/>
      <w:r>
        <w:rPr>
          <w:rFonts w:ascii="Arial" w:hAnsi="Arial"/>
          <w:sz w:val="28"/>
        </w:rPr>
        <w:t>A</w:t>
      </w:r>
      <w:proofErr w:type="gramEnd"/>
      <w:r>
        <w:rPr>
          <w:rFonts w:ascii="Arial" w:hAnsi="Arial"/>
          <w:sz w:val="28"/>
        </w:rPr>
        <w:t xml:space="preserve"> &amp; Group B.</w:t>
      </w:r>
      <w:r>
        <w:rPr>
          <w:rFonts w:ascii="Arial" w:hAnsi="Arial"/>
          <w:spacing w:val="31"/>
          <w:sz w:val="28"/>
        </w:rPr>
        <w:t xml:space="preserve"> </w:t>
      </w:r>
      <w:r>
        <w:rPr>
          <w:rFonts w:ascii="Arial" w:hAnsi="Arial"/>
          <w:sz w:val="28"/>
        </w:rPr>
        <w:t>All the output register, including the status flip-flop will</w:t>
      </w:r>
      <w:r>
        <w:rPr>
          <w:rFonts w:ascii="Arial" w:hAnsi="Arial"/>
          <w:spacing w:val="40"/>
          <w:sz w:val="28"/>
        </w:rPr>
        <w:t xml:space="preserve"> </w:t>
      </w:r>
      <w:r>
        <w:rPr>
          <w:rFonts w:ascii="Arial" w:hAnsi="Arial"/>
          <w:sz w:val="28"/>
        </w:rPr>
        <w:t>be</w:t>
      </w:r>
      <w:r>
        <w:rPr>
          <w:rFonts w:ascii="Arial" w:hAnsi="Arial"/>
          <w:spacing w:val="40"/>
          <w:sz w:val="28"/>
        </w:rPr>
        <w:t xml:space="preserve"> </w:t>
      </w:r>
      <w:r>
        <w:rPr>
          <w:rFonts w:ascii="Arial" w:hAnsi="Arial"/>
          <w:sz w:val="28"/>
        </w:rPr>
        <w:t>reset</w:t>
      </w:r>
      <w:r>
        <w:rPr>
          <w:rFonts w:ascii="Arial" w:hAnsi="Arial"/>
          <w:spacing w:val="40"/>
          <w:sz w:val="28"/>
        </w:rPr>
        <w:t xml:space="preserve"> </w:t>
      </w:r>
      <w:r>
        <w:rPr>
          <w:rFonts w:ascii="Arial" w:hAnsi="Arial"/>
          <w:sz w:val="28"/>
        </w:rPr>
        <w:t>whenever</w:t>
      </w:r>
      <w:r>
        <w:rPr>
          <w:rFonts w:ascii="Arial" w:hAnsi="Arial"/>
          <w:spacing w:val="40"/>
          <w:sz w:val="28"/>
        </w:rPr>
        <w:t xml:space="preserve"> </w:t>
      </w:r>
      <w:r>
        <w:rPr>
          <w:rFonts w:ascii="Arial" w:hAnsi="Arial"/>
          <w:sz w:val="28"/>
        </w:rPr>
        <w:t>the</w:t>
      </w:r>
      <w:r>
        <w:rPr>
          <w:rFonts w:ascii="Arial" w:hAnsi="Arial"/>
          <w:spacing w:val="40"/>
          <w:sz w:val="28"/>
        </w:rPr>
        <w:t xml:space="preserve"> </w:t>
      </w:r>
      <w:r>
        <w:rPr>
          <w:rFonts w:ascii="Arial" w:hAnsi="Arial"/>
          <w:sz w:val="28"/>
        </w:rPr>
        <w:t>mode</w:t>
      </w:r>
      <w:r>
        <w:rPr>
          <w:rFonts w:ascii="Arial" w:hAnsi="Arial"/>
          <w:spacing w:val="40"/>
          <w:sz w:val="28"/>
        </w:rPr>
        <w:t xml:space="preserve"> </w:t>
      </w:r>
      <w:r>
        <w:rPr>
          <w:rFonts w:ascii="Arial" w:hAnsi="Arial"/>
          <w:sz w:val="28"/>
        </w:rPr>
        <w:t>is</w:t>
      </w:r>
      <w:r>
        <w:rPr>
          <w:rFonts w:ascii="Arial" w:hAnsi="Arial"/>
          <w:spacing w:val="40"/>
          <w:sz w:val="28"/>
        </w:rPr>
        <w:t xml:space="preserve"> </w:t>
      </w:r>
      <w:r>
        <w:rPr>
          <w:rFonts w:ascii="Arial" w:hAnsi="Arial"/>
          <w:sz w:val="28"/>
        </w:rPr>
        <w:t>changed.</w:t>
      </w:r>
      <w:r>
        <w:rPr>
          <w:rFonts w:ascii="Arial" w:hAnsi="Arial"/>
          <w:spacing w:val="40"/>
          <w:sz w:val="28"/>
        </w:rPr>
        <w:t xml:space="preserve"> </w:t>
      </w:r>
      <w:r>
        <w:rPr>
          <w:rFonts w:ascii="Arial" w:hAnsi="Arial"/>
          <w:sz w:val="28"/>
        </w:rPr>
        <w:t>Modes</w:t>
      </w:r>
      <w:r>
        <w:rPr>
          <w:rFonts w:ascii="Arial" w:hAnsi="Arial"/>
          <w:spacing w:val="40"/>
          <w:sz w:val="28"/>
        </w:rPr>
        <w:t xml:space="preserve"> </w:t>
      </w:r>
      <w:r>
        <w:rPr>
          <w:rFonts w:ascii="Arial" w:hAnsi="Arial"/>
          <w:sz w:val="28"/>
        </w:rPr>
        <w:t>of</w:t>
      </w:r>
      <w:r>
        <w:rPr>
          <w:rFonts w:ascii="Arial" w:hAnsi="Arial"/>
          <w:spacing w:val="40"/>
          <w:sz w:val="28"/>
        </w:rPr>
        <w:t xml:space="preserve"> </w:t>
      </w:r>
      <w:r>
        <w:rPr>
          <w:rFonts w:ascii="Arial" w:hAnsi="Arial"/>
          <w:sz w:val="28"/>
        </w:rPr>
        <w:t>the</w:t>
      </w:r>
      <w:r>
        <w:rPr>
          <w:rFonts w:ascii="Arial" w:hAnsi="Arial"/>
          <w:spacing w:val="40"/>
          <w:sz w:val="28"/>
        </w:rPr>
        <w:t xml:space="preserve"> </w:t>
      </w:r>
      <w:r>
        <w:rPr>
          <w:rFonts w:ascii="Arial" w:hAnsi="Arial"/>
          <w:sz w:val="28"/>
        </w:rPr>
        <w:t>two</w:t>
      </w:r>
      <w:r>
        <w:rPr>
          <w:rFonts w:ascii="Arial" w:hAnsi="Arial"/>
          <w:spacing w:val="40"/>
          <w:sz w:val="28"/>
        </w:rPr>
        <w:t xml:space="preserve"> </w:t>
      </w:r>
      <w:proofErr w:type="gramStart"/>
      <w:r>
        <w:rPr>
          <w:rFonts w:ascii="Arial" w:hAnsi="Arial"/>
          <w:sz w:val="28"/>
        </w:rPr>
        <w:t>group</w:t>
      </w:r>
      <w:proofErr w:type="gramEnd"/>
      <w:r>
        <w:rPr>
          <w:rFonts w:ascii="Arial" w:hAnsi="Arial"/>
          <w:sz w:val="28"/>
        </w:rPr>
        <w:t xml:space="preserve"> may be combined for any desired I/O operation</w:t>
      </w:r>
      <w:r>
        <w:rPr>
          <w:rFonts w:ascii="Arial" w:hAnsi="Arial"/>
          <w:spacing w:val="-3"/>
          <w:sz w:val="28"/>
        </w:rPr>
        <w:t xml:space="preserve"> </w:t>
      </w:r>
      <w:r>
        <w:rPr>
          <w:rFonts w:ascii="Arial" w:hAnsi="Arial"/>
          <w:sz w:val="28"/>
        </w:rPr>
        <w:t>e.g. Group A in mode ‘1’ and group B in mode ‘0’.</w:t>
      </w:r>
    </w:p>
    <w:p w:rsidR="00706248" w:rsidRDefault="006074D4">
      <w:pPr>
        <w:spacing w:before="4" w:line="360" w:lineRule="auto"/>
        <w:ind w:left="360" w:right="1323"/>
        <w:rPr>
          <w:rFonts w:ascii="Arial"/>
          <w:sz w:val="28"/>
        </w:rPr>
      </w:pPr>
      <w:r>
        <w:rPr>
          <w:rFonts w:ascii="Arial"/>
          <w:sz w:val="28"/>
        </w:rPr>
        <w:t>The basic mode definitions with bus interface and the mode definition format are given in fig (a) &amp; (b),</w:t>
      </w:r>
    </w:p>
    <w:p w:rsidR="00706248" w:rsidRDefault="00706248">
      <w:pPr>
        <w:spacing w:line="360" w:lineRule="auto"/>
        <w:rPr>
          <w:rFonts w:ascii="Arial"/>
          <w:sz w:val="28"/>
        </w:rPr>
        <w:sectPr w:rsidR="00706248">
          <w:pgSz w:w="12240" w:h="15840"/>
          <w:pgMar w:top="1360" w:right="360" w:bottom="280" w:left="1440" w:header="720" w:footer="720" w:gutter="0"/>
          <w:cols w:space="720"/>
        </w:sectPr>
      </w:pPr>
    </w:p>
    <w:p w:rsidR="00706248" w:rsidRDefault="006074D4">
      <w:pPr>
        <w:pStyle w:val="BodyText"/>
        <w:ind w:left="370"/>
        <w:rPr>
          <w:rFonts w:ascii="Arial"/>
          <w:sz w:val="20"/>
        </w:rPr>
      </w:pPr>
      <w:r>
        <w:rPr>
          <w:rFonts w:ascii="Arial"/>
          <w:noProof/>
          <w:sz w:val="20"/>
          <w:lang w:val="en-IN" w:eastAsia="en-IN"/>
        </w:rPr>
        <w:lastRenderedPageBreak/>
        <w:drawing>
          <wp:inline distT="0" distB="0" distL="0" distR="0">
            <wp:extent cx="5597540" cy="3313461"/>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0" cstate="print"/>
                    <a:stretch>
                      <a:fillRect/>
                    </a:stretch>
                  </pic:blipFill>
                  <pic:spPr>
                    <a:xfrm>
                      <a:off x="0" y="0"/>
                      <a:ext cx="5597540" cy="3313461"/>
                    </a:xfrm>
                    <a:prstGeom prst="rect">
                      <a:avLst/>
                    </a:prstGeom>
                  </pic:spPr>
                </pic:pic>
              </a:graphicData>
            </a:graphic>
          </wp:inline>
        </w:drawing>
      </w:r>
    </w:p>
    <w:p w:rsidR="00706248" w:rsidRDefault="00706248">
      <w:pPr>
        <w:pStyle w:val="BodyText"/>
        <w:ind w:left="0"/>
        <w:rPr>
          <w:rFonts w:ascii="Arial"/>
          <w:sz w:val="20"/>
        </w:rPr>
      </w:pPr>
    </w:p>
    <w:p w:rsidR="00706248" w:rsidRDefault="00706248">
      <w:pPr>
        <w:pStyle w:val="BodyText"/>
        <w:ind w:left="0"/>
        <w:rPr>
          <w:rFonts w:ascii="Arial"/>
          <w:sz w:val="20"/>
        </w:rPr>
      </w:pPr>
    </w:p>
    <w:p w:rsidR="00706248" w:rsidRDefault="006074D4">
      <w:pPr>
        <w:pStyle w:val="BodyText"/>
        <w:spacing w:before="67"/>
        <w:ind w:left="0"/>
        <w:rPr>
          <w:rFonts w:ascii="Arial"/>
          <w:sz w:val="20"/>
        </w:rPr>
      </w:pPr>
      <w:r>
        <w:rPr>
          <w:rFonts w:ascii="Arial"/>
          <w:noProof/>
          <w:sz w:val="20"/>
          <w:lang w:val="en-IN" w:eastAsia="en-IN"/>
        </w:rPr>
        <w:drawing>
          <wp:anchor distT="0" distB="0" distL="0" distR="0" simplePos="0" relativeHeight="487643136" behindDoc="1" locked="0" layoutInCell="1" allowOverlap="1">
            <wp:simplePos x="0" y="0"/>
            <wp:positionH relativeFrom="page">
              <wp:posOffset>1149350</wp:posOffset>
            </wp:positionH>
            <wp:positionV relativeFrom="paragraph">
              <wp:posOffset>204323</wp:posOffset>
            </wp:positionV>
            <wp:extent cx="5425457" cy="3592449"/>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1" cstate="print"/>
                    <a:stretch>
                      <a:fillRect/>
                    </a:stretch>
                  </pic:blipFill>
                  <pic:spPr>
                    <a:xfrm>
                      <a:off x="0" y="0"/>
                      <a:ext cx="5425457" cy="3592449"/>
                    </a:xfrm>
                    <a:prstGeom prst="rect">
                      <a:avLst/>
                    </a:prstGeom>
                  </pic:spPr>
                </pic:pic>
              </a:graphicData>
            </a:graphic>
          </wp:anchor>
        </w:drawing>
      </w:r>
    </w:p>
    <w:p w:rsidR="00706248" w:rsidRDefault="00706248">
      <w:pPr>
        <w:pStyle w:val="BodyText"/>
        <w:rPr>
          <w:rFonts w:ascii="Arial"/>
          <w:sz w:val="20"/>
        </w:rPr>
        <w:sectPr w:rsidR="00706248">
          <w:pgSz w:w="12240" w:h="15840"/>
          <w:pgMar w:top="1580" w:right="360" w:bottom="280" w:left="1440" w:header="720" w:footer="720" w:gutter="0"/>
          <w:cols w:space="720"/>
        </w:sectPr>
      </w:pPr>
    </w:p>
    <w:p w:rsidR="00706248" w:rsidRDefault="006074D4">
      <w:pPr>
        <w:pStyle w:val="Heading3"/>
        <w:spacing w:before="243"/>
        <w:jc w:val="both"/>
      </w:pPr>
      <w:r>
        <w:lastRenderedPageBreak/>
        <w:t>8086</w:t>
      </w:r>
      <w:r>
        <w:rPr>
          <w:spacing w:val="-2"/>
        </w:rPr>
        <w:t xml:space="preserve"> </w:t>
      </w:r>
      <w:r>
        <w:t>Microprocessor</w:t>
      </w:r>
      <w:r>
        <w:rPr>
          <w:spacing w:val="-2"/>
        </w:rPr>
        <w:t xml:space="preserve"> </w:t>
      </w:r>
      <w:r>
        <w:t>Architecture</w:t>
      </w:r>
      <w:r>
        <w:rPr>
          <w:spacing w:val="-3"/>
        </w:rPr>
        <w:t xml:space="preserve"> </w:t>
      </w:r>
      <w:r>
        <w:t>and</w:t>
      </w:r>
      <w:r>
        <w:rPr>
          <w:spacing w:val="-1"/>
        </w:rPr>
        <w:t xml:space="preserve"> </w:t>
      </w:r>
      <w:r>
        <w:rPr>
          <w:spacing w:val="-2"/>
        </w:rPr>
        <w:t>Operation:</w:t>
      </w:r>
    </w:p>
    <w:p w:rsidR="00706248" w:rsidRDefault="006074D4">
      <w:pPr>
        <w:pStyle w:val="BodyText"/>
        <w:spacing w:before="235" w:line="276" w:lineRule="auto"/>
        <w:ind w:right="1318"/>
        <w:jc w:val="both"/>
      </w:pPr>
      <w:r>
        <w:t xml:space="preserve">It is a 16 bit µp. 8086 has a 20 bit address bus can access </w:t>
      </w:r>
      <w:proofErr w:type="spellStart"/>
      <w:r>
        <w:t>upto</w:t>
      </w:r>
      <w:proofErr w:type="spellEnd"/>
      <w:r>
        <w:t xml:space="preserve"> 220 memory locations </w:t>
      </w:r>
      <w:proofErr w:type="gramStart"/>
      <w:r>
        <w:t>( 1</w:t>
      </w:r>
      <w:proofErr w:type="gramEnd"/>
      <w:r>
        <w:t xml:space="preserve"> MB)</w:t>
      </w:r>
      <w:r>
        <w:rPr>
          <w:spacing w:val="-1"/>
        </w:rPr>
        <w:t xml:space="preserve"> </w:t>
      </w:r>
      <w:r>
        <w:t>. It can support</w:t>
      </w:r>
      <w:r>
        <w:rPr>
          <w:spacing w:val="40"/>
        </w:rPr>
        <w:t xml:space="preserve"> </w:t>
      </w:r>
      <w:proofErr w:type="spellStart"/>
      <w:r>
        <w:t>upto</w:t>
      </w:r>
      <w:proofErr w:type="spellEnd"/>
      <w:r>
        <w:t xml:space="preserve"> 64K I/O ports. It provides 14, 16-bit registers.</w:t>
      </w:r>
      <w:r>
        <w:rPr>
          <w:spacing w:val="40"/>
        </w:rPr>
        <w:t xml:space="preserve"> </w:t>
      </w:r>
      <w:r>
        <w:t>It has multiplexed address and data bus AD0- AD15 and A16 – A19.</w:t>
      </w:r>
      <w:r>
        <w:rPr>
          <w:spacing w:val="40"/>
        </w:rPr>
        <w:t xml:space="preserve"> </w:t>
      </w:r>
      <w:r>
        <w:t>It requires single phase c</w:t>
      </w:r>
      <w:r>
        <w:t>lock with 33% duty cycle to provide internal timing.</w:t>
      </w:r>
      <w:r>
        <w:rPr>
          <w:spacing w:val="40"/>
        </w:rPr>
        <w:t xml:space="preserve"> </w:t>
      </w:r>
      <w:r>
        <w:t xml:space="preserve">8086 is designed to operate in two modes, Minimum and Maximum. It can </w:t>
      </w:r>
      <w:proofErr w:type="spellStart"/>
      <w:r>
        <w:t>prefetches</w:t>
      </w:r>
      <w:proofErr w:type="spellEnd"/>
      <w:r>
        <w:t xml:space="preserve"> </w:t>
      </w:r>
      <w:proofErr w:type="spellStart"/>
      <w:r>
        <w:t>upto</w:t>
      </w:r>
      <w:proofErr w:type="spellEnd"/>
      <w:r>
        <w:t xml:space="preserve"> 6 instruction bytes from memory and queues them in order</w:t>
      </w:r>
      <w:r>
        <w:rPr>
          <w:spacing w:val="-2"/>
        </w:rPr>
        <w:t xml:space="preserve"> </w:t>
      </w:r>
      <w:r>
        <w:t>to</w:t>
      </w:r>
      <w:r>
        <w:rPr>
          <w:spacing w:val="-1"/>
        </w:rPr>
        <w:t xml:space="preserve"> </w:t>
      </w:r>
      <w:r>
        <w:t>speed</w:t>
      </w:r>
      <w:r>
        <w:rPr>
          <w:spacing w:val="-1"/>
        </w:rPr>
        <w:t xml:space="preserve"> </w:t>
      </w:r>
      <w:r>
        <w:t>up</w:t>
      </w:r>
      <w:r>
        <w:rPr>
          <w:spacing w:val="-1"/>
        </w:rPr>
        <w:t xml:space="preserve"> </w:t>
      </w:r>
      <w:r>
        <w:t>instruction</w:t>
      </w:r>
      <w:r>
        <w:rPr>
          <w:spacing w:val="-1"/>
        </w:rPr>
        <w:t xml:space="preserve"> </w:t>
      </w:r>
      <w:r>
        <w:t>execution.</w:t>
      </w:r>
      <w:r>
        <w:rPr>
          <w:spacing w:val="-1"/>
        </w:rPr>
        <w:t xml:space="preserve"> </w:t>
      </w:r>
      <w:r>
        <w:t>It</w:t>
      </w:r>
      <w:r>
        <w:rPr>
          <w:spacing w:val="-1"/>
        </w:rPr>
        <w:t xml:space="preserve"> </w:t>
      </w:r>
      <w:r>
        <w:t>requires +5V</w:t>
      </w:r>
      <w:r>
        <w:rPr>
          <w:spacing w:val="-2"/>
        </w:rPr>
        <w:t xml:space="preserve"> </w:t>
      </w:r>
      <w:r>
        <w:t>power</w:t>
      </w:r>
      <w:r>
        <w:rPr>
          <w:spacing w:val="-2"/>
        </w:rPr>
        <w:t xml:space="preserve"> </w:t>
      </w:r>
      <w:r>
        <w:t>sup</w:t>
      </w:r>
      <w:r>
        <w:t>ply.</w:t>
      </w:r>
      <w:r>
        <w:rPr>
          <w:spacing w:val="40"/>
        </w:rPr>
        <w:t xml:space="preserve"> </w:t>
      </w:r>
      <w:proofErr w:type="gramStart"/>
      <w:r>
        <w:t>A</w:t>
      </w:r>
      <w:r>
        <w:rPr>
          <w:spacing w:val="-2"/>
        </w:rPr>
        <w:t xml:space="preserve"> </w:t>
      </w:r>
      <w:r>
        <w:t>40</w:t>
      </w:r>
      <w:r>
        <w:rPr>
          <w:spacing w:val="-1"/>
        </w:rPr>
        <w:t xml:space="preserve"> </w:t>
      </w:r>
      <w:r>
        <w:t>pin</w:t>
      </w:r>
      <w:r>
        <w:rPr>
          <w:spacing w:val="-1"/>
        </w:rPr>
        <w:t xml:space="preserve"> </w:t>
      </w:r>
      <w:r>
        <w:t>dual</w:t>
      </w:r>
      <w:r>
        <w:rPr>
          <w:spacing w:val="-1"/>
        </w:rPr>
        <w:t xml:space="preserve"> </w:t>
      </w:r>
      <w:r>
        <w:t>in</w:t>
      </w:r>
      <w:r>
        <w:rPr>
          <w:spacing w:val="-1"/>
        </w:rPr>
        <w:t xml:space="preserve"> </w:t>
      </w:r>
      <w:r>
        <w:t xml:space="preserve">line </w:t>
      </w:r>
      <w:r>
        <w:rPr>
          <w:spacing w:val="-2"/>
        </w:rPr>
        <w:t>package.</w:t>
      </w:r>
      <w:proofErr w:type="gramEnd"/>
    </w:p>
    <w:p w:rsidR="00706248" w:rsidRDefault="00706248">
      <w:pPr>
        <w:pStyle w:val="BodyText"/>
        <w:ind w:left="0"/>
      </w:pPr>
    </w:p>
    <w:p w:rsidR="00706248" w:rsidRDefault="00706248">
      <w:pPr>
        <w:pStyle w:val="BodyText"/>
        <w:spacing w:before="167"/>
        <w:ind w:left="0"/>
      </w:pPr>
    </w:p>
    <w:p w:rsidR="00706248" w:rsidRDefault="006074D4">
      <w:pPr>
        <w:pStyle w:val="Heading3"/>
        <w:jc w:val="both"/>
        <w:rPr>
          <w:b w:val="0"/>
        </w:rPr>
      </w:pPr>
      <w:r>
        <w:t>Minimum</w:t>
      </w:r>
      <w:r>
        <w:rPr>
          <w:spacing w:val="-5"/>
        </w:rPr>
        <w:t xml:space="preserve"> </w:t>
      </w:r>
      <w:r>
        <w:t>and</w:t>
      </w:r>
      <w:r>
        <w:rPr>
          <w:spacing w:val="-1"/>
        </w:rPr>
        <w:t xml:space="preserve"> </w:t>
      </w:r>
      <w:r>
        <w:t>Maximum</w:t>
      </w:r>
      <w:r>
        <w:rPr>
          <w:spacing w:val="-2"/>
        </w:rPr>
        <w:t xml:space="preserve"> Modes</w:t>
      </w:r>
      <w:r>
        <w:rPr>
          <w:b w:val="0"/>
          <w:spacing w:val="-2"/>
        </w:rPr>
        <w:t>:</w:t>
      </w:r>
    </w:p>
    <w:p w:rsidR="00706248" w:rsidRDefault="006074D4">
      <w:pPr>
        <w:pStyle w:val="BodyText"/>
        <w:spacing w:before="240" w:line="276" w:lineRule="auto"/>
        <w:ind w:right="1318"/>
        <w:jc w:val="both"/>
      </w:pPr>
      <w:r>
        <w:t>The minimum mode is selected by applying logic 1 to the MN / MX# input pin. This is a single microprocessor configuration. The maximum mode is selected by</w:t>
      </w:r>
      <w:r>
        <w:rPr>
          <w:spacing w:val="-1"/>
        </w:rPr>
        <w:t xml:space="preserve"> </w:t>
      </w:r>
      <w:r>
        <w:t>applying logic 0 to the MN / MX# input pin. This is a multi micro processors configuration.</w:t>
      </w:r>
    </w:p>
    <w:p w:rsidR="00706248" w:rsidRDefault="006074D4">
      <w:pPr>
        <w:pStyle w:val="BodyText"/>
        <w:spacing w:before="9"/>
        <w:ind w:left="0"/>
        <w:rPr>
          <w:sz w:val="15"/>
        </w:rPr>
      </w:pPr>
      <w:r>
        <w:rPr>
          <w:noProof/>
          <w:sz w:val="15"/>
          <w:lang w:val="en-IN" w:eastAsia="en-IN"/>
        </w:rPr>
        <w:drawing>
          <wp:anchor distT="0" distB="0" distL="0" distR="0" simplePos="0" relativeHeight="487649792" behindDoc="1" locked="0" layoutInCell="1" allowOverlap="1">
            <wp:simplePos x="0" y="0"/>
            <wp:positionH relativeFrom="page">
              <wp:posOffset>1369694</wp:posOffset>
            </wp:positionH>
            <wp:positionV relativeFrom="paragraph">
              <wp:posOffset>130547</wp:posOffset>
            </wp:positionV>
            <wp:extent cx="5128259" cy="3467100"/>
            <wp:effectExtent l="0" t="0" r="0" b="0"/>
            <wp:wrapTopAndBottom/>
            <wp:docPr id="197" name="Image 197" descr="8086 ar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8086 arc.jpg"/>
                    <pic:cNvPicPr/>
                  </pic:nvPicPr>
                  <pic:blipFill>
                    <a:blip r:embed="rId32" cstate="print"/>
                    <a:stretch>
                      <a:fillRect/>
                    </a:stretch>
                  </pic:blipFill>
                  <pic:spPr>
                    <a:xfrm>
                      <a:off x="0" y="0"/>
                      <a:ext cx="5128259" cy="3467100"/>
                    </a:xfrm>
                    <a:prstGeom prst="rect">
                      <a:avLst/>
                    </a:prstGeom>
                  </pic:spPr>
                </pic:pic>
              </a:graphicData>
            </a:graphic>
          </wp:anchor>
        </w:drawing>
      </w:r>
    </w:p>
    <w:p w:rsidR="00706248" w:rsidRDefault="006074D4">
      <w:pPr>
        <w:pStyle w:val="BodyText"/>
        <w:spacing w:before="238"/>
        <w:ind w:left="3461"/>
      </w:pPr>
      <w:proofErr w:type="gramStart"/>
      <w:r>
        <w:t>Fig.</w:t>
      </w:r>
      <w:proofErr w:type="gramEnd"/>
      <w:r>
        <w:rPr>
          <w:spacing w:val="-3"/>
        </w:rPr>
        <w:t xml:space="preserve"> </w:t>
      </w:r>
      <w:r>
        <w:t>Architecture</w:t>
      </w:r>
      <w:r>
        <w:rPr>
          <w:spacing w:val="-4"/>
        </w:rPr>
        <w:t xml:space="preserve"> </w:t>
      </w:r>
      <w:r>
        <w:t>of</w:t>
      </w:r>
      <w:r>
        <w:rPr>
          <w:spacing w:val="-2"/>
        </w:rPr>
        <w:t xml:space="preserve"> </w:t>
      </w:r>
      <w:r>
        <w:rPr>
          <w:spacing w:val="-4"/>
        </w:rPr>
        <w:t>8086</w:t>
      </w:r>
    </w:p>
    <w:p w:rsidR="00706248" w:rsidRDefault="00706248">
      <w:pPr>
        <w:pStyle w:val="BodyText"/>
        <w:sectPr w:rsidR="00706248">
          <w:pgSz w:w="12240" w:h="15840"/>
          <w:pgMar w:top="1300" w:right="360" w:bottom="280" w:left="1440" w:header="720" w:footer="720" w:gutter="0"/>
          <w:cols w:space="720"/>
        </w:sectPr>
      </w:pPr>
    </w:p>
    <w:p w:rsidR="00706248" w:rsidRDefault="006074D4">
      <w:pPr>
        <w:pStyle w:val="BodyText"/>
        <w:ind w:left="1683"/>
        <w:rPr>
          <w:sz w:val="20"/>
        </w:rPr>
      </w:pPr>
      <w:r>
        <w:rPr>
          <w:noProof/>
          <w:sz w:val="20"/>
          <w:lang w:val="en-IN" w:eastAsia="en-IN"/>
        </w:rPr>
        <w:lastRenderedPageBreak/>
        <w:drawing>
          <wp:inline distT="0" distB="0" distL="0" distR="0">
            <wp:extent cx="4030980" cy="3413760"/>
            <wp:effectExtent l="0" t="0" r="0" b="0"/>
            <wp:docPr id="198" name="Image 198" descr="8086 p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8086 pin.jpg"/>
                    <pic:cNvPicPr/>
                  </pic:nvPicPr>
                  <pic:blipFill>
                    <a:blip r:embed="rId33" cstate="print"/>
                    <a:stretch>
                      <a:fillRect/>
                    </a:stretch>
                  </pic:blipFill>
                  <pic:spPr>
                    <a:xfrm>
                      <a:off x="0" y="0"/>
                      <a:ext cx="4030980" cy="3413760"/>
                    </a:xfrm>
                    <a:prstGeom prst="rect">
                      <a:avLst/>
                    </a:prstGeom>
                  </pic:spPr>
                </pic:pic>
              </a:graphicData>
            </a:graphic>
          </wp:inline>
        </w:drawing>
      </w:r>
    </w:p>
    <w:p w:rsidR="00706248" w:rsidRDefault="00706248">
      <w:pPr>
        <w:pStyle w:val="BodyText"/>
        <w:ind w:left="0"/>
      </w:pPr>
    </w:p>
    <w:p w:rsidR="00706248" w:rsidRDefault="00706248">
      <w:pPr>
        <w:pStyle w:val="BodyText"/>
        <w:ind w:left="0"/>
      </w:pPr>
    </w:p>
    <w:p w:rsidR="00706248" w:rsidRDefault="00706248">
      <w:pPr>
        <w:pStyle w:val="BodyText"/>
        <w:spacing w:before="21"/>
        <w:ind w:left="0"/>
      </w:pPr>
    </w:p>
    <w:p w:rsidR="00706248" w:rsidRDefault="006074D4">
      <w:pPr>
        <w:pStyle w:val="BodyText"/>
        <w:spacing w:before="1"/>
      </w:pPr>
      <w:r>
        <w:t>Internal</w:t>
      </w:r>
      <w:r>
        <w:rPr>
          <w:spacing w:val="-3"/>
        </w:rPr>
        <w:t xml:space="preserve"> </w:t>
      </w:r>
      <w:r>
        <w:t>Architecture</w:t>
      </w:r>
      <w:r>
        <w:rPr>
          <w:spacing w:val="-2"/>
        </w:rPr>
        <w:t xml:space="preserve"> </w:t>
      </w:r>
      <w:r>
        <w:t>of</w:t>
      </w:r>
      <w:r>
        <w:rPr>
          <w:spacing w:val="-2"/>
        </w:rPr>
        <w:t xml:space="preserve"> </w:t>
      </w:r>
      <w:r>
        <w:rPr>
          <w:spacing w:val="-4"/>
        </w:rPr>
        <w:t>8086</w:t>
      </w:r>
    </w:p>
    <w:p w:rsidR="00706248" w:rsidRDefault="006074D4">
      <w:pPr>
        <w:pStyle w:val="BodyText"/>
        <w:spacing w:before="242" w:line="276" w:lineRule="auto"/>
        <w:ind w:right="1317"/>
        <w:jc w:val="both"/>
      </w:pPr>
      <w:r>
        <w:t xml:space="preserve">8086 has two blocks BIU and EU. The BIU performs all bus operations such as instruction fetching, reading and writing operands for memory and calculating the addresses of the memory operands. The instruction bytes are transferred to the instruction queue. </w:t>
      </w:r>
      <w:r>
        <w:t>EU executes instructions from the instruction system byte queue. Both units operate asynchronously</w:t>
      </w:r>
      <w:r>
        <w:rPr>
          <w:spacing w:val="-1"/>
        </w:rPr>
        <w:t xml:space="preserve"> </w:t>
      </w:r>
      <w:r>
        <w:t xml:space="preserve">to give the 8086 an overlapping instruction fetch and execution mechanism which is called as Pipelining. This results in efficient use of the system bus and </w:t>
      </w:r>
      <w:r>
        <w:t>system performance. BIU</w:t>
      </w:r>
      <w:r>
        <w:rPr>
          <w:spacing w:val="40"/>
        </w:rPr>
        <w:t xml:space="preserve"> </w:t>
      </w:r>
      <w:r>
        <w:t xml:space="preserve">contains Instruction queue, Segment registers, Instruction pointer, </w:t>
      </w:r>
      <w:proofErr w:type="gramStart"/>
      <w:r>
        <w:t>Address</w:t>
      </w:r>
      <w:proofErr w:type="gramEnd"/>
      <w:r>
        <w:t xml:space="preserve"> adder. EU contains Control circuitry, Instruction decoder, ALU, Pointer and Index register, Flag register.</w:t>
      </w:r>
    </w:p>
    <w:p w:rsidR="00706248" w:rsidRDefault="006074D4">
      <w:pPr>
        <w:pStyle w:val="BodyText"/>
        <w:spacing w:before="199"/>
        <w:rPr>
          <w:b/>
        </w:rPr>
      </w:pPr>
      <w:r>
        <w:t>Bus</w:t>
      </w:r>
      <w:r>
        <w:rPr>
          <w:spacing w:val="-4"/>
        </w:rPr>
        <w:t xml:space="preserve"> </w:t>
      </w:r>
      <w:proofErr w:type="spellStart"/>
      <w:r>
        <w:t>Interfacr</w:t>
      </w:r>
      <w:proofErr w:type="spellEnd"/>
      <w:r>
        <w:rPr>
          <w:spacing w:val="-3"/>
        </w:rPr>
        <w:t xml:space="preserve"> </w:t>
      </w:r>
      <w:r>
        <w:rPr>
          <w:spacing w:val="-4"/>
        </w:rPr>
        <w:t>Unit</w:t>
      </w:r>
      <w:r>
        <w:rPr>
          <w:b/>
          <w:spacing w:val="-4"/>
        </w:rPr>
        <w:t>:</w:t>
      </w:r>
    </w:p>
    <w:p w:rsidR="00706248" w:rsidRDefault="006074D4">
      <w:pPr>
        <w:pStyle w:val="BodyText"/>
        <w:spacing w:before="243" w:line="276" w:lineRule="auto"/>
        <w:ind w:right="1319"/>
        <w:jc w:val="both"/>
      </w:pPr>
      <w:r>
        <w:t>It provides a full 16 bit bid</w:t>
      </w:r>
      <w:r>
        <w:t>irectional data bus and 20 bit address bus. The bus interface unit is responsible for performing all external bus operations.</w:t>
      </w:r>
    </w:p>
    <w:p w:rsidR="00706248" w:rsidRDefault="006074D4">
      <w:pPr>
        <w:spacing w:before="201"/>
        <w:ind w:left="240"/>
        <w:rPr>
          <w:sz w:val="24"/>
        </w:rPr>
      </w:pPr>
      <w:r>
        <w:rPr>
          <w:b/>
          <w:i/>
          <w:sz w:val="24"/>
        </w:rPr>
        <w:t>Specifically</w:t>
      </w:r>
      <w:r>
        <w:rPr>
          <w:b/>
          <w:i/>
          <w:spacing w:val="-1"/>
          <w:sz w:val="24"/>
        </w:rPr>
        <w:t xml:space="preserve"> </w:t>
      </w:r>
      <w:r>
        <w:rPr>
          <w:b/>
          <w:i/>
          <w:sz w:val="24"/>
        </w:rPr>
        <w:t>it</w:t>
      </w:r>
      <w:r>
        <w:rPr>
          <w:b/>
          <w:i/>
          <w:spacing w:val="-1"/>
          <w:sz w:val="24"/>
        </w:rPr>
        <w:t xml:space="preserve"> </w:t>
      </w:r>
      <w:r>
        <w:rPr>
          <w:b/>
          <w:i/>
          <w:sz w:val="24"/>
        </w:rPr>
        <w:t>has the</w:t>
      </w:r>
      <w:r>
        <w:rPr>
          <w:b/>
          <w:i/>
          <w:spacing w:val="-2"/>
          <w:sz w:val="24"/>
        </w:rPr>
        <w:t xml:space="preserve"> </w:t>
      </w:r>
      <w:r>
        <w:rPr>
          <w:b/>
          <w:i/>
          <w:sz w:val="24"/>
        </w:rPr>
        <w:t xml:space="preserve">following </w:t>
      </w:r>
      <w:r>
        <w:rPr>
          <w:b/>
          <w:i/>
          <w:spacing w:val="-2"/>
          <w:sz w:val="24"/>
        </w:rPr>
        <w:t>functions</w:t>
      </w:r>
      <w:r>
        <w:rPr>
          <w:spacing w:val="-2"/>
          <w:sz w:val="24"/>
        </w:rPr>
        <w:t>:</w:t>
      </w:r>
    </w:p>
    <w:p w:rsidR="00706248" w:rsidRDefault="006074D4">
      <w:pPr>
        <w:pStyle w:val="BodyText"/>
        <w:spacing w:before="240" w:line="276" w:lineRule="auto"/>
        <w:ind w:right="1317"/>
        <w:jc w:val="both"/>
        <w:rPr>
          <w:b/>
          <w:i/>
        </w:rPr>
      </w:pPr>
      <w:proofErr w:type="gramStart"/>
      <w:r>
        <w:t>Instruction fetch</w:t>
      </w:r>
      <w:proofErr w:type="gramEnd"/>
      <w:r>
        <w:t>, Instruction queuing, Operand fetch and storage, Address relocation</w:t>
      </w:r>
      <w:r>
        <w:t xml:space="preserve"> and Bus control. The BIU uses a mechanism known as an instruction stream queue to</w:t>
      </w:r>
      <w:r>
        <w:rPr>
          <w:spacing w:val="40"/>
        </w:rPr>
        <w:t xml:space="preserve"> </w:t>
      </w:r>
      <w:r>
        <w:t xml:space="preserve">implement </w:t>
      </w:r>
      <w:proofErr w:type="gramStart"/>
      <w:r>
        <w:t xml:space="preserve">a </w:t>
      </w:r>
      <w:r>
        <w:rPr>
          <w:b/>
          <w:i/>
        </w:rPr>
        <w:t>pipeline</w:t>
      </w:r>
      <w:proofErr w:type="gramEnd"/>
      <w:r>
        <w:rPr>
          <w:b/>
          <w:i/>
        </w:rPr>
        <w:t xml:space="preserve"> architecture.</w:t>
      </w:r>
    </w:p>
    <w:p w:rsidR="00706248" w:rsidRDefault="00706248">
      <w:pPr>
        <w:pStyle w:val="BodyText"/>
        <w:spacing w:line="276" w:lineRule="auto"/>
        <w:jc w:val="both"/>
        <w:rPr>
          <w:b/>
          <w:i/>
        </w:rPr>
        <w:sectPr w:rsidR="00706248">
          <w:pgSz w:w="12240" w:h="15840"/>
          <w:pgMar w:top="1380" w:right="360" w:bottom="280" w:left="1440" w:header="720" w:footer="720" w:gutter="0"/>
          <w:cols w:space="720"/>
        </w:sectPr>
      </w:pPr>
    </w:p>
    <w:p w:rsidR="00706248" w:rsidRDefault="006074D4">
      <w:pPr>
        <w:pStyle w:val="BodyText"/>
        <w:spacing w:before="74" w:line="276" w:lineRule="auto"/>
        <w:ind w:right="1317"/>
        <w:jc w:val="both"/>
      </w:pPr>
      <w:r>
        <w:lastRenderedPageBreak/>
        <w:t xml:space="preserve">This queue permits </w:t>
      </w:r>
      <w:proofErr w:type="spellStart"/>
      <w:r>
        <w:t>prefetch</w:t>
      </w:r>
      <w:proofErr w:type="spellEnd"/>
      <w:r>
        <w:t xml:space="preserve"> of up to six bytes of instruction code. </w:t>
      </w:r>
      <w:proofErr w:type="spellStart"/>
      <w:r>
        <w:t>When ever</w:t>
      </w:r>
      <w:proofErr w:type="spellEnd"/>
      <w:r>
        <w:t xml:space="preserve"> the queue of the BIU is not full, it has room for at least two more bytes and at the same time the EU is</w:t>
      </w:r>
      <w:r>
        <w:rPr>
          <w:spacing w:val="40"/>
        </w:rPr>
        <w:t xml:space="preserve"> </w:t>
      </w:r>
      <w:r>
        <w:t xml:space="preserve">not requesting it to read or write operands from memory, the BIU is free </w:t>
      </w:r>
      <w:r>
        <w:t>to look ahead in</w:t>
      </w:r>
      <w:r>
        <w:rPr>
          <w:spacing w:val="40"/>
        </w:rPr>
        <w:t xml:space="preserve"> </w:t>
      </w:r>
      <w:r>
        <w:t xml:space="preserve">the program by </w:t>
      </w:r>
      <w:proofErr w:type="spellStart"/>
      <w:r>
        <w:t>prefetching</w:t>
      </w:r>
      <w:proofErr w:type="spellEnd"/>
      <w:r>
        <w:t xml:space="preserve"> the next sequential instruction.</w:t>
      </w:r>
      <w:r>
        <w:rPr>
          <w:spacing w:val="40"/>
        </w:rPr>
        <w:t xml:space="preserve"> </w:t>
      </w:r>
      <w:r>
        <w:t xml:space="preserve">These </w:t>
      </w:r>
      <w:proofErr w:type="spellStart"/>
      <w:r>
        <w:t>prefetching</w:t>
      </w:r>
      <w:proofErr w:type="spellEnd"/>
      <w:r>
        <w:t xml:space="preserve"> instructions are</w:t>
      </w:r>
      <w:r>
        <w:rPr>
          <w:spacing w:val="-1"/>
        </w:rPr>
        <w:t xml:space="preserve"> </w:t>
      </w:r>
      <w:r>
        <w:t>held in its FIFO queue. With</w:t>
      </w:r>
      <w:r>
        <w:rPr>
          <w:spacing w:val="-1"/>
        </w:rPr>
        <w:t xml:space="preserve"> </w:t>
      </w:r>
      <w:r>
        <w:t>its 16</w:t>
      </w:r>
      <w:r>
        <w:rPr>
          <w:spacing w:val="-1"/>
        </w:rPr>
        <w:t xml:space="preserve"> </w:t>
      </w:r>
      <w:r>
        <w:t xml:space="preserve">bit data bus, the BIU fetches two instruction bytes in a single memory cycle. After a byte is loaded at the </w:t>
      </w:r>
      <w:r>
        <w:t>input end of the queue, it automatically shifts up through the FIFO to the empty location nearest the output.</w:t>
      </w:r>
    </w:p>
    <w:p w:rsidR="00706248" w:rsidRDefault="006074D4">
      <w:pPr>
        <w:pStyle w:val="BodyText"/>
        <w:spacing w:before="200" w:line="276" w:lineRule="auto"/>
        <w:ind w:right="1317"/>
        <w:jc w:val="both"/>
      </w:pPr>
      <w:r>
        <w:t xml:space="preserve">The EU accesses the queue from the output end. It reads one instruction byte after the other from the output of the queue. </w:t>
      </w:r>
      <w:proofErr w:type="gramStart"/>
      <w:r>
        <w:t>If</w:t>
      </w:r>
      <w:r>
        <w:rPr>
          <w:spacing w:val="40"/>
        </w:rPr>
        <w:t xml:space="preserve"> </w:t>
      </w:r>
      <w:r>
        <w:t>the queue is full an</w:t>
      </w:r>
      <w:r>
        <w:t>d the EU is not requesting access to operand</w:t>
      </w:r>
      <w:r>
        <w:rPr>
          <w:spacing w:val="-3"/>
        </w:rPr>
        <w:t xml:space="preserve"> </w:t>
      </w:r>
      <w:r>
        <w:t>in</w:t>
      </w:r>
      <w:r>
        <w:rPr>
          <w:spacing w:val="-3"/>
        </w:rPr>
        <w:t xml:space="preserve"> </w:t>
      </w:r>
      <w:r>
        <w:t>memory.</w:t>
      </w:r>
      <w:proofErr w:type="gramEnd"/>
      <w:r>
        <w:t xml:space="preserve"> These</w:t>
      </w:r>
      <w:r>
        <w:rPr>
          <w:spacing w:val="-4"/>
        </w:rPr>
        <w:t xml:space="preserve"> </w:t>
      </w:r>
      <w:r>
        <w:t>intervals</w:t>
      </w:r>
      <w:r>
        <w:rPr>
          <w:spacing w:val="-3"/>
        </w:rPr>
        <w:t xml:space="preserve"> </w:t>
      </w:r>
      <w:r>
        <w:t>of</w:t>
      </w:r>
      <w:r>
        <w:rPr>
          <w:spacing w:val="-3"/>
        </w:rPr>
        <w:t xml:space="preserve"> </w:t>
      </w:r>
      <w:r>
        <w:t>no</w:t>
      </w:r>
      <w:r>
        <w:rPr>
          <w:spacing w:val="-3"/>
        </w:rPr>
        <w:t xml:space="preserve"> </w:t>
      </w:r>
      <w:r>
        <w:t>bus</w:t>
      </w:r>
      <w:r>
        <w:rPr>
          <w:spacing w:val="-1"/>
        </w:rPr>
        <w:t xml:space="preserve"> </w:t>
      </w:r>
      <w:r>
        <w:t>activity,</w:t>
      </w:r>
      <w:r>
        <w:rPr>
          <w:spacing w:val="-3"/>
        </w:rPr>
        <w:t xml:space="preserve"> </w:t>
      </w:r>
      <w:r>
        <w:t>which</w:t>
      </w:r>
      <w:r>
        <w:rPr>
          <w:spacing w:val="-3"/>
        </w:rPr>
        <w:t xml:space="preserve"> </w:t>
      </w:r>
      <w:r>
        <w:t>may</w:t>
      </w:r>
      <w:r>
        <w:rPr>
          <w:spacing w:val="-8"/>
        </w:rPr>
        <w:t xml:space="preserve"> </w:t>
      </w:r>
      <w:r>
        <w:t>occur</w:t>
      </w:r>
      <w:r>
        <w:rPr>
          <w:spacing w:val="-2"/>
        </w:rPr>
        <w:t xml:space="preserve"> </w:t>
      </w:r>
      <w:r>
        <w:t>between</w:t>
      </w:r>
      <w:r>
        <w:rPr>
          <w:spacing w:val="-3"/>
        </w:rPr>
        <w:t xml:space="preserve"> </w:t>
      </w:r>
      <w:r>
        <w:t>bus</w:t>
      </w:r>
      <w:r>
        <w:rPr>
          <w:spacing w:val="-3"/>
        </w:rPr>
        <w:t xml:space="preserve"> </w:t>
      </w:r>
      <w:proofErr w:type="gramStart"/>
      <w:r>
        <w:t>cycles</w:t>
      </w:r>
      <w:proofErr w:type="gramEnd"/>
      <w:r>
        <w:t xml:space="preserve"> are known as </w:t>
      </w:r>
      <w:r>
        <w:rPr>
          <w:b/>
          <w:i/>
        </w:rPr>
        <w:t>Idle state</w:t>
      </w:r>
      <w:r>
        <w:rPr>
          <w:i/>
        </w:rPr>
        <w:t xml:space="preserve">. </w:t>
      </w:r>
      <w:r>
        <w:t>If the BIU is already in the process of fetching an instruction when the</w:t>
      </w:r>
      <w:r>
        <w:rPr>
          <w:spacing w:val="-1"/>
        </w:rPr>
        <w:t xml:space="preserve"> </w:t>
      </w:r>
      <w:r>
        <w:t>EU request it to read or</w:t>
      </w:r>
      <w:r>
        <w:rPr>
          <w:spacing w:val="-1"/>
        </w:rPr>
        <w:t xml:space="preserve"> </w:t>
      </w:r>
      <w:r>
        <w:t>write operands from memory</w:t>
      </w:r>
      <w:r>
        <w:rPr>
          <w:spacing w:val="-3"/>
        </w:rPr>
        <w:t xml:space="preserve"> </w:t>
      </w:r>
      <w:r>
        <w:t>or I/O,</w:t>
      </w:r>
      <w:r>
        <w:rPr>
          <w:spacing w:val="-1"/>
        </w:rPr>
        <w:t xml:space="preserve"> </w:t>
      </w:r>
      <w:r>
        <w:t>the BIU first completes</w:t>
      </w:r>
      <w:r>
        <w:rPr>
          <w:spacing w:val="-1"/>
        </w:rPr>
        <w:t xml:space="preserve"> </w:t>
      </w:r>
      <w:r>
        <w:t>the instruction fetch bus cycle before initiating the operand read / write cycle. The BIU also contains a dedicated adder which is used to generate the 20 bit physical address that is output on the</w:t>
      </w:r>
      <w:r>
        <w:t xml:space="preserve"> address bus. This address is formed by adding an appended 16 bit segment address</w:t>
      </w:r>
      <w:r>
        <w:rPr>
          <w:spacing w:val="-1"/>
        </w:rPr>
        <w:t xml:space="preserve"> </w:t>
      </w:r>
      <w:r>
        <w:t>and a</w:t>
      </w:r>
      <w:r>
        <w:rPr>
          <w:spacing w:val="-2"/>
        </w:rPr>
        <w:t xml:space="preserve"> </w:t>
      </w:r>
      <w:r>
        <w:t>16</w:t>
      </w:r>
      <w:r>
        <w:rPr>
          <w:spacing w:val="-1"/>
        </w:rPr>
        <w:t xml:space="preserve"> </w:t>
      </w:r>
      <w:r>
        <w:t>bit</w:t>
      </w:r>
      <w:r>
        <w:rPr>
          <w:spacing w:val="-1"/>
        </w:rPr>
        <w:t xml:space="preserve"> </w:t>
      </w:r>
      <w:r>
        <w:t>offset</w:t>
      </w:r>
      <w:r>
        <w:rPr>
          <w:spacing w:val="-1"/>
        </w:rPr>
        <w:t xml:space="preserve"> </w:t>
      </w:r>
      <w:r>
        <w:t>address. For</w:t>
      </w:r>
      <w:r>
        <w:rPr>
          <w:spacing w:val="-2"/>
        </w:rPr>
        <w:t xml:space="preserve"> </w:t>
      </w:r>
      <w:r>
        <w:t>example, the</w:t>
      </w:r>
      <w:r>
        <w:rPr>
          <w:spacing w:val="-2"/>
        </w:rPr>
        <w:t xml:space="preserve"> </w:t>
      </w:r>
      <w:r>
        <w:t>physical</w:t>
      </w:r>
      <w:r>
        <w:rPr>
          <w:spacing w:val="-1"/>
        </w:rPr>
        <w:t xml:space="preserve"> </w:t>
      </w:r>
      <w:r>
        <w:t>address</w:t>
      </w:r>
      <w:r>
        <w:rPr>
          <w:spacing w:val="-1"/>
        </w:rPr>
        <w:t xml:space="preserve"> </w:t>
      </w:r>
      <w:r>
        <w:t>of</w:t>
      </w:r>
      <w:r>
        <w:rPr>
          <w:spacing w:val="-2"/>
        </w:rPr>
        <w:t xml:space="preserve"> </w:t>
      </w:r>
      <w:r>
        <w:t>the</w:t>
      </w:r>
      <w:r>
        <w:rPr>
          <w:spacing w:val="-2"/>
        </w:rPr>
        <w:t xml:space="preserve"> </w:t>
      </w:r>
      <w:r>
        <w:t>next</w:t>
      </w:r>
      <w:r>
        <w:rPr>
          <w:spacing w:val="-1"/>
        </w:rPr>
        <w:t xml:space="preserve"> </w:t>
      </w:r>
      <w:r>
        <w:t>instruction to be fetched is formed by combining the current contents of the code segment CS regist</w:t>
      </w:r>
      <w:r>
        <w:t>er and the current contents of the instruction pointer IP register. The BIU is also responsible</w:t>
      </w:r>
      <w:r>
        <w:rPr>
          <w:spacing w:val="40"/>
        </w:rPr>
        <w:t xml:space="preserve"> </w:t>
      </w:r>
      <w:r>
        <w:t xml:space="preserve">for generating bus control signals such as those for memory read or write and I/O read or </w:t>
      </w:r>
      <w:r>
        <w:rPr>
          <w:spacing w:val="-2"/>
        </w:rPr>
        <w:t>write.</w:t>
      </w:r>
    </w:p>
    <w:p w:rsidR="00706248" w:rsidRDefault="00706248">
      <w:pPr>
        <w:pStyle w:val="BodyText"/>
        <w:ind w:left="0"/>
      </w:pPr>
    </w:p>
    <w:p w:rsidR="00706248" w:rsidRDefault="00706248">
      <w:pPr>
        <w:pStyle w:val="BodyText"/>
        <w:spacing w:before="167"/>
        <w:ind w:left="0"/>
      </w:pPr>
    </w:p>
    <w:p w:rsidR="00706248" w:rsidRDefault="006074D4">
      <w:pPr>
        <w:pStyle w:val="BodyText"/>
        <w:spacing w:line="276" w:lineRule="auto"/>
        <w:ind w:right="1315"/>
        <w:jc w:val="both"/>
      </w:pPr>
      <w:r>
        <w:rPr>
          <w:b/>
        </w:rPr>
        <w:t xml:space="preserve">EXECUTION </w:t>
      </w:r>
      <w:proofErr w:type="gramStart"/>
      <w:r>
        <w:rPr>
          <w:b/>
        </w:rPr>
        <w:t xml:space="preserve">UNIT </w:t>
      </w:r>
      <w:r>
        <w:t>:</w:t>
      </w:r>
      <w:proofErr w:type="gramEnd"/>
      <w:r>
        <w:t xml:space="preserve"> The Execution unit is responsible for decodi</w:t>
      </w:r>
      <w:r>
        <w:t>ng and executing all instructions. The EU extracts instructions from the top of the queue in the BIU, decodes them,</w:t>
      </w:r>
      <w:r>
        <w:rPr>
          <w:spacing w:val="-1"/>
        </w:rPr>
        <w:t xml:space="preserve"> </w:t>
      </w:r>
      <w:r>
        <w:t>generates</w:t>
      </w:r>
      <w:r>
        <w:rPr>
          <w:spacing w:val="-1"/>
        </w:rPr>
        <w:t xml:space="preserve"> </w:t>
      </w:r>
      <w:r>
        <w:t>operands if</w:t>
      </w:r>
      <w:r>
        <w:rPr>
          <w:spacing w:val="-2"/>
        </w:rPr>
        <w:t xml:space="preserve"> </w:t>
      </w:r>
      <w:r>
        <w:t>necessary,</w:t>
      </w:r>
      <w:r>
        <w:rPr>
          <w:spacing w:val="-1"/>
        </w:rPr>
        <w:t xml:space="preserve"> </w:t>
      </w:r>
      <w:r>
        <w:t>passes</w:t>
      </w:r>
      <w:r>
        <w:rPr>
          <w:spacing w:val="-2"/>
        </w:rPr>
        <w:t xml:space="preserve"> </w:t>
      </w:r>
      <w:r>
        <w:t>them</w:t>
      </w:r>
      <w:r>
        <w:rPr>
          <w:spacing w:val="-1"/>
        </w:rPr>
        <w:t xml:space="preserve"> </w:t>
      </w:r>
      <w:r>
        <w:t>to</w:t>
      </w:r>
      <w:r>
        <w:rPr>
          <w:spacing w:val="-1"/>
        </w:rPr>
        <w:t xml:space="preserve"> </w:t>
      </w:r>
      <w:r>
        <w:t>the</w:t>
      </w:r>
      <w:r>
        <w:rPr>
          <w:spacing w:val="-2"/>
        </w:rPr>
        <w:t xml:space="preserve"> </w:t>
      </w:r>
      <w:r>
        <w:t>BIU</w:t>
      </w:r>
      <w:r>
        <w:rPr>
          <w:spacing w:val="-2"/>
        </w:rPr>
        <w:t xml:space="preserve"> </w:t>
      </w:r>
      <w:r>
        <w:t>and</w:t>
      </w:r>
      <w:r>
        <w:rPr>
          <w:spacing w:val="-1"/>
        </w:rPr>
        <w:t xml:space="preserve"> </w:t>
      </w:r>
      <w:r>
        <w:t>requests</w:t>
      </w:r>
      <w:r>
        <w:rPr>
          <w:spacing w:val="-1"/>
        </w:rPr>
        <w:t xml:space="preserve"> </w:t>
      </w:r>
      <w:r>
        <w:t>it</w:t>
      </w:r>
      <w:r>
        <w:rPr>
          <w:spacing w:val="-1"/>
        </w:rPr>
        <w:t xml:space="preserve"> </w:t>
      </w:r>
      <w:r>
        <w:t>to</w:t>
      </w:r>
      <w:r>
        <w:rPr>
          <w:spacing w:val="-3"/>
        </w:rPr>
        <w:t xml:space="preserve"> </w:t>
      </w:r>
      <w:r>
        <w:t>perform</w:t>
      </w:r>
      <w:r>
        <w:rPr>
          <w:spacing w:val="-1"/>
        </w:rPr>
        <w:t xml:space="preserve"> </w:t>
      </w:r>
      <w:r>
        <w:t>the read or write bys cycles to memory or I/O and perform</w:t>
      </w:r>
      <w:r>
        <w:t xml:space="preserve"> the operation specified by the instruction on the operands. During the execution of the instruction, the EU tests the status and control flags and updates them based on the results of executing the instruction. If the queue</w:t>
      </w:r>
      <w:r>
        <w:rPr>
          <w:spacing w:val="-1"/>
        </w:rPr>
        <w:t xml:space="preserve"> </w:t>
      </w:r>
      <w:r>
        <w:t>is empty, the</w:t>
      </w:r>
      <w:r>
        <w:rPr>
          <w:spacing w:val="-1"/>
        </w:rPr>
        <w:t xml:space="preserve"> </w:t>
      </w:r>
      <w:r>
        <w:t>EU waits for</w:t>
      </w:r>
      <w:r>
        <w:rPr>
          <w:spacing w:val="-2"/>
        </w:rPr>
        <w:t xml:space="preserve"> </w:t>
      </w:r>
      <w:r>
        <w:t>the</w:t>
      </w:r>
      <w:r>
        <w:rPr>
          <w:spacing w:val="-1"/>
        </w:rPr>
        <w:t xml:space="preserve"> </w:t>
      </w:r>
      <w:r>
        <w:t>next instruction byte</w:t>
      </w:r>
      <w:r>
        <w:rPr>
          <w:spacing w:val="-1"/>
        </w:rPr>
        <w:t xml:space="preserve"> </w:t>
      </w:r>
      <w:r>
        <w:t>to be fetched and shifted</w:t>
      </w:r>
      <w:r>
        <w:rPr>
          <w:spacing w:val="-1"/>
        </w:rPr>
        <w:t xml:space="preserve"> </w:t>
      </w:r>
      <w:r>
        <w:t>to top of the queue. When the EU executes a branch or jump instruction, it transfers control to a location corresponding to another set of sequential instructions. Whenever this happens, the BIU automatically resets the queue and then begins to fetch instr</w:t>
      </w:r>
      <w:r>
        <w:t>uctions from this new location to refill the queue.</w:t>
      </w:r>
    </w:p>
    <w:p w:rsidR="00706248" w:rsidRDefault="00706248">
      <w:pPr>
        <w:pStyle w:val="BodyText"/>
        <w:spacing w:line="276" w:lineRule="auto"/>
        <w:jc w:val="both"/>
        <w:sectPr w:rsidR="00706248">
          <w:pgSz w:w="12240" w:h="15840"/>
          <w:pgMar w:top="1300" w:right="360" w:bottom="280" w:left="1440" w:header="720" w:footer="720" w:gutter="0"/>
          <w:cols w:space="720"/>
        </w:sectPr>
      </w:pPr>
    </w:p>
    <w:p w:rsidR="00706248" w:rsidRDefault="006074D4">
      <w:pPr>
        <w:pStyle w:val="BodyText"/>
        <w:ind w:left="1453"/>
        <w:rPr>
          <w:sz w:val="20"/>
        </w:rPr>
      </w:pPr>
      <w:r>
        <w:rPr>
          <w:noProof/>
          <w:sz w:val="20"/>
          <w:lang w:val="en-IN" w:eastAsia="en-IN"/>
        </w:rPr>
        <w:lastRenderedPageBreak/>
        <w:drawing>
          <wp:inline distT="0" distB="0" distL="0" distR="0">
            <wp:extent cx="4242815" cy="3770471"/>
            <wp:effectExtent l="0" t="0" r="0" b="0"/>
            <wp:docPr id="199" name="Image 199" descr="8086 in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8086 int1.jpg"/>
                    <pic:cNvPicPr/>
                  </pic:nvPicPr>
                  <pic:blipFill>
                    <a:blip r:embed="rId34" cstate="print"/>
                    <a:stretch>
                      <a:fillRect/>
                    </a:stretch>
                  </pic:blipFill>
                  <pic:spPr>
                    <a:xfrm>
                      <a:off x="0" y="0"/>
                      <a:ext cx="4242815" cy="3770471"/>
                    </a:xfrm>
                    <a:prstGeom prst="rect">
                      <a:avLst/>
                    </a:prstGeom>
                  </pic:spPr>
                </pic:pic>
              </a:graphicData>
            </a:graphic>
          </wp:inline>
        </w:drawing>
      </w:r>
    </w:p>
    <w:p w:rsidR="00706248" w:rsidRDefault="006074D4">
      <w:pPr>
        <w:pStyle w:val="BodyText"/>
        <w:spacing w:before="7"/>
        <w:ind w:left="0"/>
        <w:rPr>
          <w:sz w:val="18"/>
        </w:rPr>
      </w:pPr>
      <w:r>
        <w:rPr>
          <w:noProof/>
          <w:sz w:val="18"/>
          <w:lang w:val="en-IN" w:eastAsia="en-IN"/>
        </w:rPr>
        <w:drawing>
          <wp:anchor distT="0" distB="0" distL="0" distR="0" simplePos="0" relativeHeight="487650304" behindDoc="1" locked="0" layoutInCell="1" allowOverlap="1">
            <wp:simplePos x="0" y="0"/>
            <wp:positionH relativeFrom="page">
              <wp:posOffset>2101214</wp:posOffset>
            </wp:positionH>
            <wp:positionV relativeFrom="paragraph">
              <wp:posOffset>151129</wp:posOffset>
            </wp:positionV>
            <wp:extent cx="3612147" cy="3371088"/>
            <wp:effectExtent l="0" t="0" r="0" b="0"/>
            <wp:wrapTopAndBottom/>
            <wp:docPr id="200" name="Image 200" descr="8086 in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8086 int2.jpg"/>
                    <pic:cNvPicPr/>
                  </pic:nvPicPr>
                  <pic:blipFill>
                    <a:blip r:embed="rId35" cstate="print"/>
                    <a:stretch>
                      <a:fillRect/>
                    </a:stretch>
                  </pic:blipFill>
                  <pic:spPr>
                    <a:xfrm>
                      <a:off x="0" y="0"/>
                      <a:ext cx="3612147" cy="3371088"/>
                    </a:xfrm>
                    <a:prstGeom prst="rect">
                      <a:avLst/>
                    </a:prstGeom>
                  </pic:spPr>
                </pic:pic>
              </a:graphicData>
            </a:graphic>
          </wp:anchor>
        </w:drawing>
      </w:r>
    </w:p>
    <w:p w:rsidR="00706248" w:rsidRDefault="00706248">
      <w:pPr>
        <w:pStyle w:val="BodyText"/>
        <w:rPr>
          <w:sz w:val="18"/>
        </w:rPr>
        <w:sectPr w:rsidR="00706248">
          <w:pgSz w:w="12240" w:h="15840"/>
          <w:pgMar w:top="1480" w:right="360" w:bottom="280" w:left="1440" w:header="720" w:footer="720" w:gutter="0"/>
          <w:cols w:space="720"/>
        </w:sectPr>
      </w:pPr>
    </w:p>
    <w:p w:rsidR="00706248" w:rsidRDefault="006074D4">
      <w:pPr>
        <w:pStyle w:val="BodyText"/>
        <w:ind w:left="1935"/>
        <w:rPr>
          <w:sz w:val="20"/>
        </w:rPr>
      </w:pPr>
      <w:r>
        <w:rPr>
          <w:noProof/>
          <w:sz w:val="20"/>
          <w:lang w:val="en-IN" w:eastAsia="en-IN"/>
        </w:rPr>
        <w:lastRenderedPageBreak/>
        <w:drawing>
          <wp:inline distT="0" distB="0" distL="0" distR="0">
            <wp:extent cx="3596639" cy="2072640"/>
            <wp:effectExtent l="0" t="0" r="0" b="0"/>
            <wp:docPr id="201" name="Image 201" descr="8086 int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8086 int3.jpg"/>
                    <pic:cNvPicPr/>
                  </pic:nvPicPr>
                  <pic:blipFill>
                    <a:blip r:embed="rId36" cstate="print"/>
                    <a:stretch>
                      <a:fillRect/>
                    </a:stretch>
                  </pic:blipFill>
                  <pic:spPr>
                    <a:xfrm>
                      <a:off x="0" y="0"/>
                      <a:ext cx="3596639" cy="2072640"/>
                    </a:xfrm>
                    <a:prstGeom prst="rect">
                      <a:avLst/>
                    </a:prstGeom>
                  </pic:spPr>
                </pic:pic>
              </a:graphicData>
            </a:graphic>
          </wp:inline>
        </w:drawing>
      </w:r>
    </w:p>
    <w:p w:rsidR="00706248" w:rsidRDefault="00706248">
      <w:pPr>
        <w:pStyle w:val="BodyText"/>
        <w:spacing w:before="117"/>
        <w:ind w:left="0"/>
      </w:pPr>
    </w:p>
    <w:p w:rsidR="00706248" w:rsidRDefault="006074D4">
      <w:pPr>
        <w:pStyle w:val="BodyText"/>
        <w:jc w:val="both"/>
      </w:pPr>
      <w:r>
        <w:t>Internal</w:t>
      </w:r>
      <w:r>
        <w:rPr>
          <w:spacing w:val="-3"/>
        </w:rPr>
        <w:t xml:space="preserve"> </w:t>
      </w:r>
      <w:r>
        <w:t>Registers</w:t>
      </w:r>
      <w:r>
        <w:rPr>
          <w:spacing w:val="-3"/>
        </w:rPr>
        <w:t xml:space="preserve"> </w:t>
      </w:r>
      <w:r>
        <w:t>of</w:t>
      </w:r>
      <w:r>
        <w:rPr>
          <w:spacing w:val="-3"/>
        </w:rPr>
        <w:t xml:space="preserve"> </w:t>
      </w:r>
      <w:r>
        <w:rPr>
          <w:spacing w:val="-4"/>
        </w:rPr>
        <w:t>8086</w:t>
      </w:r>
    </w:p>
    <w:p w:rsidR="00706248" w:rsidRDefault="006074D4">
      <w:pPr>
        <w:pStyle w:val="BodyText"/>
        <w:spacing w:before="240" w:line="276" w:lineRule="auto"/>
        <w:ind w:right="1324"/>
        <w:jc w:val="both"/>
      </w:pPr>
      <w:r>
        <w:t>The 8086 has four groups of the user accessible internal registers. They are the instruction pointer, four data registers, four pointer and index register</w:t>
      </w:r>
      <w:r>
        <w:t>, four segment registers.</w:t>
      </w:r>
    </w:p>
    <w:p w:rsidR="00706248" w:rsidRDefault="006074D4">
      <w:pPr>
        <w:pStyle w:val="BodyText"/>
        <w:spacing w:before="201" w:line="276" w:lineRule="auto"/>
        <w:ind w:right="1314"/>
        <w:jc w:val="both"/>
      </w:pPr>
      <w:r>
        <w:t xml:space="preserve">The 8086 has a total of fourteen 16-bit registers including a 16 bit register called the </w:t>
      </w:r>
      <w:r>
        <w:rPr>
          <w:b/>
          <w:i/>
        </w:rPr>
        <w:t>status register</w:t>
      </w:r>
      <w:r>
        <w:t>, with 9 of bits implemented for status and control flags. Most of the registers contain data/instruction offsets within 64 KB</w:t>
      </w:r>
      <w:r>
        <w:t xml:space="preserve"> memory segment. There are four different 64 KB segments for instructions, stack, data and extra data. To specify where in 1 MB of processor memory these 4 segments are located the processor uses four segment registers:</w:t>
      </w:r>
    </w:p>
    <w:p w:rsidR="00706248" w:rsidRDefault="006074D4">
      <w:pPr>
        <w:pStyle w:val="BodyText"/>
        <w:spacing w:before="199" w:line="276" w:lineRule="auto"/>
        <w:ind w:right="1319"/>
        <w:jc w:val="both"/>
      </w:pPr>
      <w:r>
        <w:rPr>
          <w:b/>
        </w:rPr>
        <w:t>Code</w:t>
      </w:r>
      <w:r>
        <w:rPr>
          <w:b/>
          <w:spacing w:val="-3"/>
        </w:rPr>
        <w:t xml:space="preserve"> </w:t>
      </w:r>
      <w:r>
        <w:rPr>
          <w:b/>
        </w:rPr>
        <w:t>segment</w:t>
      </w:r>
      <w:r>
        <w:rPr>
          <w:b/>
          <w:spacing w:val="-1"/>
        </w:rPr>
        <w:t xml:space="preserve"> </w:t>
      </w:r>
      <w:r>
        <w:t>(CS)</w:t>
      </w:r>
      <w:r>
        <w:rPr>
          <w:spacing w:val="-3"/>
        </w:rPr>
        <w:t xml:space="preserve"> </w:t>
      </w:r>
      <w:r>
        <w:t>is</w:t>
      </w:r>
      <w:r>
        <w:rPr>
          <w:spacing w:val="-3"/>
        </w:rPr>
        <w:t xml:space="preserve"> </w:t>
      </w:r>
      <w:r>
        <w:t>a</w:t>
      </w:r>
      <w:r>
        <w:rPr>
          <w:spacing w:val="-4"/>
        </w:rPr>
        <w:t xml:space="preserve"> </w:t>
      </w:r>
      <w:r>
        <w:t>16-bit</w:t>
      </w:r>
      <w:r>
        <w:rPr>
          <w:spacing w:val="-3"/>
        </w:rPr>
        <w:t xml:space="preserve"> </w:t>
      </w:r>
      <w:r>
        <w:t>register</w:t>
      </w:r>
      <w:r>
        <w:rPr>
          <w:spacing w:val="-3"/>
        </w:rPr>
        <w:t xml:space="preserve"> </w:t>
      </w:r>
      <w:r>
        <w:t>containing</w:t>
      </w:r>
      <w:r>
        <w:rPr>
          <w:spacing w:val="-3"/>
        </w:rPr>
        <w:t xml:space="preserve"> </w:t>
      </w:r>
      <w:r>
        <w:t>address</w:t>
      </w:r>
      <w:r>
        <w:rPr>
          <w:spacing w:val="-3"/>
        </w:rPr>
        <w:t xml:space="preserve"> </w:t>
      </w:r>
      <w:r>
        <w:t>of</w:t>
      </w:r>
      <w:r>
        <w:rPr>
          <w:spacing w:val="-3"/>
        </w:rPr>
        <w:t xml:space="preserve"> </w:t>
      </w:r>
      <w:r>
        <w:t>64</w:t>
      </w:r>
      <w:r>
        <w:rPr>
          <w:spacing w:val="-2"/>
        </w:rPr>
        <w:t xml:space="preserve"> </w:t>
      </w:r>
      <w:r>
        <w:t>KB</w:t>
      </w:r>
      <w:r>
        <w:rPr>
          <w:spacing w:val="-6"/>
        </w:rPr>
        <w:t xml:space="preserve"> </w:t>
      </w:r>
      <w:r>
        <w:t>segment</w:t>
      </w:r>
      <w:r>
        <w:rPr>
          <w:spacing w:val="-3"/>
        </w:rPr>
        <w:t xml:space="preserve"> </w:t>
      </w:r>
      <w:r>
        <w:t>with</w:t>
      </w:r>
      <w:r>
        <w:rPr>
          <w:spacing w:val="-3"/>
        </w:rPr>
        <w:t xml:space="preserve"> </w:t>
      </w:r>
      <w:r>
        <w:t>processor instructions. The processor uses CS segment for all accesses to instructions referenced by instruction pointer (IP) register. CS register cannot be changed directly. The CS register is automatical</w:t>
      </w:r>
      <w:r>
        <w:t>ly updated during far jump, far call and far return instructions.</w:t>
      </w:r>
    </w:p>
    <w:p w:rsidR="00706248" w:rsidRDefault="006074D4">
      <w:pPr>
        <w:pStyle w:val="BodyText"/>
        <w:spacing w:before="202" w:line="276" w:lineRule="auto"/>
        <w:ind w:right="1321"/>
        <w:jc w:val="both"/>
      </w:pPr>
      <w:r>
        <w:rPr>
          <w:b/>
        </w:rPr>
        <w:t xml:space="preserve">Stack segment </w:t>
      </w:r>
      <w:r>
        <w:t>(SS) is a 16-bit register containing address of 64KB segment with program stack. By default, the processor assumes that all data referenced by the stack pointer (SP) and base p</w:t>
      </w:r>
      <w:r>
        <w:t>ointer (BP) registers is located in the stack segment. SS register can be changed directly using POP instruction.</w:t>
      </w:r>
    </w:p>
    <w:p w:rsidR="00706248" w:rsidRDefault="006074D4">
      <w:pPr>
        <w:pStyle w:val="BodyText"/>
        <w:spacing w:before="199" w:line="276" w:lineRule="auto"/>
        <w:ind w:right="1321"/>
        <w:jc w:val="both"/>
      </w:pPr>
      <w:r>
        <w:rPr>
          <w:b/>
        </w:rPr>
        <w:t xml:space="preserve">Data segment </w:t>
      </w:r>
      <w:r>
        <w:t>(DS) is a 16-bit register containing address of 64KB segment with program data. By default, the processor assumes that all data r</w:t>
      </w:r>
      <w:r>
        <w:t xml:space="preserve">eferenced by general registers (AX, BX, CX, </w:t>
      </w:r>
      <w:proofErr w:type="gramStart"/>
      <w:r>
        <w:t>DX</w:t>
      </w:r>
      <w:proofErr w:type="gramEnd"/>
      <w:r>
        <w:t>) and index register (SI, DI) is located in the data segment. DS register can be changed directly using POP and LDS instructions.</w:t>
      </w:r>
    </w:p>
    <w:p w:rsidR="00706248" w:rsidRDefault="006074D4">
      <w:pPr>
        <w:pStyle w:val="BodyText"/>
        <w:spacing w:before="200" w:line="276" w:lineRule="auto"/>
        <w:ind w:right="1319"/>
        <w:jc w:val="both"/>
      </w:pPr>
      <w:r>
        <w:rPr>
          <w:b/>
        </w:rPr>
        <w:t xml:space="preserve">Extra segment </w:t>
      </w:r>
      <w:r>
        <w:t>(ES) is a 16-bit register containing address of 64KB segment, usua</w:t>
      </w:r>
      <w:r>
        <w:t>lly with program data. By default, the processor assumes that the DI register references the ES segment in string manipulation instructions. ES register can be changed directly using POP and LES</w:t>
      </w:r>
      <w:r>
        <w:rPr>
          <w:spacing w:val="-2"/>
        </w:rPr>
        <w:t xml:space="preserve"> </w:t>
      </w:r>
      <w:r>
        <w:t xml:space="preserve">instructions. It is possible to change default segments used </w:t>
      </w:r>
      <w:r>
        <w:t>by general and index registers by prefixing instructions with a CS, SS, DS or ES prefix.</w:t>
      </w:r>
    </w:p>
    <w:p w:rsidR="00706248" w:rsidRDefault="00706248">
      <w:pPr>
        <w:pStyle w:val="BodyText"/>
        <w:spacing w:line="276" w:lineRule="auto"/>
        <w:jc w:val="both"/>
        <w:sectPr w:rsidR="00706248">
          <w:pgSz w:w="12240" w:h="15840"/>
          <w:pgMar w:top="1380" w:right="360" w:bottom="280" w:left="1440" w:header="720" w:footer="720" w:gutter="0"/>
          <w:cols w:space="720"/>
        </w:sectPr>
      </w:pPr>
    </w:p>
    <w:p w:rsidR="00706248" w:rsidRDefault="006074D4">
      <w:pPr>
        <w:pStyle w:val="BodyText"/>
        <w:spacing w:before="73" w:line="276" w:lineRule="auto"/>
        <w:ind w:right="1323"/>
        <w:jc w:val="both"/>
      </w:pPr>
      <w:r>
        <w:lastRenderedPageBreak/>
        <w:t>All general registers of the 8086 microprocessor can be used for arithmetic and logic operations. The general registers are:</w:t>
      </w:r>
    </w:p>
    <w:p w:rsidR="00706248" w:rsidRDefault="006074D4">
      <w:pPr>
        <w:pStyle w:val="BodyText"/>
        <w:spacing w:before="198" w:line="276" w:lineRule="auto"/>
        <w:ind w:right="1315"/>
        <w:jc w:val="both"/>
      </w:pPr>
      <w:r>
        <w:rPr>
          <w:b/>
        </w:rPr>
        <w:t xml:space="preserve">Accumulator </w:t>
      </w:r>
      <w:r>
        <w:t>register consists of two 8-bit registers AL and AH, which can be combined together and used as a 16-bit register AX. AL</w:t>
      </w:r>
      <w:r>
        <w:rPr>
          <w:spacing w:val="-3"/>
        </w:rPr>
        <w:t xml:space="preserve"> </w:t>
      </w:r>
      <w:r>
        <w:t>in this case contains the low-order byte of the word,</w:t>
      </w:r>
      <w:r>
        <w:rPr>
          <w:spacing w:val="-3"/>
        </w:rPr>
        <w:t xml:space="preserve"> </w:t>
      </w:r>
      <w:r>
        <w:t>and</w:t>
      </w:r>
      <w:r>
        <w:rPr>
          <w:spacing w:val="-1"/>
        </w:rPr>
        <w:t xml:space="preserve"> </w:t>
      </w:r>
      <w:r>
        <w:t>AH</w:t>
      </w:r>
      <w:r>
        <w:rPr>
          <w:spacing w:val="-2"/>
        </w:rPr>
        <w:t xml:space="preserve"> </w:t>
      </w:r>
      <w:r>
        <w:t>contains</w:t>
      </w:r>
      <w:r>
        <w:rPr>
          <w:spacing w:val="-1"/>
        </w:rPr>
        <w:t xml:space="preserve"> </w:t>
      </w:r>
      <w:r>
        <w:t>the</w:t>
      </w:r>
      <w:r>
        <w:rPr>
          <w:spacing w:val="-3"/>
        </w:rPr>
        <w:t xml:space="preserve"> </w:t>
      </w:r>
      <w:r>
        <w:t>high-order</w:t>
      </w:r>
      <w:r>
        <w:rPr>
          <w:spacing w:val="-3"/>
        </w:rPr>
        <w:t xml:space="preserve"> </w:t>
      </w:r>
      <w:r>
        <w:t>byte.</w:t>
      </w:r>
      <w:r>
        <w:rPr>
          <w:spacing w:val="-3"/>
        </w:rPr>
        <w:t xml:space="preserve"> </w:t>
      </w:r>
      <w:r>
        <w:t>Accumulator</w:t>
      </w:r>
      <w:r>
        <w:rPr>
          <w:spacing w:val="-3"/>
        </w:rPr>
        <w:t xml:space="preserve"> </w:t>
      </w:r>
      <w:r>
        <w:t>can</w:t>
      </w:r>
      <w:r>
        <w:rPr>
          <w:spacing w:val="-1"/>
        </w:rPr>
        <w:t xml:space="preserve"> </w:t>
      </w:r>
      <w:r>
        <w:t>be</w:t>
      </w:r>
      <w:r>
        <w:rPr>
          <w:spacing w:val="-2"/>
        </w:rPr>
        <w:t xml:space="preserve"> </w:t>
      </w:r>
      <w:r>
        <w:t>used</w:t>
      </w:r>
      <w:r>
        <w:rPr>
          <w:spacing w:val="-2"/>
        </w:rPr>
        <w:t xml:space="preserve"> </w:t>
      </w:r>
      <w:r>
        <w:t>for</w:t>
      </w:r>
      <w:r>
        <w:rPr>
          <w:spacing w:val="-1"/>
        </w:rPr>
        <w:t xml:space="preserve"> </w:t>
      </w:r>
      <w:r>
        <w:t>I/O</w:t>
      </w:r>
      <w:r>
        <w:rPr>
          <w:spacing w:val="-3"/>
        </w:rPr>
        <w:t xml:space="preserve"> </w:t>
      </w:r>
      <w:r>
        <w:t>operations</w:t>
      </w:r>
      <w:r>
        <w:rPr>
          <w:spacing w:val="-3"/>
        </w:rPr>
        <w:t xml:space="preserve"> </w:t>
      </w:r>
      <w:r>
        <w:t>an</w:t>
      </w:r>
      <w:r>
        <w:t>d string manipulation.</w:t>
      </w:r>
    </w:p>
    <w:p w:rsidR="00706248" w:rsidRDefault="006074D4">
      <w:pPr>
        <w:pStyle w:val="BodyText"/>
        <w:spacing w:before="202" w:line="276" w:lineRule="auto"/>
        <w:ind w:right="1320"/>
        <w:jc w:val="both"/>
      </w:pPr>
      <w:r>
        <w:rPr>
          <w:b/>
        </w:rPr>
        <w:t xml:space="preserve">Base </w:t>
      </w:r>
      <w:r>
        <w:t>register consists of two 8-bit registers BL and BH, which can be combined together and used as a 16-bit register BX. BL in this case contains the low-order byte of the word, and BH contains the high-order byte. BX register usual</w:t>
      </w:r>
      <w:r>
        <w:t>ly contains a data pointer used for based, based indexed or register indirect addressing.</w:t>
      </w:r>
    </w:p>
    <w:p w:rsidR="00706248" w:rsidRDefault="006074D4">
      <w:pPr>
        <w:pStyle w:val="BodyText"/>
        <w:spacing w:before="200" w:line="276" w:lineRule="auto"/>
        <w:ind w:right="1316"/>
        <w:jc w:val="both"/>
      </w:pPr>
      <w:r>
        <w:rPr>
          <w:b/>
        </w:rPr>
        <w:t xml:space="preserve">Count </w:t>
      </w:r>
      <w:r>
        <w:t>register consists of two 8-bit registers CL and CH, which can be combined together and used as a 16-bit register CX. When combined, CL register contains the low</w:t>
      </w:r>
      <w:r>
        <w:t>-order byte of the word, and CH contains the high-order byte. Count register can be used in Loop, shift/rotate instructions and as a counter in string manipulation</w:t>
      </w:r>
      <w:proofErr w:type="gramStart"/>
      <w:r>
        <w:t>,.</w:t>
      </w:r>
      <w:proofErr w:type="gramEnd"/>
    </w:p>
    <w:p w:rsidR="00706248" w:rsidRDefault="006074D4">
      <w:pPr>
        <w:pStyle w:val="BodyText"/>
        <w:spacing w:before="199" w:line="276" w:lineRule="auto"/>
        <w:ind w:right="1318"/>
        <w:jc w:val="both"/>
      </w:pPr>
      <w:r>
        <w:rPr>
          <w:b/>
        </w:rPr>
        <w:t xml:space="preserve">Data </w:t>
      </w:r>
      <w:r>
        <w:t>register consists of two 8-bit registers DL and DH, which can be combined together an</w:t>
      </w:r>
      <w:r>
        <w:t>d used as a 16-bit register DX. When combined, DL register contains the low-order byte of the word, and DH contains the high- order byte. Data register can be used as a port number in I/O operations. In integer 32-bit multiply and divide instruction the DX</w:t>
      </w:r>
      <w:r>
        <w:t xml:space="preserve"> register contains high-order word of the initial or resulting number.</w:t>
      </w:r>
    </w:p>
    <w:p w:rsidR="00706248" w:rsidRDefault="006074D4">
      <w:pPr>
        <w:pStyle w:val="BodyText"/>
        <w:spacing w:before="201"/>
      </w:pPr>
      <w:r>
        <w:t>The</w:t>
      </w:r>
      <w:r>
        <w:rPr>
          <w:spacing w:val="-3"/>
        </w:rPr>
        <w:t xml:space="preserve"> </w:t>
      </w:r>
      <w:r>
        <w:t>following</w:t>
      </w:r>
      <w:r>
        <w:rPr>
          <w:spacing w:val="-2"/>
        </w:rPr>
        <w:t xml:space="preserve"> </w:t>
      </w:r>
      <w:r>
        <w:t>registers</w:t>
      </w:r>
      <w:r>
        <w:rPr>
          <w:spacing w:val="1"/>
        </w:rPr>
        <w:t xml:space="preserve"> </w:t>
      </w:r>
      <w:r>
        <w:t>are</w:t>
      </w:r>
      <w:r>
        <w:rPr>
          <w:spacing w:val="-3"/>
        </w:rPr>
        <w:t xml:space="preserve"> </w:t>
      </w:r>
      <w:r>
        <w:t>both</w:t>
      </w:r>
      <w:r>
        <w:rPr>
          <w:spacing w:val="-1"/>
        </w:rPr>
        <w:t xml:space="preserve"> </w:t>
      </w:r>
      <w:r>
        <w:t>general and</w:t>
      </w:r>
      <w:r>
        <w:rPr>
          <w:spacing w:val="-1"/>
        </w:rPr>
        <w:t xml:space="preserve"> </w:t>
      </w:r>
      <w:r>
        <w:t>index</w:t>
      </w:r>
      <w:r>
        <w:rPr>
          <w:spacing w:val="2"/>
        </w:rPr>
        <w:t xml:space="preserve"> </w:t>
      </w:r>
      <w:r>
        <w:rPr>
          <w:spacing w:val="-2"/>
        </w:rPr>
        <w:t>registers:</w:t>
      </w:r>
    </w:p>
    <w:p w:rsidR="00706248" w:rsidRDefault="006074D4">
      <w:pPr>
        <w:spacing w:before="240"/>
        <w:ind w:left="240"/>
        <w:rPr>
          <w:sz w:val="24"/>
        </w:rPr>
      </w:pPr>
      <w:r>
        <w:rPr>
          <w:b/>
          <w:sz w:val="24"/>
        </w:rPr>
        <w:t>Stack</w:t>
      </w:r>
      <w:r>
        <w:rPr>
          <w:b/>
          <w:spacing w:val="-2"/>
          <w:sz w:val="24"/>
        </w:rPr>
        <w:t xml:space="preserve"> </w:t>
      </w:r>
      <w:r>
        <w:rPr>
          <w:b/>
          <w:sz w:val="24"/>
        </w:rPr>
        <w:t>Pointer</w:t>
      </w:r>
      <w:r>
        <w:rPr>
          <w:b/>
          <w:spacing w:val="-1"/>
          <w:sz w:val="24"/>
        </w:rPr>
        <w:t xml:space="preserve"> </w:t>
      </w:r>
      <w:r>
        <w:rPr>
          <w:sz w:val="24"/>
        </w:rPr>
        <w:t>(SP)</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16-bit</w:t>
      </w:r>
      <w:r>
        <w:rPr>
          <w:spacing w:val="-2"/>
          <w:sz w:val="24"/>
        </w:rPr>
        <w:t xml:space="preserve"> </w:t>
      </w:r>
      <w:r>
        <w:rPr>
          <w:sz w:val="24"/>
        </w:rPr>
        <w:t>register</w:t>
      </w:r>
      <w:r>
        <w:rPr>
          <w:spacing w:val="-1"/>
          <w:sz w:val="24"/>
        </w:rPr>
        <w:t xml:space="preserve"> </w:t>
      </w:r>
      <w:r>
        <w:rPr>
          <w:sz w:val="24"/>
        </w:rPr>
        <w:t>pointing</w:t>
      </w:r>
      <w:r>
        <w:rPr>
          <w:spacing w:val="-4"/>
          <w:sz w:val="24"/>
        </w:rPr>
        <w:t xml:space="preserve"> </w:t>
      </w:r>
      <w:r>
        <w:rPr>
          <w:sz w:val="24"/>
        </w:rPr>
        <w:t>to</w:t>
      </w:r>
      <w:r>
        <w:rPr>
          <w:spacing w:val="1"/>
          <w:sz w:val="24"/>
        </w:rPr>
        <w:t xml:space="preserve"> </w:t>
      </w:r>
      <w:r>
        <w:rPr>
          <w:sz w:val="24"/>
        </w:rPr>
        <w:t>program</w:t>
      </w:r>
      <w:r>
        <w:rPr>
          <w:spacing w:val="-1"/>
          <w:sz w:val="24"/>
        </w:rPr>
        <w:t xml:space="preserve"> </w:t>
      </w:r>
      <w:r>
        <w:rPr>
          <w:spacing w:val="-2"/>
          <w:sz w:val="24"/>
        </w:rPr>
        <w:t>stack.</w:t>
      </w:r>
    </w:p>
    <w:p w:rsidR="00706248" w:rsidRDefault="006074D4">
      <w:pPr>
        <w:pStyle w:val="BodyText"/>
        <w:spacing w:before="243" w:line="276" w:lineRule="auto"/>
        <w:ind w:right="1326"/>
        <w:jc w:val="both"/>
      </w:pPr>
      <w:r>
        <w:rPr>
          <w:b/>
        </w:rPr>
        <w:t xml:space="preserve">Base Pointer </w:t>
      </w:r>
      <w:r>
        <w:t>(BP) is a 16-bit register pointing to data in stack segment. BP register is usually used for based, based indexed or register indirect addressing.</w:t>
      </w:r>
    </w:p>
    <w:p w:rsidR="00706248" w:rsidRDefault="006074D4">
      <w:pPr>
        <w:pStyle w:val="BodyText"/>
        <w:spacing w:before="200" w:line="276" w:lineRule="auto"/>
        <w:ind w:right="1324"/>
        <w:jc w:val="both"/>
      </w:pPr>
      <w:r>
        <w:rPr>
          <w:b/>
        </w:rPr>
        <w:t xml:space="preserve">Source Index </w:t>
      </w:r>
      <w:r>
        <w:t>(SI) is a 16-bit register. SI is used for indexed, based indexed and register indirect addressin</w:t>
      </w:r>
      <w:r>
        <w:t xml:space="preserve">g, as well as a source data </w:t>
      </w:r>
      <w:proofErr w:type="gramStart"/>
      <w:r>
        <w:t>address</w:t>
      </w:r>
      <w:proofErr w:type="gramEnd"/>
      <w:r>
        <w:t xml:space="preserve"> in string manipulation instructions.</w:t>
      </w:r>
    </w:p>
    <w:p w:rsidR="00706248" w:rsidRDefault="006074D4">
      <w:pPr>
        <w:pStyle w:val="BodyText"/>
        <w:spacing w:before="201" w:line="276" w:lineRule="auto"/>
        <w:ind w:right="1321"/>
        <w:jc w:val="both"/>
      </w:pPr>
      <w:r>
        <w:rPr>
          <w:b/>
        </w:rPr>
        <w:t xml:space="preserve">Destination Index </w:t>
      </w:r>
      <w:r>
        <w:t xml:space="preserve">(DI) is a 16-bit register. DI is used for indexed, based indexed and register indirect addressing, as well as a destination data </w:t>
      </w:r>
      <w:proofErr w:type="gramStart"/>
      <w:r>
        <w:t>address</w:t>
      </w:r>
      <w:proofErr w:type="gramEnd"/>
      <w:r>
        <w:t xml:space="preserve"> in string manipulation </w:t>
      </w:r>
      <w:r>
        <w:rPr>
          <w:spacing w:val="-2"/>
        </w:rPr>
        <w:t>instr</w:t>
      </w:r>
      <w:r>
        <w:rPr>
          <w:spacing w:val="-2"/>
        </w:rPr>
        <w:t>uctions.</w:t>
      </w:r>
    </w:p>
    <w:p w:rsidR="00706248" w:rsidRDefault="006074D4">
      <w:pPr>
        <w:pStyle w:val="BodyText"/>
        <w:spacing w:before="200"/>
      </w:pPr>
      <w:r>
        <w:t>Other</w:t>
      </w:r>
      <w:r>
        <w:rPr>
          <w:spacing w:val="-1"/>
        </w:rPr>
        <w:t xml:space="preserve"> </w:t>
      </w:r>
      <w:r>
        <w:rPr>
          <w:spacing w:val="-2"/>
        </w:rPr>
        <w:t>registers:</w:t>
      </w:r>
    </w:p>
    <w:p w:rsidR="00706248" w:rsidRDefault="006074D4">
      <w:pPr>
        <w:spacing w:before="240"/>
        <w:ind w:left="240"/>
        <w:rPr>
          <w:sz w:val="24"/>
        </w:rPr>
      </w:pPr>
      <w:r>
        <w:rPr>
          <w:b/>
          <w:sz w:val="24"/>
        </w:rPr>
        <w:t>Instruction</w:t>
      </w:r>
      <w:r>
        <w:rPr>
          <w:b/>
          <w:spacing w:val="-2"/>
          <w:sz w:val="24"/>
        </w:rPr>
        <w:t xml:space="preserve"> </w:t>
      </w:r>
      <w:r>
        <w:rPr>
          <w:b/>
          <w:sz w:val="24"/>
        </w:rPr>
        <w:t xml:space="preserve">Pointer </w:t>
      </w:r>
      <w:r>
        <w:rPr>
          <w:sz w:val="24"/>
        </w:rPr>
        <w:t>(IP) is</w:t>
      </w:r>
      <w:r>
        <w:rPr>
          <w:spacing w:val="-2"/>
          <w:sz w:val="24"/>
        </w:rPr>
        <w:t xml:space="preserve"> </w:t>
      </w:r>
      <w:r>
        <w:rPr>
          <w:sz w:val="24"/>
        </w:rPr>
        <w:t>a</w:t>
      </w:r>
      <w:r>
        <w:rPr>
          <w:spacing w:val="-1"/>
          <w:sz w:val="24"/>
        </w:rPr>
        <w:t xml:space="preserve"> </w:t>
      </w:r>
      <w:r>
        <w:rPr>
          <w:sz w:val="24"/>
        </w:rPr>
        <w:t>16-bit</w:t>
      </w:r>
      <w:r>
        <w:rPr>
          <w:spacing w:val="-1"/>
          <w:sz w:val="24"/>
        </w:rPr>
        <w:t xml:space="preserve"> </w:t>
      </w:r>
      <w:r>
        <w:rPr>
          <w:spacing w:val="-2"/>
          <w:sz w:val="24"/>
        </w:rPr>
        <w:t>register.</w:t>
      </w:r>
    </w:p>
    <w:p w:rsidR="00706248" w:rsidRDefault="006074D4">
      <w:pPr>
        <w:pStyle w:val="BodyText"/>
        <w:spacing w:before="243"/>
      </w:pPr>
      <w:proofErr w:type="gramStart"/>
      <w:r>
        <w:rPr>
          <w:b/>
        </w:rPr>
        <w:t>Flags</w:t>
      </w:r>
      <w:r>
        <w:rPr>
          <w:b/>
          <w:spacing w:val="-3"/>
        </w:rPr>
        <w:t xml:space="preserve"> </w:t>
      </w:r>
      <w:r>
        <w:t>is</w:t>
      </w:r>
      <w:proofErr w:type="gramEnd"/>
      <w:r>
        <w:rPr>
          <w:spacing w:val="-1"/>
        </w:rPr>
        <w:t xml:space="preserve"> </w:t>
      </w:r>
      <w:r>
        <w:t>a 16-bit</w:t>
      </w:r>
      <w:r>
        <w:rPr>
          <w:spacing w:val="-1"/>
        </w:rPr>
        <w:t xml:space="preserve"> </w:t>
      </w:r>
      <w:r>
        <w:t>register containing</w:t>
      </w:r>
      <w:r>
        <w:rPr>
          <w:spacing w:val="-2"/>
        </w:rPr>
        <w:t xml:space="preserve"> </w:t>
      </w:r>
      <w:r>
        <w:t>9</w:t>
      </w:r>
      <w:r>
        <w:rPr>
          <w:spacing w:val="-1"/>
        </w:rPr>
        <w:t xml:space="preserve"> </w:t>
      </w:r>
      <w:r>
        <w:t>one</w:t>
      </w:r>
      <w:r>
        <w:rPr>
          <w:spacing w:val="-2"/>
        </w:rPr>
        <w:t xml:space="preserve"> </w:t>
      </w:r>
      <w:r>
        <w:t xml:space="preserve">bit </w:t>
      </w:r>
      <w:r>
        <w:rPr>
          <w:spacing w:val="-2"/>
        </w:rPr>
        <w:t>flags.</w:t>
      </w:r>
    </w:p>
    <w:p w:rsidR="00706248" w:rsidRDefault="00706248">
      <w:pPr>
        <w:pStyle w:val="BodyText"/>
        <w:sectPr w:rsidR="00706248">
          <w:pgSz w:w="12240" w:h="15840"/>
          <w:pgMar w:top="1820" w:right="360" w:bottom="280" w:left="1440" w:header="720" w:footer="720" w:gutter="0"/>
          <w:cols w:space="720"/>
        </w:sectPr>
      </w:pPr>
    </w:p>
    <w:p w:rsidR="00706248" w:rsidRDefault="006074D4">
      <w:pPr>
        <w:pStyle w:val="BodyText"/>
        <w:spacing w:before="74" w:line="276" w:lineRule="auto"/>
        <w:ind w:right="1323"/>
      </w:pPr>
      <w:r>
        <w:rPr>
          <w:b/>
        </w:rPr>
        <w:lastRenderedPageBreak/>
        <w:t xml:space="preserve">Overflow Flag </w:t>
      </w:r>
      <w:r>
        <w:t>(OF) - set if the result is too large positive number, or is too small negative number to fit into destina</w:t>
      </w:r>
      <w:r>
        <w:t>tion operand.</w:t>
      </w:r>
    </w:p>
    <w:p w:rsidR="00706248" w:rsidRDefault="006074D4">
      <w:pPr>
        <w:pStyle w:val="BodyText"/>
        <w:spacing w:before="201" w:line="276" w:lineRule="auto"/>
        <w:ind w:right="1323"/>
      </w:pPr>
      <w:r>
        <w:rPr>
          <w:b/>
        </w:rPr>
        <w:t xml:space="preserve">Direction Flag </w:t>
      </w:r>
      <w:r>
        <w:t>(DF) -</w:t>
      </w:r>
      <w:r>
        <w:rPr>
          <w:spacing w:val="-2"/>
        </w:rPr>
        <w:t xml:space="preserve"> </w:t>
      </w:r>
      <w:r>
        <w:t>if set</w:t>
      </w:r>
      <w:r>
        <w:rPr>
          <w:spacing w:val="-1"/>
        </w:rPr>
        <w:t xml:space="preserve"> </w:t>
      </w:r>
      <w:r>
        <w:t>then</w:t>
      </w:r>
      <w:r>
        <w:rPr>
          <w:spacing w:val="-2"/>
        </w:rPr>
        <w:t xml:space="preserve"> </w:t>
      </w:r>
      <w:r>
        <w:t>string</w:t>
      </w:r>
      <w:r>
        <w:rPr>
          <w:spacing w:val="-4"/>
        </w:rPr>
        <w:t xml:space="preserve"> </w:t>
      </w:r>
      <w:r>
        <w:t>manipulation instructions</w:t>
      </w:r>
      <w:r>
        <w:rPr>
          <w:spacing w:val="-1"/>
        </w:rPr>
        <w:t xml:space="preserve"> </w:t>
      </w:r>
      <w:r>
        <w:t>will</w:t>
      </w:r>
      <w:r>
        <w:rPr>
          <w:spacing w:val="-1"/>
        </w:rPr>
        <w:t xml:space="preserve"> </w:t>
      </w:r>
      <w:r>
        <w:t>auto-decrement</w:t>
      </w:r>
      <w:r>
        <w:rPr>
          <w:spacing w:val="-1"/>
        </w:rPr>
        <w:t xml:space="preserve"> </w:t>
      </w:r>
      <w:r>
        <w:t>index registers. If cleared then the index registers will be auto-incremented.</w:t>
      </w:r>
    </w:p>
    <w:p w:rsidR="00706248" w:rsidRDefault="006074D4">
      <w:pPr>
        <w:spacing w:before="200"/>
        <w:ind w:left="240"/>
        <w:rPr>
          <w:sz w:val="24"/>
        </w:rPr>
      </w:pPr>
      <w:r>
        <w:rPr>
          <w:b/>
          <w:sz w:val="24"/>
        </w:rPr>
        <w:t>Interrupt-enable</w:t>
      </w:r>
      <w:r>
        <w:rPr>
          <w:b/>
          <w:spacing w:val="-3"/>
          <w:sz w:val="24"/>
        </w:rPr>
        <w:t xml:space="preserve"> </w:t>
      </w:r>
      <w:r>
        <w:rPr>
          <w:b/>
          <w:sz w:val="24"/>
        </w:rPr>
        <w:t xml:space="preserve">Flag </w:t>
      </w:r>
      <w:r>
        <w:rPr>
          <w:sz w:val="24"/>
        </w:rPr>
        <w:t>(IF)</w:t>
      </w:r>
      <w:r>
        <w:rPr>
          <w:spacing w:val="-2"/>
          <w:sz w:val="24"/>
        </w:rPr>
        <w:t xml:space="preserve"> </w:t>
      </w:r>
      <w:r>
        <w:rPr>
          <w:sz w:val="24"/>
        </w:rPr>
        <w:t>-</w:t>
      </w:r>
      <w:r>
        <w:rPr>
          <w:spacing w:val="-2"/>
          <w:sz w:val="24"/>
        </w:rPr>
        <w:t xml:space="preserve"> </w:t>
      </w:r>
      <w:r>
        <w:rPr>
          <w:sz w:val="24"/>
        </w:rPr>
        <w:t>setting</w:t>
      </w:r>
      <w:r>
        <w:rPr>
          <w:spacing w:val="-4"/>
          <w:sz w:val="24"/>
        </w:rPr>
        <w:t xml:space="preserve"> </w:t>
      </w:r>
      <w:r>
        <w:rPr>
          <w:sz w:val="24"/>
        </w:rPr>
        <w:t>this</w:t>
      </w:r>
      <w:r>
        <w:rPr>
          <w:spacing w:val="-1"/>
          <w:sz w:val="24"/>
        </w:rPr>
        <w:t xml:space="preserve"> </w:t>
      </w:r>
      <w:r>
        <w:rPr>
          <w:sz w:val="24"/>
        </w:rPr>
        <w:t>bit</w:t>
      </w:r>
      <w:r>
        <w:rPr>
          <w:spacing w:val="-2"/>
          <w:sz w:val="24"/>
        </w:rPr>
        <w:t xml:space="preserve"> </w:t>
      </w:r>
      <w:r>
        <w:rPr>
          <w:sz w:val="24"/>
        </w:rPr>
        <w:t>enables</w:t>
      </w:r>
      <w:r>
        <w:rPr>
          <w:spacing w:val="-1"/>
          <w:sz w:val="24"/>
        </w:rPr>
        <w:t xml:space="preserve"> </w:t>
      </w:r>
      <w:proofErr w:type="spellStart"/>
      <w:r>
        <w:rPr>
          <w:sz w:val="24"/>
        </w:rPr>
        <w:t>maskable</w:t>
      </w:r>
      <w:proofErr w:type="spellEnd"/>
      <w:r>
        <w:rPr>
          <w:spacing w:val="-1"/>
          <w:sz w:val="24"/>
        </w:rPr>
        <w:t xml:space="preserve"> </w:t>
      </w:r>
      <w:r>
        <w:rPr>
          <w:spacing w:val="-2"/>
          <w:sz w:val="24"/>
        </w:rPr>
        <w:t>interrupts.</w:t>
      </w:r>
    </w:p>
    <w:p w:rsidR="00706248" w:rsidRDefault="006074D4">
      <w:pPr>
        <w:pStyle w:val="BodyText"/>
        <w:spacing w:before="240"/>
      </w:pPr>
      <w:r>
        <w:rPr>
          <w:b/>
        </w:rPr>
        <w:t>Single-step</w:t>
      </w:r>
      <w:r>
        <w:rPr>
          <w:b/>
          <w:spacing w:val="-1"/>
        </w:rPr>
        <w:t xml:space="preserve"> </w:t>
      </w:r>
      <w:r>
        <w:rPr>
          <w:b/>
        </w:rPr>
        <w:t>Flag</w:t>
      </w:r>
      <w:r>
        <w:rPr>
          <w:b/>
          <w:spacing w:val="-1"/>
        </w:rPr>
        <w:t xml:space="preserve"> </w:t>
      </w:r>
      <w:r>
        <w:t>(TF)</w:t>
      </w:r>
      <w:r>
        <w:rPr>
          <w:spacing w:val="-2"/>
        </w:rPr>
        <w:t xml:space="preserve"> </w:t>
      </w:r>
      <w:r>
        <w:t>-</w:t>
      </w:r>
      <w:r>
        <w:rPr>
          <w:spacing w:val="-2"/>
        </w:rPr>
        <w:t xml:space="preserve"> </w:t>
      </w:r>
      <w:r>
        <w:t>if</w:t>
      </w:r>
      <w:r>
        <w:rPr>
          <w:spacing w:val="-1"/>
        </w:rPr>
        <w:t xml:space="preserve"> </w:t>
      </w:r>
      <w:r>
        <w:t>set</w:t>
      </w:r>
      <w:r>
        <w:rPr>
          <w:spacing w:val="-1"/>
        </w:rPr>
        <w:t xml:space="preserve"> </w:t>
      </w:r>
      <w:r>
        <w:t>then</w:t>
      </w:r>
      <w:r>
        <w:rPr>
          <w:spacing w:val="-1"/>
        </w:rPr>
        <w:t xml:space="preserve"> </w:t>
      </w:r>
      <w:r>
        <w:t>single-step</w:t>
      </w:r>
      <w:r>
        <w:rPr>
          <w:spacing w:val="-1"/>
        </w:rPr>
        <w:t xml:space="preserve"> </w:t>
      </w:r>
      <w:r>
        <w:t>interrupt</w:t>
      </w:r>
      <w:r>
        <w:rPr>
          <w:spacing w:val="-1"/>
        </w:rPr>
        <w:t xml:space="preserve"> </w:t>
      </w:r>
      <w:r>
        <w:t>will</w:t>
      </w:r>
      <w:r>
        <w:rPr>
          <w:spacing w:val="-1"/>
        </w:rPr>
        <w:t xml:space="preserve"> </w:t>
      </w:r>
      <w:r>
        <w:t>occur</w:t>
      </w:r>
      <w:r>
        <w:rPr>
          <w:spacing w:val="-2"/>
        </w:rPr>
        <w:t xml:space="preserve"> </w:t>
      </w:r>
      <w:r>
        <w:t>after</w:t>
      </w:r>
      <w:r>
        <w:rPr>
          <w:spacing w:val="-1"/>
        </w:rPr>
        <w:t xml:space="preserve"> </w:t>
      </w:r>
      <w:r>
        <w:t>the</w:t>
      </w:r>
      <w:r>
        <w:rPr>
          <w:spacing w:val="-1"/>
        </w:rPr>
        <w:t xml:space="preserve"> </w:t>
      </w:r>
      <w:r>
        <w:t xml:space="preserve">next </w:t>
      </w:r>
      <w:r>
        <w:rPr>
          <w:spacing w:val="-2"/>
        </w:rPr>
        <w:t>instruction.</w:t>
      </w:r>
    </w:p>
    <w:p w:rsidR="00706248" w:rsidRDefault="006074D4">
      <w:pPr>
        <w:pStyle w:val="BodyText"/>
        <w:spacing w:before="243"/>
      </w:pPr>
      <w:r>
        <w:rPr>
          <w:b/>
        </w:rPr>
        <w:t>Sign Flag</w:t>
      </w:r>
      <w:r>
        <w:rPr>
          <w:b/>
          <w:spacing w:val="-1"/>
        </w:rPr>
        <w:t xml:space="preserve"> </w:t>
      </w:r>
      <w:r>
        <w:t>(SF)</w:t>
      </w:r>
      <w:r>
        <w:rPr>
          <w:spacing w:val="-1"/>
        </w:rPr>
        <w:t xml:space="preserve"> </w:t>
      </w:r>
      <w:r>
        <w:t>-</w:t>
      </w:r>
      <w:r>
        <w:rPr>
          <w:spacing w:val="-2"/>
        </w:rPr>
        <w:t xml:space="preserve"> </w:t>
      </w:r>
      <w:r>
        <w:t>set</w:t>
      </w:r>
      <w:r>
        <w:rPr>
          <w:spacing w:val="-1"/>
        </w:rPr>
        <w:t xml:space="preserve"> </w:t>
      </w:r>
      <w:r>
        <w:t>if the</w:t>
      </w:r>
      <w:r>
        <w:rPr>
          <w:spacing w:val="-2"/>
        </w:rPr>
        <w:t xml:space="preserve"> </w:t>
      </w:r>
      <w:r>
        <w:t>most</w:t>
      </w:r>
      <w:r>
        <w:rPr>
          <w:spacing w:val="-1"/>
        </w:rPr>
        <w:t xml:space="preserve"> </w:t>
      </w:r>
      <w:r>
        <w:t>significant bit</w:t>
      </w:r>
      <w:r>
        <w:rPr>
          <w:spacing w:val="-1"/>
        </w:rPr>
        <w:t xml:space="preserve"> </w:t>
      </w:r>
      <w:r>
        <w:t>of</w:t>
      </w:r>
      <w:r>
        <w:rPr>
          <w:spacing w:val="-1"/>
        </w:rPr>
        <w:t xml:space="preserve"> </w:t>
      </w:r>
      <w:r>
        <w:t>the</w:t>
      </w:r>
      <w:r>
        <w:rPr>
          <w:spacing w:val="-1"/>
        </w:rPr>
        <w:t xml:space="preserve"> </w:t>
      </w:r>
      <w:r>
        <w:t>result</w:t>
      </w:r>
      <w:r>
        <w:rPr>
          <w:spacing w:val="-1"/>
        </w:rPr>
        <w:t xml:space="preserve"> </w:t>
      </w:r>
      <w:r>
        <w:t xml:space="preserve">is </w:t>
      </w:r>
      <w:r>
        <w:rPr>
          <w:spacing w:val="-4"/>
        </w:rPr>
        <w:t>set.</w:t>
      </w:r>
    </w:p>
    <w:p w:rsidR="00706248" w:rsidRDefault="006074D4">
      <w:pPr>
        <w:spacing w:before="240"/>
        <w:ind w:left="240"/>
        <w:rPr>
          <w:sz w:val="24"/>
        </w:rPr>
      </w:pPr>
      <w:r>
        <w:rPr>
          <w:b/>
          <w:sz w:val="24"/>
        </w:rPr>
        <w:t>Zero Flag</w:t>
      </w:r>
      <w:r>
        <w:rPr>
          <w:b/>
          <w:spacing w:val="1"/>
          <w:sz w:val="24"/>
        </w:rPr>
        <w:t xml:space="preserve"> </w:t>
      </w:r>
      <w:r>
        <w:rPr>
          <w:sz w:val="24"/>
        </w:rPr>
        <w:t>(ZF)</w:t>
      </w:r>
      <w:r>
        <w:rPr>
          <w:spacing w:val="-2"/>
          <w:sz w:val="24"/>
        </w:rPr>
        <w:t xml:space="preserve"> </w:t>
      </w:r>
      <w:r>
        <w:rPr>
          <w:sz w:val="24"/>
        </w:rPr>
        <w:t>-</w:t>
      </w:r>
      <w:r>
        <w:rPr>
          <w:spacing w:val="-2"/>
          <w:sz w:val="24"/>
        </w:rPr>
        <w:t xml:space="preserve"> </w:t>
      </w:r>
      <w:r>
        <w:rPr>
          <w:sz w:val="24"/>
        </w:rPr>
        <w:t>set</w:t>
      </w:r>
      <w:r>
        <w:rPr>
          <w:spacing w:val="-2"/>
          <w:sz w:val="24"/>
        </w:rPr>
        <w:t xml:space="preserve"> </w:t>
      </w:r>
      <w:r>
        <w:rPr>
          <w:sz w:val="24"/>
        </w:rPr>
        <w:t>if</w:t>
      </w:r>
      <w:r>
        <w:rPr>
          <w:spacing w:val="-1"/>
          <w:sz w:val="24"/>
        </w:rPr>
        <w:t xml:space="preserve"> </w:t>
      </w:r>
      <w:r>
        <w:rPr>
          <w:sz w:val="24"/>
        </w:rPr>
        <w:t>the</w:t>
      </w:r>
      <w:r>
        <w:rPr>
          <w:spacing w:val="-2"/>
          <w:sz w:val="24"/>
        </w:rPr>
        <w:t xml:space="preserve"> </w:t>
      </w:r>
      <w:r>
        <w:rPr>
          <w:sz w:val="24"/>
        </w:rPr>
        <w:t>result</w:t>
      </w:r>
      <w:r>
        <w:rPr>
          <w:spacing w:val="-1"/>
          <w:sz w:val="24"/>
        </w:rPr>
        <w:t xml:space="preserve"> </w:t>
      </w:r>
      <w:r>
        <w:rPr>
          <w:sz w:val="24"/>
        </w:rPr>
        <w:t>is</w:t>
      </w:r>
      <w:r>
        <w:rPr>
          <w:spacing w:val="-1"/>
          <w:sz w:val="24"/>
        </w:rPr>
        <w:t xml:space="preserve"> </w:t>
      </w:r>
      <w:r>
        <w:rPr>
          <w:spacing w:val="-4"/>
          <w:sz w:val="24"/>
        </w:rPr>
        <w:t>zero</w:t>
      </w:r>
    </w:p>
    <w:p w:rsidR="00706248" w:rsidRDefault="006074D4">
      <w:pPr>
        <w:spacing w:before="243" w:line="276" w:lineRule="auto"/>
        <w:ind w:left="240" w:right="1323"/>
        <w:rPr>
          <w:sz w:val="24"/>
        </w:rPr>
      </w:pPr>
      <w:r>
        <w:rPr>
          <w:b/>
          <w:sz w:val="24"/>
        </w:rPr>
        <w:t>Auxiliary carry</w:t>
      </w:r>
      <w:r>
        <w:rPr>
          <w:b/>
          <w:spacing w:val="16"/>
          <w:sz w:val="24"/>
        </w:rPr>
        <w:t xml:space="preserve"> </w:t>
      </w:r>
      <w:r>
        <w:rPr>
          <w:b/>
          <w:sz w:val="24"/>
        </w:rPr>
        <w:t>Flag</w:t>
      </w:r>
      <w:r>
        <w:rPr>
          <w:b/>
          <w:spacing w:val="18"/>
          <w:sz w:val="24"/>
        </w:rPr>
        <w:t xml:space="preserve"> </w:t>
      </w:r>
      <w:r>
        <w:rPr>
          <w:sz w:val="24"/>
        </w:rPr>
        <w:t>(AF)</w:t>
      </w:r>
      <w:r>
        <w:rPr>
          <w:spacing w:val="17"/>
          <w:sz w:val="24"/>
        </w:rPr>
        <w:t xml:space="preserve"> </w:t>
      </w:r>
      <w:r>
        <w:rPr>
          <w:sz w:val="24"/>
        </w:rPr>
        <w:t>- set if there was</w:t>
      </w:r>
      <w:r>
        <w:rPr>
          <w:spacing w:val="17"/>
          <w:sz w:val="24"/>
        </w:rPr>
        <w:t xml:space="preserve"> </w:t>
      </w:r>
      <w:r>
        <w:rPr>
          <w:sz w:val="24"/>
        </w:rPr>
        <w:t>a</w:t>
      </w:r>
      <w:r>
        <w:rPr>
          <w:spacing w:val="16"/>
          <w:sz w:val="24"/>
        </w:rPr>
        <w:t xml:space="preserve"> </w:t>
      </w:r>
      <w:r>
        <w:rPr>
          <w:sz w:val="24"/>
        </w:rPr>
        <w:t>carry from</w:t>
      </w:r>
      <w:r>
        <w:rPr>
          <w:spacing w:val="18"/>
          <w:sz w:val="24"/>
        </w:rPr>
        <w:t xml:space="preserve"> </w:t>
      </w:r>
      <w:r>
        <w:rPr>
          <w:sz w:val="24"/>
        </w:rPr>
        <w:t xml:space="preserve">or </w:t>
      </w:r>
      <w:proofErr w:type="gramStart"/>
      <w:r>
        <w:rPr>
          <w:sz w:val="24"/>
        </w:rPr>
        <w:t>borrow</w:t>
      </w:r>
      <w:proofErr w:type="gramEnd"/>
      <w:r>
        <w:rPr>
          <w:sz w:val="24"/>
        </w:rPr>
        <w:t xml:space="preserve"> to</w:t>
      </w:r>
      <w:r>
        <w:rPr>
          <w:spacing w:val="17"/>
          <w:sz w:val="24"/>
        </w:rPr>
        <w:t xml:space="preserve"> </w:t>
      </w:r>
      <w:r>
        <w:rPr>
          <w:sz w:val="24"/>
        </w:rPr>
        <w:t xml:space="preserve">bits 0-3 in the AL </w:t>
      </w:r>
      <w:r>
        <w:rPr>
          <w:spacing w:val="-2"/>
          <w:sz w:val="24"/>
        </w:rPr>
        <w:t>register.</w:t>
      </w:r>
    </w:p>
    <w:p w:rsidR="00706248" w:rsidRDefault="006074D4">
      <w:pPr>
        <w:pStyle w:val="BodyText"/>
        <w:spacing w:before="200" w:line="276" w:lineRule="auto"/>
        <w:ind w:right="1323"/>
      </w:pPr>
      <w:r>
        <w:rPr>
          <w:b/>
        </w:rPr>
        <w:t xml:space="preserve">Parity Flag </w:t>
      </w:r>
      <w:r>
        <w:t xml:space="preserve">(PF) - set if parity (the number of "1" bits) in the low-order byte of the result is </w:t>
      </w:r>
      <w:r>
        <w:rPr>
          <w:spacing w:val="-4"/>
        </w:rPr>
        <w:t>even.</w:t>
      </w:r>
    </w:p>
    <w:p w:rsidR="00706248" w:rsidRDefault="006074D4">
      <w:pPr>
        <w:pStyle w:val="BodyText"/>
        <w:spacing w:before="201" w:line="276" w:lineRule="auto"/>
        <w:ind w:right="1323"/>
      </w:pPr>
      <w:r>
        <w:rPr>
          <w:b/>
        </w:rPr>
        <w:t xml:space="preserve">Carry Flag </w:t>
      </w:r>
      <w:r>
        <w:t>(CF) - set if there was a carry</w:t>
      </w:r>
      <w:r>
        <w:rPr>
          <w:spacing w:val="-1"/>
        </w:rPr>
        <w:t xml:space="preserve"> </w:t>
      </w:r>
      <w:r>
        <w:t xml:space="preserve">from or </w:t>
      </w:r>
      <w:proofErr w:type="gramStart"/>
      <w:r>
        <w:t>borrow</w:t>
      </w:r>
      <w:proofErr w:type="gramEnd"/>
      <w:r>
        <w:t xml:space="preserve"> to the most significant bit during last result calculation.</w:t>
      </w:r>
    </w:p>
    <w:p w:rsidR="00706248" w:rsidRDefault="00706248">
      <w:pPr>
        <w:pStyle w:val="BodyText"/>
        <w:ind w:left="0"/>
      </w:pPr>
    </w:p>
    <w:p w:rsidR="00706248" w:rsidRDefault="00706248">
      <w:pPr>
        <w:pStyle w:val="BodyText"/>
        <w:spacing w:before="169"/>
        <w:ind w:left="0"/>
      </w:pPr>
    </w:p>
    <w:p w:rsidR="00706248" w:rsidRDefault="006074D4">
      <w:pPr>
        <w:pStyle w:val="Heading3"/>
      </w:pPr>
      <w:r>
        <w:t>Addressing</w:t>
      </w:r>
      <w:r>
        <w:rPr>
          <w:spacing w:val="-3"/>
        </w:rPr>
        <w:t xml:space="preserve"> </w:t>
      </w:r>
      <w:r>
        <w:rPr>
          <w:spacing w:val="-4"/>
        </w:rPr>
        <w:t>Modes</w:t>
      </w:r>
    </w:p>
    <w:p w:rsidR="00706248" w:rsidRDefault="006074D4">
      <w:pPr>
        <w:pStyle w:val="BodyText"/>
        <w:spacing w:before="236"/>
      </w:pPr>
      <w:r>
        <w:rPr>
          <w:b/>
        </w:rPr>
        <w:t>Implied</w:t>
      </w:r>
      <w:r>
        <w:rPr>
          <w:b/>
          <w:spacing w:val="-2"/>
        </w:rPr>
        <w:t xml:space="preserve"> </w:t>
      </w:r>
      <w:r>
        <w:t>-</w:t>
      </w:r>
      <w:r>
        <w:rPr>
          <w:spacing w:val="-2"/>
        </w:rPr>
        <w:t xml:space="preserve"> </w:t>
      </w:r>
      <w:r>
        <w:t>the</w:t>
      </w:r>
      <w:r>
        <w:rPr>
          <w:spacing w:val="-1"/>
        </w:rPr>
        <w:t xml:space="preserve"> </w:t>
      </w:r>
      <w:r>
        <w:t>data</w:t>
      </w:r>
      <w:r>
        <w:rPr>
          <w:spacing w:val="-1"/>
        </w:rPr>
        <w:t xml:space="preserve"> </w:t>
      </w:r>
      <w:r>
        <w:t>value/data</w:t>
      </w:r>
      <w:r>
        <w:rPr>
          <w:spacing w:val="-1"/>
        </w:rPr>
        <w:t xml:space="preserve"> </w:t>
      </w:r>
      <w:r>
        <w:t>address is</w:t>
      </w:r>
      <w:r>
        <w:rPr>
          <w:spacing w:val="-1"/>
        </w:rPr>
        <w:t xml:space="preserve"> </w:t>
      </w:r>
      <w:r>
        <w:t>implicitly</w:t>
      </w:r>
      <w:r>
        <w:rPr>
          <w:spacing w:val="-7"/>
        </w:rPr>
        <w:t xml:space="preserve"> </w:t>
      </w:r>
      <w:r>
        <w:t>associated</w:t>
      </w:r>
      <w:r>
        <w:rPr>
          <w:spacing w:val="-1"/>
        </w:rPr>
        <w:t xml:space="preserve"> </w:t>
      </w:r>
      <w:r>
        <w:t>with</w:t>
      </w:r>
      <w:r>
        <w:rPr>
          <w:spacing w:val="-1"/>
        </w:rPr>
        <w:t xml:space="preserve"> </w:t>
      </w:r>
      <w:r>
        <w:t xml:space="preserve">the </w:t>
      </w:r>
      <w:r>
        <w:rPr>
          <w:spacing w:val="-2"/>
        </w:rPr>
        <w:t>instruction.</w:t>
      </w:r>
    </w:p>
    <w:p w:rsidR="00706248" w:rsidRDefault="006074D4">
      <w:pPr>
        <w:pStyle w:val="BodyText"/>
        <w:spacing w:before="242"/>
      </w:pPr>
      <w:r>
        <w:rPr>
          <w:b/>
        </w:rPr>
        <w:t>Register</w:t>
      </w:r>
      <w:r>
        <w:rPr>
          <w:b/>
          <w:spacing w:val="-2"/>
        </w:rPr>
        <w:t xml:space="preserve"> </w:t>
      </w:r>
      <w:r>
        <w:t>-</w:t>
      </w:r>
      <w:r>
        <w:rPr>
          <w:spacing w:val="-2"/>
        </w:rPr>
        <w:t xml:space="preserve"> </w:t>
      </w:r>
      <w:r>
        <w:t>references</w:t>
      </w:r>
      <w:r>
        <w:rPr>
          <w:spacing w:val="-1"/>
        </w:rPr>
        <w:t xml:space="preserve"> </w:t>
      </w:r>
      <w:r>
        <w:t>the data</w:t>
      </w:r>
      <w:r>
        <w:rPr>
          <w:spacing w:val="-1"/>
        </w:rPr>
        <w:t xml:space="preserve"> </w:t>
      </w:r>
      <w:r>
        <w:t>in</w:t>
      </w:r>
      <w:r>
        <w:rPr>
          <w:spacing w:val="-1"/>
        </w:rPr>
        <w:t xml:space="preserve"> </w:t>
      </w:r>
      <w:r>
        <w:t>a</w:t>
      </w:r>
      <w:r>
        <w:rPr>
          <w:spacing w:val="-2"/>
        </w:rPr>
        <w:t xml:space="preserve"> </w:t>
      </w:r>
      <w:r>
        <w:t>register</w:t>
      </w:r>
      <w:r>
        <w:rPr>
          <w:spacing w:val="-1"/>
        </w:rPr>
        <w:t xml:space="preserve"> </w:t>
      </w:r>
      <w:r>
        <w:t>or in</w:t>
      </w:r>
      <w:r>
        <w:rPr>
          <w:spacing w:val="-1"/>
        </w:rPr>
        <w:t xml:space="preserve"> </w:t>
      </w:r>
      <w:r>
        <w:t>a</w:t>
      </w:r>
      <w:r>
        <w:rPr>
          <w:spacing w:val="-1"/>
        </w:rPr>
        <w:t xml:space="preserve"> </w:t>
      </w:r>
      <w:r>
        <w:t xml:space="preserve">register </w:t>
      </w:r>
      <w:r>
        <w:rPr>
          <w:spacing w:val="-2"/>
        </w:rPr>
        <w:t>pair.</w:t>
      </w:r>
    </w:p>
    <w:p w:rsidR="00706248" w:rsidRDefault="006074D4">
      <w:pPr>
        <w:pStyle w:val="BodyText"/>
        <w:spacing w:before="243"/>
      </w:pPr>
      <w:r>
        <w:rPr>
          <w:b/>
        </w:rPr>
        <w:t>Immediate</w:t>
      </w:r>
      <w:r>
        <w:rPr>
          <w:b/>
          <w:spacing w:val="-2"/>
        </w:rPr>
        <w:t xml:space="preserve"> </w:t>
      </w:r>
      <w:r>
        <w:t>-</w:t>
      </w:r>
      <w:r>
        <w:rPr>
          <w:spacing w:val="-1"/>
        </w:rPr>
        <w:t xml:space="preserve"> </w:t>
      </w:r>
      <w:r>
        <w:t>the</w:t>
      </w:r>
      <w:r>
        <w:rPr>
          <w:spacing w:val="-2"/>
        </w:rPr>
        <w:t xml:space="preserve"> </w:t>
      </w:r>
      <w:r>
        <w:t>data is</w:t>
      </w:r>
      <w:r>
        <w:rPr>
          <w:spacing w:val="2"/>
        </w:rPr>
        <w:t xml:space="preserve"> </w:t>
      </w:r>
      <w:r>
        <w:t>provided</w:t>
      </w:r>
      <w:r>
        <w:rPr>
          <w:spacing w:val="-1"/>
        </w:rPr>
        <w:t xml:space="preserve"> </w:t>
      </w:r>
      <w:r>
        <w:t xml:space="preserve">in the </w:t>
      </w:r>
      <w:r>
        <w:rPr>
          <w:spacing w:val="-2"/>
        </w:rPr>
        <w:t>instruction.</w:t>
      </w:r>
    </w:p>
    <w:p w:rsidR="00706248" w:rsidRDefault="006074D4">
      <w:pPr>
        <w:pStyle w:val="BodyText"/>
        <w:spacing w:before="240"/>
      </w:pPr>
      <w:r>
        <w:rPr>
          <w:b/>
        </w:rPr>
        <w:t xml:space="preserve">Direct </w:t>
      </w:r>
      <w:r>
        <w:t>-</w:t>
      </w:r>
      <w:r>
        <w:rPr>
          <w:spacing w:val="-1"/>
        </w:rPr>
        <w:t xml:space="preserve"> </w:t>
      </w:r>
      <w:r>
        <w:t>the</w:t>
      </w:r>
      <w:r>
        <w:rPr>
          <w:spacing w:val="-1"/>
        </w:rPr>
        <w:t xml:space="preserve"> </w:t>
      </w:r>
      <w:r>
        <w:t>instruction operand</w:t>
      </w:r>
      <w:r>
        <w:rPr>
          <w:spacing w:val="-1"/>
        </w:rPr>
        <w:t xml:space="preserve"> </w:t>
      </w:r>
      <w:r>
        <w:t>specifies the</w:t>
      </w:r>
      <w:r>
        <w:rPr>
          <w:spacing w:val="-1"/>
        </w:rPr>
        <w:t xml:space="preserve"> </w:t>
      </w:r>
      <w:r>
        <w:t>memory</w:t>
      </w:r>
      <w:r>
        <w:rPr>
          <w:spacing w:val="-4"/>
        </w:rPr>
        <w:t xml:space="preserve"> </w:t>
      </w:r>
      <w:r>
        <w:t>address where</w:t>
      </w:r>
      <w:r>
        <w:rPr>
          <w:spacing w:val="-2"/>
        </w:rPr>
        <w:t xml:space="preserve"> </w:t>
      </w:r>
      <w:r>
        <w:t>data is</w:t>
      </w:r>
      <w:r>
        <w:rPr>
          <w:spacing w:val="2"/>
        </w:rPr>
        <w:t xml:space="preserve"> </w:t>
      </w:r>
      <w:r>
        <w:rPr>
          <w:spacing w:val="-2"/>
        </w:rPr>
        <w:t>located.</w:t>
      </w:r>
    </w:p>
    <w:p w:rsidR="00706248" w:rsidRDefault="006074D4">
      <w:pPr>
        <w:pStyle w:val="BodyText"/>
        <w:spacing w:before="242" w:line="276" w:lineRule="auto"/>
        <w:ind w:right="1323"/>
      </w:pPr>
      <w:r>
        <w:rPr>
          <w:b/>
        </w:rPr>
        <w:t>Register</w:t>
      </w:r>
      <w:r>
        <w:rPr>
          <w:b/>
          <w:spacing w:val="40"/>
        </w:rPr>
        <w:t xml:space="preserve"> </w:t>
      </w:r>
      <w:r>
        <w:rPr>
          <w:b/>
        </w:rPr>
        <w:t>indirect</w:t>
      </w:r>
      <w:r>
        <w:rPr>
          <w:b/>
          <w:spacing w:val="40"/>
        </w:rPr>
        <w:t xml:space="preserve"> </w:t>
      </w:r>
      <w:r>
        <w:t>-</w:t>
      </w:r>
      <w:r>
        <w:rPr>
          <w:spacing w:val="40"/>
        </w:rPr>
        <w:t xml:space="preserve"> </w:t>
      </w:r>
      <w:r>
        <w:t>instruction</w:t>
      </w:r>
      <w:r>
        <w:rPr>
          <w:spacing w:val="40"/>
        </w:rPr>
        <w:t xml:space="preserve"> </w:t>
      </w:r>
      <w:r>
        <w:t>specifies</w:t>
      </w:r>
      <w:r>
        <w:rPr>
          <w:spacing w:val="40"/>
        </w:rPr>
        <w:t xml:space="preserve"> </w:t>
      </w:r>
      <w:r>
        <w:t>a</w:t>
      </w:r>
      <w:r>
        <w:rPr>
          <w:spacing w:val="40"/>
        </w:rPr>
        <w:t xml:space="preserve"> </w:t>
      </w:r>
      <w:r>
        <w:t>register</w:t>
      </w:r>
      <w:r>
        <w:rPr>
          <w:spacing w:val="40"/>
        </w:rPr>
        <w:t xml:space="preserve"> </w:t>
      </w:r>
      <w:r>
        <w:t>containing</w:t>
      </w:r>
      <w:r>
        <w:rPr>
          <w:spacing w:val="40"/>
        </w:rPr>
        <w:t xml:space="preserve"> </w:t>
      </w:r>
      <w:r>
        <w:t>an</w:t>
      </w:r>
      <w:r>
        <w:rPr>
          <w:spacing w:val="40"/>
        </w:rPr>
        <w:t xml:space="preserve"> </w:t>
      </w:r>
      <w:r>
        <w:t>address,</w:t>
      </w:r>
      <w:r>
        <w:rPr>
          <w:spacing w:val="40"/>
        </w:rPr>
        <w:t xml:space="preserve"> </w:t>
      </w:r>
      <w:r>
        <w:t>where</w:t>
      </w:r>
      <w:r>
        <w:rPr>
          <w:spacing w:val="40"/>
        </w:rPr>
        <w:t xml:space="preserve"> </w:t>
      </w:r>
      <w:r>
        <w:t>data</w:t>
      </w:r>
      <w:r>
        <w:rPr>
          <w:spacing w:val="40"/>
        </w:rPr>
        <w:t xml:space="preserve"> </w:t>
      </w:r>
      <w:r>
        <w:t>is located. This addressing mode works with SI, DI, BX and BP registers.</w:t>
      </w:r>
    </w:p>
    <w:p w:rsidR="00706248" w:rsidRDefault="006074D4">
      <w:pPr>
        <w:pStyle w:val="BodyText"/>
        <w:spacing w:before="200" w:line="276" w:lineRule="auto"/>
        <w:ind w:right="1408"/>
      </w:pPr>
      <w:proofErr w:type="gramStart"/>
      <w:r>
        <w:rPr>
          <w:b/>
        </w:rPr>
        <w:t xml:space="preserve">Based </w:t>
      </w:r>
      <w:r>
        <w:t>:-</w:t>
      </w:r>
      <w:proofErr w:type="gramEnd"/>
      <w:r>
        <w:t xml:space="preserve"> 8-bit or 16-bit instruction operand is added to the contents of a base register (BX</w:t>
      </w:r>
      <w:r>
        <w:rPr>
          <w:spacing w:val="40"/>
        </w:rPr>
        <w:t xml:space="preserve"> </w:t>
      </w:r>
      <w:r>
        <w:t>or BP), the resulting value is a pointer to location where data resides.</w:t>
      </w:r>
    </w:p>
    <w:p w:rsidR="00706248" w:rsidRDefault="006074D4">
      <w:pPr>
        <w:pStyle w:val="BodyText"/>
        <w:spacing w:before="199" w:line="278" w:lineRule="auto"/>
        <w:ind w:right="1408"/>
      </w:pPr>
      <w:proofErr w:type="gramStart"/>
      <w:r>
        <w:rPr>
          <w:b/>
        </w:rPr>
        <w:t xml:space="preserve">Indexed </w:t>
      </w:r>
      <w:r>
        <w:t>:-</w:t>
      </w:r>
      <w:proofErr w:type="gramEnd"/>
      <w:r>
        <w:t xml:space="preserve"> 8-bit </w:t>
      </w:r>
      <w:r>
        <w:t>or 16-bit instruction operand is added to the contents of an index register</w:t>
      </w:r>
      <w:r>
        <w:rPr>
          <w:spacing w:val="80"/>
        </w:rPr>
        <w:t xml:space="preserve"> </w:t>
      </w:r>
      <w:r>
        <w:t>(SI or DI), the resulting value is a pointer to location where data resides.</w:t>
      </w:r>
    </w:p>
    <w:p w:rsidR="00706248" w:rsidRDefault="006074D4">
      <w:pPr>
        <w:pStyle w:val="BodyText"/>
        <w:spacing w:before="195" w:line="276" w:lineRule="auto"/>
        <w:ind w:right="1323"/>
      </w:pPr>
      <w:r>
        <w:rPr>
          <w:b/>
        </w:rPr>
        <w:t xml:space="preserve">Based </w:t>
      </w:r>
      <w:proofErr w:type="gramStart"/>
      <w:r>
        <w:rPr>
          <w:b/>
        </w:rPr>
        <w:t xml:space="preserve">Indexed </w:t>
      </w:r>
      <w:r>
        <w:t>:-</w:t>
      </w:r>
      <w:proofErr w:type="gramEnd"/>
      <w:r>
        <w:t xml:space="preserve"> the contents of a base register (BX or BP) is added to the contents of an</w:t>
      </w:r>
      <w:r>
        <w:rPr>
          <w:spacing w:val="40"/>
        </w:rPr>
        <w:t xml:space="preserve"> </w:t>
      </w:r>
      <w:r>
        <w:t>index regist</w:t>
      </w:r>
      <w:r>
        <w:t>er (SI or DI), the resulting value is a pointer to location where data resides.</w:t>
      </w:r>
    </w:p>
    <w:p w:rsidR="00706248" w:rsidRDefault="00706248">
      <w:pPr>
        <w:pStyle w:val="BodyText"/>
        <w:spacing w:line="276" w:lineRule="auto"/>
        <w:sectPr w:rsidR="00706248">
          <w:pgSz w:w="12240" w:h="15840"/>
          <w:pgMar w:top="1300" w:right="360" w:bottom="280" w:left="1440" w:header="720" w:footer="720" w:gutter="0"/>
          <w:cols w:space="720"/>
        </w:sectPr>
      </w:pPr>
    </w:p>
    <w:p w:rsidR="00706248" w:rsidRDefault="006074D4">
      <w:pPr>
        <w:pStyle w:val="BodyText"/>
        <w:spacing w:before="74" w:line="276" w:lineRule="auto"/>
        <w:ind w:right="1313"/>
        <w:jc w:val="both"/>
      </w:pPr>
      <w:r>
        <w:rPr>
          <w:b/>
        </w:rPr>
        <w:lastRenderedPageBreak/>
        <w:t xml:space="preserve">Based Indexed with </w:t>
      </w:r>
      <w:proofErr w:type="gramStart"/>
      <w:r>
        <w:rPr>
          <w:b/>
        </w:rPr>
        <w:t xml:space="preserve">displacement </w:t>
      </w:r>
      <w:r>
        <w:t>:-</w:t>
      </w:r>
      <w:proofErr w:type="gramEnd"/>
      <w:r>
        <w:t xml:space="preserve"> 8-bit or 16-bit instruction operand is added to the contents of a base register (BX or BP) and index register (SI or DI), the resulti</w:t>
      </w:r>
      <w:r>
        <w:t>ng value is a pointer to location where data resides.</w:t>
      </w:r>
    </w:p>
    <w:p w:rsidR="00706248" w:rsidRDefault="006074D4">
      <w:pPr>
        <w:pStyle w:val="Heading3"/>
        <w:spacing w:before="205"/>
      </w:pPr>
      <w:r>
        <w:rPr>
          <w:spacing w:val="-2"/>
        </w:rPr>
        <w:t>Interrupts</w:t>
      </w:r>
    </w:p>
    <w:p w:rsidR="00706248" w:rsidRDefault="006074D4">
      <w:pPr>
        <w:pStyle w:val="BodyText"/>
        <w:spacing w:before="238"/>
      </w:pPr>
      <w:r>
        <w:t>The</w:t>
      </w:r>
      <w:r>
        <w:rPr>
          <w:spacing w:val="-3"/>
        </w:rPr>
        <w:t xml:space="preserve"> </w:t>
      </w:r>
      <w:r>
        <w:t>processor</w:t>
      </w:r>
      <w:r>
        <w:rPr>
          <w:spacing w:val="-1"/>
        </w:rPr>
        <w:t xml:space="preserve"> </w:t>
      </w:r>
      <w:r>
        <w:t>has the following</w:t>
      </w:r>
      <w:r>
        <w:rPr>
          <w:spacing w:val="-3"/>
        </w:rPr>
        <w:t xml:space="preserve"> </w:t>
      </w:r>
      <w:r>
        <w:rPr>
          <w:spacing w:val="-2"/>
        </w:rPr>
        <w:t>interrupts:</w:t>
      </w:r>
    </w:p>
    <w:p w:rsidR="00706248" w:rsidRDefault="006074D4">
      <w:pPr>
        <w:pStyle w:val="BodyText"/>
        <w:spacing w:before="240" w:line="276" w:lineRule="auto"/>
        <w:ind w:right="1323"/>
        <w:jc w:val="both"/>
      </w:pPr>
      <w:r>
        <w:rPr>
          <w:b/>
        </w:rPr>
        <w:t xml:space="preserve">INTR </w:t>
      </w:r>
      <w:r>
        <w:t xml:space="preserve">is a </w:t>
      </w:r>
      <w:proofErr w:type="spellStart"/>
      <w:r>
        <w:t>maskable</w:t>
      </w:r>
      <w:proofErr w:type="spellEnd"/>
      <w:r>
        <w:t xml:space="preserve"> hardware interrupt. The interrupt can be enabled/disabled using STI/CLI instructions or using more complicated method of updating the FLAGS register with the help of the POPF instruction.</w:t>
      </w:r>
    </w:p>
    <w:p w:rsidR="00706248" w:rsidRDefault="006074D4">
      <w:pPr>
        <w:pStyle w:val="BodyText"/>
        <w:spacing w:before="200" w:line="276" w:lineRule="auto"/>
        <w:ind w:right="1319"/>
        <w:jc w:val="both"/>
      </w:pPr>
      <w:r>
        <w:t>When an interrupt occurs, the processor stores FLAGS r</w:t>
      </w:r>
      <w:r>
        <w:t>egister into stack, disables further interrupts, fetches from the bus one byte representing interrupt type, and jumps to interrupt processing routine address of which is stored in location 4 * &lt;interrupt type&gt;. Interrupt processing routine should return wi</w:t>
      </w:r>
      <w:r>
        <w:t>th the IRET instruction.</w:t>
      </w:r>
    </w:p>
    <w:p w:rsidR="00706248" w:rsidRDefault="006074D4">
      <w:pPr>
        <w:pStyle w:val="BodyText"/>
        <w:spacing w:before="202" w:line="276" w:lineRule="auto"/>
        <w:ind w:right="1325"/>
        <w:jc w:val="both"/>
      </w:pPr>
      <w:r>
        <w:rPr>
          <w:b/>
        </w:rPr>
        <w:t xml:space="preserve">NMI </w:t>
      </w:r>
      <w:r>
        <w:t>is a non-</w:t>
      </w:r>
      <w:proofErr w:type="spellStart"/>
      <w:r>
        <w:t>maskable</w:t>
      </w:r>
      <w:proofErr w:type="spellEnd"/>
      <w:r>
        <w:t xml:space="preserve"> interrupt. Interrupt is processed in the same way as the INTR interrupt. Interrupt type of the NMI is 2, i.e. the address of the NMI processing routine is stored in location 0008h. This interrupt has higher pr</w:t>
      </w:r>
      <w:r>
        <w:t xml:space="preserve">iority </w:t>
      </w:r>
      <w:proofErr w:type="spellStart"/>
      <w:r>
        <w:t>then</w:t>
      </w:r>
      <w:proofErr w:type="spellEnd"/>
      <w:r>
        <w:t xml:space="preserve"> the </w:t>
      </w:r>
      <w:proofErr w:type="spellStart"/>
      <w:r>
        <w:t>maskable</w:t>
      </w:r>
      <w:proofErr w:type="spellEnd"/>
      <w:r>
        <w:t xml:space="preserve"> interrupt.</w:t>
      </w:r>
    </w:p>
    <w:p w:rsidR="00706248" w:rsidRDefault="006074D4">
      <w:pPr>
        <w:spacing w:before="200"/>
        <w:ind w:left="300"/>
        <w:rPr>
          <w:sz w:val="24"/>
        </w:rPr>
      </w:pPr>
      <w:r>
        <w:rPr>
          <w:b/>
          <w:sz w:val="24"/>
        </w:rPr>
        <w:t>Software</w:t>
      </w:r>
      <w:r>
        <w:rPr>
          <w:b/>
          <w:spacing w:val="-3"/>
          <w:sz w:val="24"/>
        </w:rPr>
        <w:t xml:space="preserve"> </w:t>
      </w:r>
      <w:r>
        <w:rPr>
          <w:b/>
          <w:sz w:val="24"/>
        </w:rPr>
        <w:t>interrupts</w:t>
      </w:r>
      <w:r>
        <w:rPr>
          <w:b/>
          <w:spacing w:val="-2"/>
          <w:sz w:val="24"/>
        </w:rPr>
        <w:t xml:space="preserve"> </w:t>
      </w:r>
      <w:r>
        <w:rPr>
          <w:sz w:val="24"/>
        </w:rPr>
        <w:t>can</w:t>
      </w:r>
      <w:r>
        <w:rPr>
          <w:spacing w:val="-1"/>
          <w:sz w:val="24"/>
        </w:rPr>
        <w:t xml:space="preserve"> </w:t>
      </w:r>
      <w:r>
        <w:rPr>
          <w:sz w:val="24"/>
        </w:rPr>
        <w:t>be</w:t>
      </w:r>
      <w:r>
        <w:rPr>
          <w:spacing w:val="-3"/>
          <w:sz w:val="24"/>
        </w:rPr>
        <w:t xml:space="preserve"> </w:t>
      </w:r>
      <w:r>
        <w:rPr>
          <w:sz w:val="24"/>
        </w:rPr>
        <w:t>caused</w:t>
      </w:r>
      <w:r>
        <w:rPr>
          <w:spacing w:val="-2"/>
          <w:sz w:val="24"/>
        </w:rPr>
        <w:t xml:space="preserve"> </w:t>
      </w:r>
      <w:r>
        <w:rPr>
          <w:spacing w:val="-5"/>
          <w:sz w:val="24"/>
        </w:rPr>
        <w:t>by:</w:t>
      </w:r>
    </w:p>
    <w:p w:rsidR="00706248" w:rsidRDefault="006074D4">
      <w:pPr>
        <w:pStyle w:val="BodyText"/>
        <w:spacing w:before="240"/>
      </w:pPr>
      <w:r>
        <w:t>INT</w:t>
      </w:r>
      <w:r>
        <w:rPr>
          <w:spacing w:val="-3"/>
        </w:rPr>
        <w:t xml:space="preserve"> </w:t>
      </w:r>
      <w:r>
        <w:t>instruction</w:t>
      </w:r>
      <w:r>
        <w:rPr>
          <w:spacing w:val="-1"/>
        </w:rPr>
        <w:t xml:space="preserve"> </w:t>
      </w:r>
      <w:r>
        <w:t>-</w:t>
      </w:r>
      <w:r>
        <w:rPr>
          <w:spacing w:val="-2"/>
        </w:rPr>
        <w:t xml:space="preserve"> </w:t>
      </w:r>
      <w:r>
        <w:t>breakpoint</w:t>
      </w:r>
      <w:r>
        <w:rPr>
          <w:spacing w:val="-1"/>
        </w:rPr>
        <w:t xml:space="preserve"> </w:t>
      </w:r>
      <w:r>
        <w:t>interrupt. This</w:t>
      </w:r>
      <w:r>
        <w:rPr>
          <w:spacing w:val="-1"/>
        </w:rPr>
        <w:t xml:space="preserve"> </w:t>
      </w:r>
      <w:r>
        <w:t>is</w:t>
      </w:r>
      <w:r>
        <w:rPr>
          <w:spacing w:val="-1"/>
        </w:rPr>
        <w:t xml:space="preserve"> </w:t>
      </w:r>
      <w:r>
        <w:t>a</w:t>
      </w:r>
      <w:r>
        <w:rPr>
          <w:spacing w:val="-2"/>
        </w:rPr>
        <w:t xml:space="preserve"> </w:t>
      </w:r>
      <w:r>
        <w:t>type</w:t>
      </w:r>
      <w:r>
        <w:rPr>
          <w:spacing w:val="-2"/>
        </w:rPr>
        <w:t xml:space="preserve"> </w:t>
      </w:r>
      <w:r>
        <w:t xml:space="preserve">3 </w:t>
      </w:r>
      <w:r>
        <w:rPr>
          <w:spacing w:val="-2"/>
        </w:rPr>
        <w:t>interrupt.</w:t>
      </w:r>
    </w:p>
    <w:p w:rsidR="00706248" w:rsidRDefault="006074D4">
      <w:pPr>
        <w:pStyle w:val="BodyText"/>
        <w:spacing w:before="242" w:line="448" w:lineRule="auto"/>
        <w:ind w:right="1705"/>
      </w:pPr>
      <w:r>
        <w:t>INT</w:t>
      </w:r>
      <w:r>
        <w:rPr>
          <w:spacing w:val="-4"/>
        </w:rPr>
        <w:t xml:space="preserve"> </w:t>
      </w:r>
      <w:r>
        <w:t>&lt;interrupt</w:t>
      </w:r>
      <w:r>
        <w:rPr>
          <w:spacing w:val="-4"/>
        </w:rPr>
        <w:t xml:space="preserve"> </w:t>
      </w:r>
      <w:r>
        <w:t>number&gt;</w:t>
      </w:r>
      <w:r>
        <w:rPr>
          <w:spacing w:val="-3"/>
        </w:rPr>
        <w:t xml:space="preserve"> </w:t>
      </w:r>
      <w:r>
        <w:t>instruction</w:t>
      </w:r>
      <w:r>
        <w:rPr>
          <w:spacing w:val="-2"/>
        </w:rPr>
        <w:t xml:space="preserve"> </w:t>
      </w:r>
      <w:r>
        <w:t>-</w:t>
      </w:r>
      <w:r>
        <w:rPr>
          <w:spacing w:val="-5"/>
        </w:rPr>
        <w:t xml:space="preserve"> </w:t>
      </w:r>
      <w:r>
        <w:t>any</w:t>
      </w:r>
      <w:r>
        <w:rPr>
          <w:spacing w:val="-9"/>
        </w:rPr>
        <w:t xml:space="preserve"> </w:t>
      </w:r>
      <w:r>
        <w:t>one</w:t>
      </w:r>
      <w:r>
        <w:rPr>
          <w:spacing w:val="-5"/>
        </w:rPr>
        <w:t xml:space="preserve"> </w:t>
      </w:r>
      <w:r>
        <w:t>interrupt</w:t>
      </w:r>
      <w:r>
        <w:rPr>
          <w:spacing w:val="-4"/>
        </w:rPr>
        <w:t xml:space="preserve"> </w:t>
      </w:r>
      <w:r>
        <w:t>from</w:t>
      </w:r>
      <w:r>
        <w:rPr>
          <w:spacing w:val="-4"/>
        </w:rPr>
        <w:t xml:space="preserve"> </w:t>
      </w:r>
      <w:r>
        <w:t>available</w:t>
      </w:r>
      <w:r>
        <w:rPr>
          <w:spacing w:val="-4"/>
        </w:rPr>
        <w:t xml:space="preserve"> </w:t>
      </w:r>
      <w:r>
        <w:t>256</w:t>
      </w:r>
      <w:r>
        <w:rPr>
          <w:spacing w:val="-3"/>
        </w:rPr>
        <w:t xml:space="preserve"> </w:t>
      </w:r>
      <w:r>
        <w:t>interrupts. INTO instruction - interrupt on overflow</w:t>
      </w:r>
    </w:p>
    <w:p w:rsidR="00706248" w:rsidRDefault="006074D4">
      <w:pPr>
        <w:pStyle w:val="BodyText"/>
        <w:spacing w:before="3" w:line="276" w:lineRule="auto"/>
        <w:ind w:right="1323"/>
      </w:pPr>
      <w:proofErr w:type="gramStart"/>
      <w:r>
        <w:t>Single-step</w:t>
      </w:r>
      <w:r>
        <w:rPr>
          <w:spacing w:val="19"/>
        </w:rPr>
        <w:t xml:space="preserve"> </w:t>
      </w:r>
      <w:r>
        <w:t>interrupt</w:t>
      </w:r>
      <w:r>
        <w:rPr>
          <w:spacing w:val="21"/>
        </w:rPr>
        <w:t xml:space="preserve"> </w:t>
      </w:r>
      <w:r>
        <w:t>-</w:t>
      </w:r>
      <w:r>
        <w:rPr>
          <w:spacing w:val="23"/>
        </w:rPr>
        <w:t xml:space="preserve"> </w:t>
      </w:r>
      <w:r>
        <w:t>generated</w:t>
      </w:r>
      <w:r>
        <w:rPr>
          <w:spacing w:val="19"/>
        </w:rPr>
        <w:t xml:space="preserve"> </w:t>
      </w:r>
      <w:r>
        <w:t>if</w:t>
      </w:r>
      <w:r>
        <w:rPr>
          <w:spacing w:val="19"/>
        </w:rPr>
        <w:t xml:space="preserve"> </w:t>
      </w:r>
      <w:r>
        <w:t>the</w:t>
      </w:r>
      <w:r>
        <w:rPr>
          <w:spacing w:val="18"/>
        </w:rPr>
        <w:t xml:space="preserve"> </w:t>
      </w:r>
      <w:r>
        <w:t>TF</w:t>
      </w:r>
      <w:r>
        <w:rPr>
          <w:spacing w:val="17"/>
        </w:rPr>
        <w:t xml:space="preserve"> </w:t>
      </w:r>
      <w:r>
        <w:t>flag is</w:t>
      </w:r>
      <w:r>
        <w:rPr>
          <w:spacing w:val="19"/>
        </w:rPr>
        <w:t xml:space="preserve"> </w:t>
      </w:r>
      <w:r>
        <w:t>set.</w:t>
      </w:r>
      <w:proofErr w:type="gramEnd"/>
      <w:r>
        <w:rPr>
          <w:spacing w:val="19"/>
        </w:rPr>
        <w:t xml:space="preserve"> </w:t>
      </w:r>
      <w:r>
        <w:t>This</w:t>
      </w:r>
      <w:r>
        <w:rPr>
          <w:spacing w:val="19"/>
        </w:rPr>
        <w:t xml:space="preserve"> </w:t>
      </w:r>
      <w:r>
        <w:t>is</w:t>
      </w:r>
      <w:r>
        <w:rPr>
          <w:spacing w:val="20"/>
        </w:rPr>
        <w:t xml:space="preserve"> </w:t>
      </w:r>
      <w:r>
        <w:t>a</w:t>
      </w:r>
      <w:r>
        <w:rPr>
          <w:spacing w:val="20"/>
        </w:rPr>
        <w:t xml:space="preserve"> </w:t>
      </w:r>
      <w:r>
        <w:t>type</w:t>
      </w:r>
      <w:r>
        <w:rPr>
          <w:spacing w:val="18"/>
        </w:rPr>
        <w:t xml:space="preserve"> </w:t>
      </w:r>
      <w:r>
        <w:t>1</w:t>
      </w:r>
      <w:r>
        <w:rPr>
          <w:spacing w:val="21"/>
        </w:rPr>
        <w:t xml:space="preserve"> </w:t>
      </w:r>
      <w:r>
        <w:t>interrupt.</w:t>
      </w:r>
      <w:r>
        <w:rPr>
          <w:spacing w:val="19"/>
        </w:rPr>
        <w:t xml:space="preserve"> </w:t>
      </w:r>
      <w:r>
        <w:t>When</w:t>
      </w:r>
      <w:r>
        <w:rPr>
          <w:spacing w:val="19"/>
        </w:rPr>
        <w:t xml:space="preserve"> </w:t>
      </w:r>
      <w:r>
        <w:t>the CPU</w:t>
      </w:r>
      <w:r>
        <w:rPr>
          <w:spacing w:val="-1"/>
        </w:rPr>
        <w:t xml:space="preserve"> </w:t>
      </w:r>
      <w:r>
        <w:t>processes</w:t>
      </w:r>
      <w:r>
        <w:rPr>
          <w:spacing w:val="-1"/>
        </w:rPr>
        <w:t xml:space="preserve"> </w:t>
      </w:r>
      <w:r>
        <w:t>this interrupt</w:t>
      </w:r>
      <w:r>
        <w:rPr>
          <w:spacing w:val="-1"/>
        </w:rPr>
        <w:t xml:space="preserve"> </w:t>
      </w:r>
      <w:r>
        <w:t>it</w:t>
      </w:r>
      <w:r>
        <w:rPr>
          <w:spacing w:val="-1"/>
        </w:rPr>
        <w:t xml:space="preserve"> </w:t>
      </w:r>
      <w:r>
        <w:t>clears TF</w:t>
      </w:r>
      <w:r>
        <w:rPr>
          <w:spacing w:val="-1"/>
        </w:rPr>
        <w:t xml:space="preserve"> </w:t>
      </w:r>
      <w:r>
        <w:t>flag</w:t>
      </w:r>
      <w:r>
        <w:rPr>
          <w:spacing w:val="-3"/>
        </w:rPr>
        <w:t xml:space="preserve"> </w:t>
      </w:r>
      <w:r>
        <w:t>before</w:t>
      </w:r>
      <w:r>
        <w:rPr>
          <w:spacing w:val="-3"/>
        </w:rPr>
        <w:t xml:space="preserve"> </w:t>
      </w:r>
      <w:r>
        <w:t>calling</w:t>
      </w:r>
      <w:r>
        <w:rPr>
          <w:spacing w:val="-4"/>
        </w:rPr>
        <w:t xml:space="preserve"> </w:t>
      </w:r>
      <w:r>
        <w:t>the interrupt</w:t>
      </w:r>
      <w:r>
        <w:rPr>
          <w:spacing w:val="-1"/>
        </w:rPr>
        <w:t xml:space="preserve"> </w:t>
      </w:r>
      <w:r>
        <w:t>processing</w:t>
      </w:r>
      <w:r>
        <w:rPr>
          <w:spacing w:val="-1"/>
        </w:rPr>
        <w:t xml:space="preserve"> </w:t>
      </w:r>
      <w:r>
        <w:rPr>
          <w:spacing w:val="-2"/>
        </w:rPr>
        <w:t>routine.</w:t>
      </w:r>
    </w:p>
    <w:p w:rsidR="00706248" w:rsidRDefault="006074D4">
      <w:pPr>
        <w:spacing w:before="200" w:line="448" w:lineRule="auto"/>
        <w:ind w:left="240" w:right="4877"/>
        <w:rPr>
          <w:sz w:val="24"/>
        </w:rPr>
      </w:pPr>
      <w:r>
        <w:rPr>
          <w:b/>
          <w:sz w:val="24"/>
        </w:rPr>
        <w:t>Processor</w:t>
      </w:r>
      <w:r>
        <w:rPr>
          <w:b/>
          <w:spacing w:val="-6"/>
          <w:sz w:val="24"/>
        </w:rPr>
        <w:t xml:space="preserve"> </w:t>
      </w:r>
      <w:r>
        <w:rPr>
          <w:b/>
          <w:sz w:val="24"/>
        </w:rPr>
        <w:t>exceptions</w:t>
      </w:r>
      <w:r>
        <w:rPr>
          <w:sz w:val="24"/>
        </w:rPr>
        <w:t>:</w:t>
      </w:r>
      <w:r>
        <w:rPr>
          <w:spacing w:val="-6"/>
          <w:sz w:val="24"/>
        </w:rPr>
        <w:t xml:space="preserve"> </w:t>
      </w:r>
      <w:r>
        <w:rPr>
          <w:sz w:val="24"/>
        </w:rPr>
        <w:t>Divide</w:t>
      </w:r>
      <w:r>
        <w:rPr>
          <w:spacing w:val="-7"/>
          <w:sz w:val="24"/>
        </w:rPr>
        <w:t xml:space="preserve"> </w:t>
      </w:r>
      <w:r>
        <w:rPr>
          <w:sz w:val="24"/>
        </w:rPr>
        <w:t>Error</w:t>
      </w:r>
      <w:r>
        <w:rPr>
          <w:spacing w:val="-8"/>
          <w:sz w:val="24"/>
        </w:rPr>
        <w:t xml:space="preserve"> </w:t>
      </w:r>
      <w:r>
        <w:rPr>
          <w:sz w:val="24"/>
        </w:rPr>
        <w:t>(Type</w:t>
      </w:r>
      <w:r>
        <w:rPr>
          <w:spacing w:val="-7"/>
          <w:sz w:val="24"/>
        </w:rPr>
        <w:t xml:space="preserve"> </w:t>
      </w:r>
      <w:r>
        <w:rPr>
          <w:sz w:val="24"/>
        </w:rPr>
        <w:t>0),</w:t>
      </w:r>
      <w:r>
        <w:rPr>
          <w:spacing w:val="-6"/>
          <w:sz w:val="24"/>
        </w:rPr>
        <w:t xml:space="preserve"> </w:t>
      </w:r>
      <w:r>
        <w:rPr>
          <w:sz w:val="24"/>
        </w:rPr>
        <w:t xml:space="preserve">Unused </w:t>
      </w:r>
      <w:proofErr w:type="spellStart"/>
      <w:r>
        <w:rPr>
          <w:sz w:val="24"/>
        </w:rPr>
        <w:t>Opcode</w:t>
      </w:r>
      <w:proofErr w:type="spellEnd"/>
      <w:r>
        <w:rPr>
          <w:sz w:val="24"/>
        </w:rPr>
        <w:t xml:space="preserve"> (type 6) and Escape </w:t>
      </w:r>
      <w:proofErr w:type="spellStart"/>
      <w:r>
        <w:rPr>
          <w:sz w:val="24"/>
        </w:rPr>
        <w:t>opcode</w:t>
      </w:r>
      <w:proofErr w:type="spellEnd"/>
      <w:r>
        <w:rPr>
          <w:sz w:val="24"/>
        </w:rPr>
        <w:t xml:space="preserve"> (type 7).</w:t>
      </w:r>
    </w:p>
    <w:p w:rsidR="00706248" w:rsidRDefault="006074D4">
      <w:pPr>
        <w:pStyle w:val="BodyText"/>
        <w:spacing w:before="3"/>
      </w:pPr>
      <w:r>
        <w:t>Software</w:t>
      </w:r>
      <w:r>
        <w:rPr>
          <w:spacing w:val="-5"/>
        </w:rPr>
        <w:t xml:space="preserve"> </w:t>
      </w:r>
      <w:r>
        <w:t>interrupt processing</w:t>
      </w:r>
      <w:r>
        <w:rPr>
          <w:spacing w:val="-3"/>
        </w:rPr>
        <w:t xml:space="preserve"> </w:t>
      </w:r>
      <w:r>
        <w:t>is the</w:t>
      </w:r>
      <w:r>
        <w:rPr>
          <w:spacing w:val="-1"/>
        </w:rPr>
        <w:t xml:space="preserve"> </w:t>
      </w:r>
      <w:r>
        <w:t>same</w:t>
      </w:r>
      <w:r>
        <w:rPr>
          <w:spacing w:val="-3"/>
        </w:rPr>
        <w:t xml:space="preserve"> </w:t>
      </w:r>
      <w:r>
        <w:t>as</w:t>
      </w:r>
      <w:r>
        <w:rPr>
          <w:spacing w:val="2"/>
        </w:rPr>
        <w:t xml:space="preserve"> </w:t>
      </w:r>
      <w:r>
        <w:t>for</w:t>
      </w:r>
      <w:r>
        <w:rPr>
          <w:spacing w:val="-3"/>
        </w:rPr>
        <w:t xml:space="preserve"> </w:t>
      </w:r>
      <w:r>
        <w:t>the</w:t>
      </w:r>
      <w:r>
        <w:rPr>
          <w:spacing w:val="-1"/>
        </w:rPr>
        <w:t xml:space="preserve"> </w:t>
      </w:r>
      <w:r>
        <w:t>hardware</w:t>
      </w:r>
      <w:r>
        <w:rPr>
          <w:spacing w:val="-2"/>
        </w:rPr>
        <w:t xml:space="preserve"> interrupts.</w:t>
      </w:r>
    </w:p>
    <w:p w:rsidR="00706248" w:rsidRDefault="006074D4">
      <w:pPr>
        <w:pStyle w:val="BodyText"/>
        <w:spacing w:before="240" w:line="278" w:lineRule="auto"/>
        <w:ind w:right="1433"/>
      </w:pPr>
      <w:r>
        <w:t>The</w:t>
      </w:r>
      <w:r>
        <w:rPr>
          <w:spacing w:val="-5"/>
        </w:rPr>
        <w:t xml:space="preserve"> </w:t>
      </w:r>
      <w:r>
        <w:t>figure</w:t>
      </w:r>
      <w:r>
        <w:rPr>
          <w:spacing w:val="-4"/>
        </w:rPr>
        <w:t xml:space="preserve"> </w:t>
      </w:r>
      <w:r>
        <w:t>below</w:t>
      </w:r>
      <w:r>
        <w:rPr>
          <w:spacing w:val="-3"/>
        </w:rPr>
        <w:t xml:space="preserve"> </w:t>
      </w:r>
      <w:r>
        <w:t>shows</w:t>
      </w:r>
      <w:r>
        <w:rPr>
          <w:spacing w:val="-3"/>
        </w:rPr>
        <w:t xml:space="preserve"> </w:t>
      </w:r>
      <w:r>
        <w:t>the</w:t>
      </w:r>
      <w:r>
        <w:rPr>
          <w:spacing w:val="-4"/>
        </w:rPr>
        <w:t xml:space="preserve"> </w:t>
      </w:r>
      <w:r>
        <w:t>256</w:t>
      </w:r>
      <w:r>
        <w:rPr>
          <w:spacing w:val="-3"/>
        </w:rPr>
        <w:t xml:space="preserve"> </w:t>
      </w:r>
      <w:r>
        <w:t>interrupt</w:t>
      </w:r>
      <w:r>
        <w:rPr>
          <w:spacing w:val="-3"/>
        </w:rPr>
        <w:t xml:space="preserve"> </w:t>
      </w:r>
      <w:r>
        <w:t>vectors</w:t>
      </w:r>
      <w:r>
        <w:rPr>
          <w:spacing w:val="-3"/>
        </w:rPr>
        <w:t xml:space="preserve"> </w:t>
      </w:r>
      <w:r>
        <w:t>arranged</w:t>
      </w:r>
      <w:r>
        <w:rPr>
          <w:spacing w:val="-3"/>
        </w:rPr>
        <w:t xml:space="preserve"> </w:t>
      </w:r>
      <w:r>
        <w:t>in</w:t>
      </w:r>
      <w:r>
        <w:rPr>
          <w:spacing w:val="-3"/>
        </w:rPr>
        <w:t xml:space="preserve"> </w:t>
      </w:r>
      <w:r>
        <w:t>the</w:t>
      </w:r>
      <w:r>
        <w:rPr>
          <w:spacing w:val="-4"/>
        </w:rPr>
        <w:t xml:space="preserve"> </w:t>
      </w:r>
      <w:r>
        <w:t>interrupt</w:t>
      </w:r>
      <w:r>
        <w:rPr>
          <w:spacing w:val="-3"/>
        </w:rPr>
        <w:t xml:space="preserve"> </w:t>
      </w:r>
      <w:r>
        <w:t>vector</w:t>
      </w:r>
      <w:r>
        <w:rPr>
          <w:spacing w:val="-3"/>
        </w:rPr>
        <w:t xml:space="preserve"> </w:t>
      </w:r>
      <w:r>
        <w:t>table</w:t>
      </w:r>
      <w:r>
        <w:rPr>
          <w:spacing w:val="-3"/>
        </w:rPr>
        <w:t xml:space="preserve"> </w:t>
      </w:r>
      <w:r>
        <w:t>in the memory.</w:t>
      </w:r>
    </w:p>
    <w:p w:rsidR="00706248" w:rsidRDefault="00706248">
      <w:pPr>
        <w:pStyle w:val="BodyText"/>
        <w:spacing w:line="278" w:lineRule="auto"/>
        <w:sectPr w:rsidR="00706248">
          <w:pgSz w:w="12240" w:h="15840"/>
          <w:pgMar w:top="1300" w:right="360" w:bottom="280" w:left="1440" w:header="720" w:footer="720" w:gutter="0"/>
          <w:cols w:space="720"/>
        </w:sectPr>
      </w:pPr>
    </w:p>
    <w:p w:rsidR="00706248" w:rsidRDefault="006074D4">
      <w:pPr>
        <w:pStyle w:val="BodyText"/>
        <w:ind w:left="1257"/>
        <w:rPr>
          <w:sz w:val="20"/>
        </w:rPr>
      </w:pPr>
      <w:r>
        <w:rPr>
          <w:noProof/>
          <w:sz w:val="20"/>
          <w:lang w:val="en-IN" w:eastAsia="en-IN"/>
        </w:rPr>
        <w:lastRenderedPageBreak/>
        <w:drawing>
          <wp:inline distT="0" distB="0" distL="0" distR="0">
            <wp:extent cx="4441210" cy="5129498"/>
            <wp:effectExtent l="0" t="0" r="0" b="0"/>
            <wp:docPr id="202" name="Image 202" descr="8086 int t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8086 int tab.jpg"/>
                    <pic:cNvPicPr/>
                  </pic:nvPicPr>
                  <pic:blipFill>
                    <a:blip r:embed="rId37" cstate="print"/>
                    <a:stretch>
                      <a:fillRect/>
                    </a:stretch>
                  </pic:blipFill>
                  <pic:spPr>
                    <a:xfrm>
                      <a:off x="0" y="0"/>
                      <a:ext cx="4441210" cy="5129498"/>
                    </a:xfrm>
                    <a:prstGeom prst="rect">
                      <a:avLst/>
                    </a:prstGeom>
                  </pic:spPr>
                </pic:pic>
              </a:graphicData>
            </a:graphic>
          </wp:inline>
        </w:drawing>
      </w:r>
    </w:p>
    <w:p w:rsidR="00706248" w:rsidRDefault="006074D4">
      <w:pPr>
        <w:pStyle w:val="BodyText"/>
        <w:spacing w:before="234"/>
        <w:ind w:left="3032"/>
      </w:pPr>
      <w:r>
        <w:t>Interrupt</w:t>
      </w:r>
      <w:r>
        <w:rPr>
          <w:spacing w:val="-3"/>
        </w:rPr>
        <w:t xml:space="preserve"> </w:t>
      </w:r>
      <w:r>
        <w:t>Vector</w:t>
      </w:r>
      <w:r>
        <w:rPr>
          <w:spacing w:val="-2"/>
        </w:rPr>
        <w:t xml:space="preserve"> </w:t>
      </w:r>
      <w:r>
        <w:t>Table</w:t>
      </w:r>
      <w:r>
        <w:rPr>
          <w:spacing w:val="-1"/>
        </w:rPr>
        <w:t xml:space="preserve"> </w:t>
      </w:r>
      <w:r>
        <w:t>in</w:t>
      </w:r>
      <w:r>
        <w:rPr>
          <w:spacing w:val="-2"/>
        </w:rPr>
        <w:t xml:space="preserve"> </w:t>
      </w:r>
      <w:r>
        <w:t>the</w:t>
      </w:r>
      <w:r>
        <w:rPr>
          <w:spacing w:val="-1"/>
        </w:rPr>
        <w:t xml:space="preserve"> </w:t>
      </w:r>
      <w:r>
        <w:rPr>
          <w:spacing w:val="-4"/>
        </w:rPr>
        <w:t>8086</w:t>
      </w:r>
    </w:p>
    <w:p w:rsidR="00706248" w:rsidRDefault="006074D4">
      <w:pPr>
        <w:pStyle w:val="Heading3"/>
        <w:spacing w:before="247"/>
      </w:pPr>
      <w:r>
        <w:t>Minimum</w:t>
      </w:r>
      <w:r>
        <w:rPr>
          <w:spacing w:val="-4"/>
        </w:rPr>
        <w:t xml:space="preserve"> </w:t>
      </w:r>
      <w:r>
        <w:t>Mode</w:t>
      </w:r>
      <w:r>
        <w:rPr>
          <w:spacing w:val="-1"/>
        </w:rPr>
        <w:t xml:space="preserve"> </w:t>
      </w:r>
      <w:r>
        <w:rPr>
          <w:spacing w:val="-2"/>
        </w:rPr>
        <w:t>Interface</w:t>
      </w:r>
    </w:p>
    <w:p w:rsidR="00706248" w:rsidRDefault="006074D4">
      <w:pPr>
        <w:pStyle w:val="BodyText"/>
        <w:spacing w:before="236" w:line="276" w:lineRule="auto"/>
        <w:ind w:right="1319"/>
        <w:jc w:val="both"/>
      </w:pPr>
      <w:r>
        <w:t>When the Minimum mode operation is selected, the 8086 provides all control signals</w:t>
      </w:r>
      <w:r>
        <w:rPr>
          <w:spacing w:val="40"/>
        </w:rPr>
        <w:t xml:space="preserve"> </w:t>
      </w:r>
      <w:r>
        <w:t xml:space="preserve">needed to implement the memory and I/O interface. The minimum mode signal can be divided into the following basic </w:t>
      </w:r>
      <w:proofErr w:type="gramStart"/>
      <w:r>
        <w:t>groups :</w:t>
      </w:r>
      <w:proofErr w:type="gramEnd"/>
      <w:r>
        <w:t xml:space="preserve"> address/data bus, status, control, interrupt and </w:t>
      </w:r>
      <w:r>
        <w:rPr>
          <w:spacing w:val="-4"/>
        </w:rPr>
        <w:t>DMA.</w:t>
      </w:r>
    </w:p>
    <w:p w:rsidR="00706248" w:rsidRDefault="006074D4">
      <w:pPr>
        <w:pStyle w:val="BodyText"/>
        <w:spacing w:before="200" w:line="276" w:lineRule="auto"/>
        <w:ind w:right="1322"/>
        <w:jc w:val="both"/>
      </w:pPr>
      <w:r>
        <w:rPr>
          <w:b/>
        </w:rPr>
        <w:t xml:space="preserve">Address/Data </w:t>
      </w:r>
      <w:proofErr w:type="gramStart"/>
      <w:r>
        <w:rPr>
          <w:b/>
        </w:rPr>
        <w:t xml:space="preserve">Bus </w:t>
      </w:r>
      <w:r>
        <w:t>:</w:t>
      </w:r>
      <w:proofErr w:type="gramEnd"/>
      <w:r>
        <w:t xml:space="preserve"> these lines serve two functions. As an address bus is 20 bit</w:t>
      </w:r>
      <w:r>
        <w:t>s long and consists of signal lines A0 through A19. A19 represents the MSB and A0 LSB. A 20bit address gives the 8086 a 1Mbyte memory address space. More over it has an independent I/O address space which is 64K bytes in length.</w:t>
      </w:r>
    </w:p>
    <w:p w:rsidR="00706248" w:rsidRDefault="006074D4">
      <w:pPr>
        <w:pStyle w:val="BodyText"/>
        <w:spacing w:before="201" w:line="276" w:lineRule="auto"/>
        <w:ind w:right="1319"/>
        <w:jc w:val="both"/>
      </w:pPr>
      <w:r>
        <w:t>The 16 data bus lines D0 th</w:t>
      </w:r>
      <w:r>
        <w:t>rough D15 are actually multiplexed with address lines A0 through</w:t>
      </w:r>
      <w:r>
        <w:rPr>
          <w:spacing w:val="30"/>
        </w:rPr>
        <w:t xml:space="preserve"> </w:t>
      </w:r>
      <w:r>
        <w:t>A15</w:t>
      </w:r>
      <w:r>
        <w:rPr>
          <w:spacing w:val="35"/>
        </w:rPr>
        <w:t xml:space="preserve"> </w:t>
      </w:r>
      <w:r>
        <w:t>respectively.</w:t>
      </w:r>
      <w:r>
        <w:rPr>
          <w:spacing w:val="36"/>
        </w:rPr>
        <w:t xml:space="preserve"> </w:t>
      </w:r>
      <w:r>
        <w:t>By</w:t>
      </w:r>
      <w:r>
        <w:rPr>
          <w:spacing w:val="28"/>
        </w:rPr>
        <w:t xml:space="preserve"> </w:t>
      </w:r>
      <w:r>
        <w:t>multiplexed</w:t>
      </w:r>
      <w:r>
        <w:rPr>
          <w:spacing w:val="32"/>
        </w:rPr>
        <w:t xml:space="preserve"> </w:t>
      </w:r>
      <w:r>
        <w:t>we</w:t>
      </w:r>
      <w:r>
        <w:rPr>
          <w:spacing w:val="31"/>
        </w:rPr>
        <w:t xml:space="preserve"> </w:t>
      </w:r>
      <w:r>
        <w:t>mean</w:t>
      </w:r>
      <w:r>
        <w:rPr>
          <w:spacing w:val="33"/>
        </w:rPr>
        <w:t xml:space="preserve"> </w:t>
      </w:r>
      <w:r>
        <w:t>that</w:t>
      </w:r>
      <w:r>
        <w:rPr>
          <w:spacing w:val="32"/>
        </w:rPr>
        <w:t xml:space="preserve"> </w:t>
      </w:r>
      <w:r>
        <w:t>the</w:t>
      </w:r>
      <w:r>
        <w:rPr>
          <w:spacing w:val="32"/>
        </w:rPr>
        <w:t xml:space="preserve"> </w:t>
      </w:r>
      <w:r>
        <w:t>bus</w:t>
      </w:r>
      <w:r>
        <w:rPr>
          <w:spacing w:val="35"/>
        </w:rPr>
        <w:t xml:space="preserve"> </w:t>
      </w:r>
      <w:r>
        <w:t>work</w:t>
      </w:r>
      <w:r>
        <w:rPr>
          <w:spacing w:val="33"/>
        </w:rPr>
        <w:t xml:space="preserve"> </w:t>
      </w:r>
      <w:r>
        <w:t>as</w:t>
      </w:r>
      <w:r>
        <w:rPr>
          <w:spacing w:val="33"/>
        </w:rPr>
        <w:t xml:space="preserve"> </w:t>
      </w:r>
      <w:r>
        <w:t>an</w:t>
      </w:r>
      <w:r>
        <w:rPr>
          <w:spacing w:val="33"/>
        </w:rPr>
        <w:t xml:space="preserve"> </w:t>
      </w:r>
      <w:r>
        <w:t>address</w:t>
      </w:r>
      <w:r>
        <w:rPr>
          <w:spacing w:val="33"/>
        </w:rPr>
        <w:t xml:space="preserve"> </w:t>
      </w:r>
      <w:r>
        <w:rPr>
          <w:spacing w:val="-5"/>
        </w:rPr>
        <w:t>bus</w:t>
      </w:r>
    </w:p>
    <w:p w:rsidR="00706248" w:rsidRDefault="00706248">
      <w:pPr>
        <w:pStyle w:val="BodyText"/>
        <w:spacing w:line="276" w:lineRule="auto"/>
        <w:jc w:val="both"/>
        <w:sectPr w:rsidR="00706248">
          <w:pgSz w:w="12240" w:h="15840"/>
          <w:pgMar w:top="1480" w:right="360" w:bottom="280" w:left="1440" w:header="720" w:footer="720" w:gutter="0"/>
          <w:cols w:space="720"/>
        </w:sectPr>
      </w:pPr>
    </w:p>
    <w:p w:rsidR="00706248" w:rsidRDefault="006074D4">
      <w:pPr>
        <w:pStyle w:val="BodyText"/>
        <w:spacing w:before="74" w:line="276" w:lineRule="auto"/>
        <w:ind w:right="1325"/>
        <w:jc w:val="both"/>
      </w:pPr>
      <w:proofErr w:type="gramStart"/>
      <w:r>
        <w:lastRenderedPageBreak/>
        <w:t>during</w:t>
      </w:r>
      <w:proofErr w:type="gramEnd"/>
      <w:r>
        <w:t xml:space="preserve"> first machine cycle and as a data bus during next machine cycles. D15 is the MSB and D0 LSB. When acting as a data bus, they carry read/write data for memory,</w:t>
      </w:r>
      <w:r>
        <w:rPr>
          <w:spacing w:val="40"/>
        </w:rPr>
        <w:t xml:space="preserve"> </w:t>
      </w:r>
      <w:r>
        <w:t>input/output data for I/O devices, and interrupt type codes from an interrupt controller.</w:t>
      </w:r>
    </w:p>
    <w:p w:rsidR="00706248" w:rsidRDefault="006074D4">
      <w:pPr>
        <w:pStyle w:val="BodyText"/>
        <w:spacing w:before="9"/>
        <w:ind w:left="0"/>
        <w:rPr>
          <w:sz w:val="15"/>
        </w:rPr>
      </w:pPr>
      <w:r>
        <w:rPr>
          <w:noProof/>
          <w:sz w:val="15"/>
          <w:lang w:val="en-IN" w:eastAsia="en-IN"/>
        </w:rPr>
        <w:drawing>
          <wp:anchor distT="0" distB="0" distL="0" distR="0" simplePos="0" relativeHeight="487650816" behindDoc="1" locked="0" layoutInCell="1" allowOverlap="1">
            <wp:simplePos x="0" y="0"/>
            <wp:positionH relativeFrom="page">
              <wp:posOffset>1762125</wp:posOffset>
            </wp:positionH>
            <wp:positionV relativeFrom="paragraph">
              <wp:posOffset>130861</wp:posOffset>
            </wp:positionV>
            <wp:extent cx="4186426" cy="3114294"/>
            <wp:effectExtent l="0" t="0" r="0" b="0"/>
            <wp:wrapTopAndBottom/>
            <wp:docPr id="203" name="Image 203" descr="8086 m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8086 min.jpg"/>
                    <pic:cNvPicPr/>
                  </pic:nvPicPr>
                  <pic:blipFill>
                    <a:blip r:embed="rId38" cstate="print"/>
                    <a:stretch>
                      <a:fillRect/>
                    </a:stretch>
                  </pic:blipFill>
                  <pic:spPr>
                    <a:xfrm>
                      <a:off x="0" y="0"/>
                      <a:ext cx="4186426" cy="3114294"/>
                    </a:xfrm>
                    <a:prstGeom prst="rect">
                      <a:avLst/>
                    </a:prstGeom>
                  </pic:spPr>
                </pic:pic>
              </a:graphicData>
            </a:graphic>
          </wp:anchor>
        </w:drawing>
      </w:r>
    </w:p>
    <w:p w:rsidR="00706248" w:rsidRDefault="006074D4">
      <w:pPr>
        <w:pStyle w:val="BodyText"/>
        <w:spacing w:before="246" w:line="276" w:lineRule="auto"/>
        <w:ind w:right="1316"/>
        <w:jc w:val="both"/>
      </w:pPr>
      <w:r>
        <w:rPr>
          <w:b/>
        </w:rPr>
        <w:t xml:space="preserve">Status </w:t>
      </w:r>
      <w:proofErr w:type="gramStart"/>
      <w:r>
        <w:rPr>
          <w:b/>
        </w:rPr>
        <w:t xml:space="preserve">signal </w:t>
      </w:r>
      <w:r>
        <w:t>:</w:t>
      </w:r>
      <w:proofErr w:type="gramEnd"/>
      <w:r>
        <w:t xml:space="preserve"> The four most significant address lines A19 through A16 are also multiplexed but in this case with status signals S6 through S3. These status bits are output on the bus at the same time that data are transferred over the other bus lines. </w:t>
      </w:r>
      <w:r>
        <w:t>Bit S4 and S3 together</w:t>
      </w:r>
      <w:r>
        <w:rPr>
          <w:spacing w:val="-2"/>
        </w:rPr>
        <w:t xml:space="preserve"> </w:t>
      </w:r>
      <w:proofErr w:type="gramStart"/>
      <w:r>
        <w:t>from</w:t>
      </w:r>
      <w:r>
        <w:rPr>
          <w:spacing w:val="-1"/>
        </w:rPr>
        <w:t xml:space="preserve"> </w:t>
      </w:r>
      <w:r>
        <w:t>a</w:t>
      </w:r>
      <w:r>
        <w:rPr>
          <w:spacing w:val="-2"/>
        </w:rPr>
        <w:t xml:space="preserve"> </w:t>
      </w:r>
      <w:r>
        <w:t>2</w:t>
      </w:r>
      <w:r>
        <w:rPr>
          <w:spacing w:val="-1"/>
        </w:rPr>
        <w:t xml:space="preserve"> </w:t>
      </w:r>
      <w:r>
        <w:t>bit</w:t>
      </w:r>
      <w:r>
        <w:rPr>
          <w:spacing w:val="-1"/>
        </w:rPr>
        <w:t xml:space="preserve"> </w:t>
      </w:r>
      <w:r>
        <w:t>binary</w:t>
      </w:r>
      <w:r>
        <w:rPr>
          <w:spacing w:val="-6"/>
        </w:rPr>
        <w:t xml:space="preserve"> </w:t>
      </w:r>
      <w:r>
        <w:t>code</w:t>
      </w:r>
      <w:r>
        <w:rPr>
          <w:spacing w:val="-2"/>
        </w:rPr>
        <w:t xml:space="preserve"> </w:t>
      </w:r>
      <w:r>
        <w:t>that</w:t>
      </w:r>
      <w:r>
        <w:rPr>
          <w:spacing w:val="-1"/>
        </w:rPr>
        <w:t xml:space="preserve"> </w:t>
      </w:r>
      <w:r>
        <w:t>identifies</w:t>
      </w:r>
      <w:r>
        <w:rPr>
          <w:spacing w:val="-1"/>
        </w:rPr>
        <w:t xml:space="preserve"> </w:t>
      </w:r>
      <w:r>
        <w:t>which</w:t>
      </w:r>
      <w:r>
        <w:rPr>
          <w:spacing w:val="-1"/>
        </w:rPr>
        <w:t xml:space="preserve"> </w:t>
      </w:r>
      <w:r>
        <w:t>of</w:t>
      </w:r>
      <w:r>
        <w:rPr>
          <w:spacing w:val="-2"/>
        </w:rPr>
        <w:t xml:space="preserve"> </w:t>
      </w:r>
      <w:r>
        <w:t>the</w:t>
      </w:r>
      <w:r>
        <w:rPr>
          <w:spacing w:val="-2"/>
        </w:rPr>
        <w:t xml:space="preserve"> </w:t>
      </w:r>
      <w:r>
        <w:t>8086</w:t>
      </w:r>
      <w:r>
        <w:rPr>
          <w:spacing w:val="-1"/>
        </w:rPr>
        <w:t xml:space="preserve"> </w:t>
      </w:r>
      <w:r>
        <w:t>internal</w:t>
      </w:r>
      <w:r>
        <w:rPr>
          <w:spacing w:val="-1"/>
        </w:rPr>
        <w:t xml:space="preserve"> </w:t>
      </w:r>
      <w:r>
        <w:t>segment</w:t>
      </w:r>
      <w:r>
        <w:rPr>
          <w:spacing w:val="-1"/>
        </w:rPr>
        <w:t xml:space="preserve"> </w:t>
      </w:r>
      <w:r>
        <w:t>registers are</w:t>
      </w:r>
      <w:proofErr w:type="gramEnd"/>
      <w:r>
        <w:t xml:space="preserve"> used to generate the physical address that was output on the address bus during the current bus cycle. Code S4S3 = 00 identifies a register kno</w:t>
      </w:r>
      <w:r>
        <w:t xml:space="preserve">wn as </w:t>
      </w:r>
      <w:r>
        <w:rPr>
          <w:b/>
          <w:i/>
        </w:rPr>
        <w:t xml:space="preserve">extra segment register </w:t>
      </w:r>
      <w:r>
        <w:t>as the source of the segment address.</w:t>
      </w:r>
    </w:p>
    <w:p w:rsidR="00706248" w:rsidRDefault="006074D4">
      <w:pPr>
        <w:pStyle w:val="BodyText"/>
        <w:spacing w:before="47"/>
        <w:ind w:left="0"/>
        <w:rPr>
          <w:sz w:val="20"/>
        </w:rPr>
      </w:pPr>
      <w:r>
        <w:rPr>
          <w:noProof/>
          <w:sz w:val="20"/>
          <w:lang w:val="en-IN" w:eastAsia="en-IN"/>
        </w:rPr>
        <w:drawing>
          <wp:anchor distT="0" distB="0" distL="0" distR="0" simplePos="0" relativeHeight="487651328" behindDoc="1" locked="0" layoutInCell="1" allowOverlap="1">
            <wp:simplePos x="0" y="0"/>
            <wp:positionH relativeFrom="page">
              <wp:posOffset>2546985</wp:posOffset>
            </wp:positionH>
            <wp:positionV relativeFrom="paragraph">
              <wp:posOffset>191381</wp:posOffset>
            </wp:positionV>
            <wp:extent cx="2682240" cy="1645920"/>
            <wp:effectExtent l="0" t="0" r="0" b="0"/>
            <wp:wrapTopAndBottom/>
            <wp:docPr id="204" name="Image 204" descr="8086 st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8086 stat.jpg"/>
                    <pic:cNvPicPr/>
                  </pic:nvPicPr>
                  <pic:blipFill>
                    <a:blip r:embed="rId39" cstate="print"/>
                    <a:stretch>
                      <a:fillRect/>
                    </a:stretch>
                  </pic:blipFill>
                  <pic:spPr>
                    <a:xfrm>
                      <a:off x="0" y="0"/>
                      <a:ext cx="2682240" cy="1645920"/>
                    </a:xfrm>
                    <a:prstGeom prst="rect">
                      <a:avLst/>
                    </a:prstGeom>
                  </pic:spPr>
                </pic:pic>
              </a:graphicData>
            </a:graphic>
          </wp:anchor>
        </w:drawing>
      </w:r>
    </w:p>
    <w:p w:rsidR="00706248" w:rsidRDefault="00706248">
      <w:pPr>
        <w:pStyle w:val="BodyText"/>
        <w:spacing w:before="165"/>
        <w:ind w:left="0"/>
      </w:pPr>
    </w:p>
    <w:p w:rsidR="00706248" w:rsidRDefault="006074D4">
      <w:pPr>
        <w:pStyle w:val="BodyText"/>
        <w:spacing w:before="1"/>
        <w:ind w:left="3277"/>
      </w:pPr>
      <w:r>
        <w:t>Memory</w:t>
      </w:r>
      <w:r>
        <w:rPr>
          <w:spacing w:val="-5"/>
        </w:rPr>
        <w:t xml:space="preserve"> </w:t>
      </w:r>
      <w:r>
        <w:t xml:space="preserve">segment status </w:t>
      </w:r>
      <w:r>
        <w:rPr>
          <w:spacing w:val="-4"/>
        </w:rPr>
        <w:t>code</w:t>
      </w:r>
    </w:p>
    <w:p w:rsidR="00706248" w:rsidRDefault="006074D4">
      <w:pPr>
        <w:pStyle w:val="BodyText"/>
        <w:spacing w:before="242" w:line="276" w:lineRule="auto"/>
        <w:ind w:right="1328"/>
        <w:jc w:val="both"/>
      </w:pPr>
      <w:r>
        <w:t>Status line S5 reflects the status of another internal characteristic of the 8086. It is the logic level of the internal enable flag. The last status bit S6 is</w:t>
      </w:r>
      <w:r>
        <w:t xml:space="preserve"> always at the logic 0 level.</w:t>
      </w:r>
    </w:p>
    <w:p w:rsidR="00706248" w:rsidRDefault="00706248" w:rsidP="00393EF6">
      <w:pPr>
        <w:pStyle w:val="BodyText"/>
        <w:spacing w:line="276" w:lineRule="auto"/>
        <w:ind w:left="0"/>
        <w:jc w:val="both"/>
        <w:sectPr w:rsidR="00706248">
          <w:pgSz w:w="12240" w:h="15840"/>
          <w:pgMar w:top="1300" w:right="360" w:bottom="280" w:left="1440" w:header="720" w:footer="720" w:gutter="0"/>
          <w:cols w:space="720"/>
        </w:sectPr>
      </w:pPr>
    </w:p>
    <w:p w:rsidR="00706248" w:rsidRDefault="00706248" w:rsidP="001D35F2">
      <w:pPr>
        <w:pStyle w:val="BodyText"/>
        <w:spacing w:before="1"/>
        <w:ind w:left="0"/>
        <w:rPr>
          <w:sz w:val="8"/>
        </w:rPr>
        <w:sectPr w:rsidR="00706248">
          <w:type w:val="continuous"/>
          <w:pgSz w:w="12240" w:h="15840"/>
          <w:pgMar w:top="1360" w:right="360" w:bottom="280" w:left="1440" w:header="720" w:footer="720" w:gutter="0"/>
          <w:cols w:space="720"/>
        </w:sectPr>
      </w:pPr>
    </w:p>
    <w:p w:rsidR="00706248" w:rsidRPr="001D35F2" w:rsidRDefault="00706248" w:rsidP="00393EF6">
      <w:pPr>
        <w:tabs>
          <w:tab w:val="left" w:pos="960"/>
        </w:tabs>
        <w:spacing w:line="275" w:lineRule="exact"/>
        <w:rPr>
          <w:sz w:val="24"/>
        </w:rPr>
      </w:pPr>
    </w:p>
    <w:sectPr w:rsidR="00706248" w:rsidRPr="001D35F2" w:rsidSect="00706248">
      <w:pgSz w:w="12240" w:h="15840"/>
      <w:pgMar w:top="1300" w:right="360" w:bottom="28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02F8"/>
    <w:multiLevelType w:val="hybridMultilevel"/>
    <w:tmpl w:val="3ABEEE14"/>
    <w:lvl w:ilvl="0" w:tplc="1038B06E">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B72F804">
      <w:numFmt w:val="bullet"/>
      <w:lvlText w:val=""/>
      <w:lvlJc w:val="left"/>
      <w:pPr>
        <w:ind w:left="1680" w:hanging="360"/>
      </w:pPr>
      <w:rPr>
        <w:rFonts w:ascii="Symbol" w:eastAsia="Symbol" w:hAnsi="Symbol" w:cs="Symbol" w:hint="default"/>
        <w:b w:val="0"/>
        <w:bCs w:val="0"/>
        <w:i w:val="0"/>
        <w:iCs w:val="0"/>
        <w:spacing w:val="0"/>
        <w:w w:val="100"/>
        <w:sz w:val="24"/>
        <w:szCs w:val="24"/>
        <w:lang w:val="en-US" w:eastAsia="en-US" w:bidi="ar-SA"/>
      </w:rPr>
    </w:lvl>
    <w:lvl w:ilvl="2" w:tplc="71CE8A9A">
      <w:numFmt w:val="bullet"/>
      <w:lvlText w:val="•"/>
      <w:lvlJc w:val="left"/>
      <w:pPr>
        <w:ind w:left="2653" w:hanging="360"/>
      </w:pPr>
      <w:rPr>
        <w:rFonts w:hint="default"/>
        <w:lang w:val="en-US" w:eastAsia="en-US" w:bidi="ar-SA"/>
      </w:rPr>
    </w:lvl>
    <w:lvl w:ilvl="3" w:tplc="A912B3BA">
      <w:numFmt w:val="bullet"/>
      <w:lvlText w:val="•"/>
      <w:lvlJc w:val="left"/>
      <w:pPr>
        <w:ind w:left="3626" w:hanging="360"/>
      </w:pPr>
      <w:rPr>
        <w:rFonts w:hint="default"/>
        <w:lang w:val="en-US" w:eastAsia="en-US" w:bidi="ar-SA"/>
      </w:rPr>
    </w:lvl>
    <w:lvl w:ilvl="4" w:tplc="8B48F5AE">
      <w:numFmt w:val="bullet"/>
      <w:lvlText w:val="•"/>
      <w:lvlJc w:val="left"/>
      <w:pPr>
        <w:ind w:left="4600" w:hanging="360"/>
      </w:pPr>
      <w:rPr>
        <w:rFonts w:hint="default"/>
        <w:lang w:val="en-US" w:eastAsia="en-US" w:bidi="ar-SA"/>
      </w:rPr>
    </w:lvl>
    <w:lvl w:ilvl="5" w:tplc="DE88A842">
      <w:numFmt w:val="bullet"/>
      <w:lvlText w:val="•"/>
      <w:lvlJc w:val="left"/>
      <w:pPr>
        <w:ind w:left="5573" w:hanging="360"/>
      </w:pPr>
      <w:rPr>
        <w:rFonts w:hint="default"/>
        <w:lang w:val="en-US" w:eastAsia="en-US" w:bidi="ar-SA"/>
      </w:rPr>
    </w:lvl>
    <w:lvl w:ilvl="6" w:tplc="6F0A72BE">
      <w:numFmt w:val="bullet"/>
      <w:lvlText w:val="•"/>
      <w:lvlJc w:val="left"/>
      <w:pPr>
        <w:ind w:left="6546" w:hanging="360"/>
      </w:pPr>
      <w:rPr>
        <w:rFonts w:hint="default"/>
        <w:lang w:val="en-US" w:eastAsia="en-US" w:bidi="ar-SA"/>
      </w:rPr>
    </w:lvl>
    <w:lvl w:ilvl="7" w:tplc="3B848E54">
      <w:numFmt w:val="bullet"/>
      <w:lvlText w:val="•"/>
      <w:lvlJc w:val="left"/>
      <w:pPr>
        <w:ind w:left="7520" w:hanging="360"/>
      </w:pPr>
      <w:rPr>
        <w:rFonts w:hint="default"/>
        <w:lang w:val="en-US" w:eastAsia="en-US" w:bidi="ar-SA"/>
      </w:rPr>
    </w:lvl>
    <w:lvl w:ilvl="8" w:tplc="9EAEDF12">
      <w:numFmt w:val="bullet"/>
      <w:lvlText w:val="•"/>
      <w:lvlJc w:val="left"/>
      <w:pPr>
        <w:ind w:left="8493" w:hanging="360"/>
      </w:pPr>
      <w:rPr>
        <w:rFonts w:hint="default"/>
        <w:lang w:val="en-US" w:eastAsia="en-US" w:bidi="ar-SA"/>
      </w:rPr>
    </w:lvl>
  </w:abstractNum>
  <w:abstractNum w:abstractNumId="1">
    <w:nsid w:val="030C0321"/>
    <w:multiLevelType w:val="hybridMultilevel"/>
    <w:tmpl w:val="7B92358A"/>
    <w:lvl w:ilvl="0" w:tplc="6194C5F2">
      <w:numFmt w:val="bullet"/>
      <w:lvlText w:val=""/>
      <w:lvlJc w:val="left"/>
      <w:pPr>
        <w:ind w:left="240" w:hanging="360"/>
      </w:pPr>
      <w:rPr>
        <w:rFonts w:ascii="Symbol" w:eastAsia="Symbol" w:hAnsi="Symbol" w:cs="Symbol" w:hint="default"/>
        <w:b w:val="0"/>
        <w:bCs w:val="0"/>
        <w:i w:val="0"/>
        <w:iCs w:val="0"/>
        <w:spacing w:val="0"/>
        <w:w w:val="100"/>
        <w:sz w:val="24"/>
        <w:szCs w:val="24"/>
        <w:lang w:val="en-US" w:eastAsia="en-US" w:bidi="ar-SA"/>
      </w:rPr>
    </w:lvl>
    <w:lvl w:ilvl="1" w:tplc="798C937A">
      <w:numFmt w:val="bullet"/>
      <w:lvlText w:val="•"/>
      <w:lvlJc w:val="left"/>
      <w:pPr>
        <w:ind w:left="1260" w:hanging="360"/>
      </w:pPr>
      <w:rPr>
        <w:rFonts w:hint="default"/>
        <w:lang w:val="en-US" w:eastAsia="en-US" w:bidi="ar-SA"/>
      </w:rPr>
    </w:lvl>
    <w:lvl w:ilvl="2" w:tplc="204C7F9A">
      <w:numFmt w:val="bullet"/>
      <w:lvlText w:val="•"/>
      <w:lvlJc w:val="left"/>
      <w:pPr>
        <w:ind w:left="2280" w:hanging="360"/>
      </w:pPr>
      <w:rPr>
        <w:rFonts w:hint="default"/>
        <w:lang w:val="en-US" w:eastAsia="en-US" w:bidi="ar-SA"/>
      </w:rPr>
    </w:lvl>
    <w:lvl w:ilvl="3" w:tplc="A1F82D3A">
      <w:numFmt w:val="bullet"/>
      <w:lvlText w:val="•"/>
      <w:lvlJc w:val="left"/>
      <w:pPr>
        <w:ind w:left="3300" w:hanging="360"/>
      </w:pPr>
      <w:rPr>
        <w:rFonts w:hint="default"/>
        <w:lang w:val="en-US" w:eastAsia="en-US" w:bidi="ar-SA"/>
      </w:rPr>
    </w:lvl>
    <w:lvl w:ilvl="4" w:tplc="6068F232">
      <w:numFmt w:val="bullet"/>
      <w:lvlText w:val="•"/>
      <w:lvlJc w:val="left"/>
      <w:pPr>
        <w:ind w:left="4320" w:hanging="360"/>
      </w:pPr>
      <w:rPr>
        <w:rFonts w:hint="default"/>
        <w:lang w:val="en-US" w:eastAsia="en-US" w:bidi="ar-SA"/>
      </w:rPr>
    </w:lvl>
    <w:lvl w:ilvl="5" w:tplc="2A3A4670">
      <w:numFmt w:val="bullet"/>
      <w:lvlText w:val="•"/>
      <w:lvlJc w:val="left"/>
      <w:pPr>
        <w:ind w:left="5340" w:hanging="360"/>
      </w:pPr>
      <w:rPr>
        <w:rFonts w:hint="default"/>
        <w:lang w:val="en-US" w:eastAsia="en-US" w:bidi="ar-SA"/>
      </w:rPr>
    </w:lvl>
    <w:lvl w:ilvl="6" w:tplc="A63847C2">
      <w:numFmt w:val="bullet"/>
      <w:lvlText w:val="•"/>
      <w:lvlJc w:val="left"/>
      <w:pPr>
        <w:ind w:left="6360" w:hanging="360"/>
      </w:pPr>
      <w:rPr>
        <w:rFonts w:hint="default"/>
        <w:lang w:val="en-US" w:eastAsia="en-US" w:bidi="ar-SA"/>
      </w:rPr>
    </w:lvl>
    <w:lvl w:ilvl="7" w:tplc="511E3BC0">
      <w:numFmt w:val="bullet"/>
      <w:lvlText w:val="•"/>
      <w:lvlJc w:val="left"/>
      <w:pPr>
        <w:ind w:left="7380" w:hanging="360"/>
      </w:pPr>
      <w:rPr>
        <w:rFonts w:hint="default"/>
        <w:lang w:val="en-US" w:eastAsia="en-US" w:bidi="ar-SA"/>
      </w:rPr>
    </w:lvl>
    <w:lvl w:ilvl="8" w:tplc="7D861872">
      <w:numFmt w:val="bullet"/>
      <w:lvlText w:val="•"/>
      <w:lvlJc w:val="left"/>
      <w:pPr>
        <w:ind w:left="8400" w:hanging="360"/>
      </w:pPr>
      <w:rPr>
        <w:rFonts w:hint="default"/>
        <w:lang w:val="en-US" w:eastAsia="en-US" w:bidi="ar-SA"/>
      </w:rPr>
    </w:lvl>
  </w:abstractNum>
  <w:abstractNum w:abstractNumId="2">
    <w:nsid w:val="03EF1DD3"/>
    <w:multiLevelType w:val="hybridMultilevel"/>
    <w:tmpl w:val="CE004C66"/>
    <w:lvl w:ilvl="0" w:tplc="35788BF8">
      <w:start w:val="1"/>
      <w:numFmt w:val="decimal"/>
      <w:lvlText w:val="%1."/>
      <w:lvlJc w:val="left"/>
      <w:pPr>
        <w:ind w:left="799" w:hanging="3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A0A5CFE">
      <w:numFmt w:val="bullet"/>
      <w:lvlText w:val="•"/>
      <w:lvlJc w:val="left"/>
      <w:pPr>
        <w:ind w:left="1612" w:hanging="390"/>
      </w:pPr>
      <w:rPr>
        <w:rFonts w:hint="default"/>
        <w:lang w:val="en-US" w:eastAsia="en-US" w:bidi="ar-SA"/>
      </w:rPr>
    </w:lvl>
    <w:lvl w:ilvl="2" w:tplc="F30A86AC">
      <w:numFmt w:val="bullet"/>
      <w:lvlText w:val="•"/>
      <w:lvlJc w:val="left"/>
      <w:pPr>
        <w:ind w:left="2424" w:hanging="390"/>
      </w:pPr>
      <w:rPr>
        <w:rFonts w:hint="default"/>
        <w:lang w:val="en-US" w:eastAsia="en-US" w:bidi="ar-SA"/>
      </w:rPr>
    </w:lvl>
    <w:lvl w:ilvl="3" w:tplc="E99CB088">
      <w:numFmt w:val="bullet"/>
      <w:lvlText w:val="•"/>
      <w:lvlJc w:val="left"/>
      <w:pPr>
        <w:ind w:left="3237" w:hanging="390"/>
      </w:pPr>
      <w:rPr>
        <w:rFonts w:hint="default"/>
        <w:lang w:val="en-US" w:eastAsia="en-US" w:bidi="ar-SA"/>
      </w:rPr>
    </w:lvl>
    <w:lvl w:ilvl="4" w:tplc="F18665F8">
      <w:numFmt w:val="bullet"/>
      <w:lvlText w:val="•"/>
      <w:lvlJc w:val="left"/>
      <w:pPr>
        <w:ind w:left="4049" w:hanging="390"/>
      </w:pPr>
      <w:rPr>
        <w:rFonts w:hint="default"/>
        <w:lang w:val="en-US" w:eastAsia="en-US" w:bidi="ar-SA"/>
      </w:rPr>
    </w:lvl>
    <w:lvl w:ilvl="5" w:tplc="6A04818C">
      <w:numFmt w:val="bullet"/>
      <w:lvlText w:val="•"/>
      <w:lvlJc w:val="left"/>
      <w:pPr>
        <w:ind w:left="4862" w:hanging="390"/>
      </w:pPr>
      <w:rPr>
        <w:rFonts w:hint="default"/>
        <w:lang w:val="en-US" w:eastAsia="en-US" w:bidi="ar-SA"/>
      </w:rPr>
    </w:lvl>
    <w:lvl w:ilvl="6" w:tplc="4314EC8A">
      <w:numFmt w:val="bullet"/>
      <w:lvlText w:val="•"/>
      <w:lvlJc w:val="left"/>
      <w:pPr>
        <w:ind w:left="5674" w:hanging="390"/>
      </w:pPr>
      <w:rPr>
        <w:rFonts w:hint="default"/>
        <w:lang w:val="en-US" w:eastAsia="en-US" w:bidi="ar-SA"/>
      </w:rPr>
    </w:lvl>
    <w:lvl w:ilvl="7" w:tplc="F90243A8">
      <w:numFmt w:val="bullet"/>
      <w:lvlText w:val="•"/>
      <w:lvlJc w:val="left"/>
      <w:pPr>
        <w:ind w:left="6486" w:hanging="390"/>
      </w:pPr>
      <w:rPr>
        <w:rFonts w:hint="default"/>
        <w:lang w:val="en-US" w:eastAsia="en-US" w:bidi="ar-SA"/>
      </w:rPr>
    </w:lvl>
    <w:lvl w:ilvl="8" w:tplc="00E8218C">
      <w:numFmt w:val="bullet"/>
      <w:lvlText w:val="•"/>
      <w:lvlJc w:val="left"/>
      <w:pPr>
        <w:ind w:left="7299" w:hanging="390"/>
      </w:pPr>
      <w:rPr>
        <w:rFonts w:hint="default"/>
        <w:lang w:val="en-US" w:eastAsia="en-US" w:bidi="ar-SA"/>
      </w:rPr>
    </w:lvl>
  </w:abstractNum>
  <w:abstractNum w:abstractNumId="3">
    <w:nsid w:val="04D475A0"/>
    <w:multiLevelType w:val="hybridMultilevel"/>
    <w:tmpl w:val="B98E0222"/>
    <w:lvl w:ilvl="0" w:tplc="504E247A">
      <w:start w:val="1"/>
      <w:numFmt w:val="upperRoman"/>
      <w:lvlText w:val="%1."/>
      <w:lvlJc w:val="left"/>
      <w:pPr>
        <w:ind w:left="96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B6B85DEA">
      <w:numFmt w:val="bullet"/>
      <w:lvlText w:val=""/>
      <w:lvlJc w:val="left"/>
      <w:pPr>
        <w:ind w:left="240" w:hanging="360"/>
      </w:pPr>
      <w:rPr>
        <w:rFonts w:ascii="Symbol" w:eastAsia="Symbol" w:hAnsi="Symbol" w:cs="Symbol" w:hint="default"/>
        <w:b w:val="0"/>
        <w:bCs w:val="0"/>
        <w:i w:val="0"/>
        <w:iCs w:val="0"/>
        <w:spacing w:val="0"/>
        <w:w w:val="100"/>
        <w:sz w:val="24"/>
        <w:szCs w:val="24"/>
        <w:lang w:val="en-US" w:eastAsia="en-US" w:bidi="ar-SA"/>
      </w:rPr>
    </w:lvl>
    <w:lvl w:ilvl="2" w:tplc="55249C16">
      <w:numFmt w:val="bullet"/>
      <w:lvlText w:val="•"/>
      <w:lvlJc w:val="left"/>
      <w:pPr>
        <w:ind w:left="2013" w:hanging="360"/>
      </w:pPr>
      <w:rPr>
        <w:rFonts w:hint="default"/>
        <w:lang w:val="en-US" w:eastAsia="en-US" w:bidi="ar-SA"/>
      </w:rPr>
    </w:lvl>
    <w:lvl w:ilvl="3" w:tplc="5E1273CC">
      <w:numFmt w:val="bullet"/>
      <w:lvlText w:val="•"/>
      <w:lvlJc w:val="left"/>
      <w:pPr>
        <w:ind w:left="3066" w:hanging="360"/>
      </w:pPr>
      <w:rPr>
        <w:rFonts w:hint="default"/>
        <w:lang w:val="en-US" w:eastAsia="en-US" w:bidi="ar-SA"/>
      </w:rPr>
    </w:lvl>
    <w:lvl w:ilvl="4" w:tplc="F8B02528">
      <w:numFmt w:val="bullet"/>
      <w:lvlText w:val="•"/>
      <w:lvlJc w:val="left"/>
      <w:pPr>
        <w:ind w:left="4120" w:hanging="360"/>
      </w:pPr>
      <w:rPr>
        <w:rFonts w:hint="default"/>
        <w:lang w:val="en-US" w:eastAsia="en-US" w:bidi="ar-SA"/>
      </w:rPr>
    </w:lvl>
    <w:lvl w:ilvl="5" w:tplc="C3F87E8C">
      <w:numFmt w:val="bullet"/>
      <w:lvlText w:val="•"/>
      <w:lvlJc w:val="left"/>
      <w:pPr>
        <w:ind w:left="5173" w:hanging="360"/>
      </w:pPr>
      <w:rPr>
        <w:rFonts w:hint="default"/>
        <w:lang w:val="en-US" w:eastAsia="en-US" w:bidi="ar-SA"/>
      </w:rPr>
    </w:lvl>
    <w:lvl w:ilvl="6" w:tplc="2E0A7DA6">
      <w:numFmt w:val="bullet"/>
      <w:lvlText w:val="•"/>
      <w:lvlJc w:val="left"/>
      <w:pPr>
        <w:ind w:left="6226" w:hanging="360"/>
      </w:pPr>
      <w:rPr>
        <w:rFonts w:hint="default"/>
        <w:lang w:val="en-US" w:eastAsia="en-US" w:bidi="ar-SA"/>
      </w:rPr>
    </w:lvl>
    <w:lvl w:ilvl="7" w:tplc="EE166E4A">
      <w:numFmt w:val="bullet"/>
      <w:lvlText w:val="•"/>
      <w:lvlJc w:val="left"/>
      <w:pPr>
        <w:ind w:left="7280" w:hanging="360"/>
      </w:pPr>
      <w:rPr>
        <w:rFonts w:hint="default"/>
        <w:lang w:val="en-US" w:eastAsia="en-US" w:bidi="ar-SA"/>
      </w:rPr>
    </w:lvl>
    <w:lvl w:ilvl="8" w:tplc="91DE7E72">
      <w:numFmt w:val="bullet"/>
      <w:lvlText w:val="•"/>
      <w:lvlJc w:val="left"/>
      <w:pPr>
        <w:ind w:left="8333" w:hanging="360"/>
      </w:pPr>
      <w:rPr>
        <w:rFonts w:hint="default"/>
        <w:lang w:val="en-US" w:eastAsia="en-US" w:bidi="ar-SA"/>
      </w:rPr>
    </w:lvl>
  </w:abstractNum>
  <w:abstractNum w:abstractNumId="4">
    <w:nsid w:val="04D877CD"/>
    <w:multiLevelType w:val="hybridMultilevel"/>
    <w:tmpl w:val="889EB4D8"/>
    <w:lvl w:ilvl="0" w:tplc="76505B10">
      <w:start w:val="1"/>
      <w:numFmt w:val="upperRoman"/>
      <w:lvlText w:val="%1."/>
      <w:lvlJc w:val="left"/>
      <w:pPr>
        <w:ind w:left="96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05806658">
      <w:numFmt w:val="bullet"/>
      <w:lvlText w:val="•"/>
      <w:lvlJc w:val="left"/>
      <w:pPr>
        <w:ind w:left="1908" w:hanging="500"/>
      </w:pPr>
      <w:rPr>
        <w:rFonts w:hint="default"/>
        <w:lang w:val="en-US" w:eastAsia="en-US" w:bidi="ar-SA"/>
      </w:rPr>
    </w:lvl>
    <w:lvl w:ilvl="2" w:tplc="988E19FA">
      <w:numFmt w:val="bullet"/>
      <w:lvlText w:val="•"/>
      <w:lvlJc w:val="left"/>
      <w:pPr>
        <w:ind w:left="2856" w:hanging="500"/>
      </w:pPr>
      <w:rPr>
        <w:rFonts w:hint="default"/>
        <w:lang w:val="en-US" w:eastAsia="en-US" w:bidi="ar-SA"/>
      </w:rPr>
    </w:lvl>
    <w:lvl w:ilvl="3" w:tplc="F5960F78">
      <w:numFmt w:val="bullet"/>
      <w:lvlText w:val="•"/>
      <w:lvlJc w:val="left"/>
      <w:pPr>
        <w:ind w:left="3804" w:hanging="500"/>
      </w:pPr>
      <w:rPr>
        <w:rFonts w:hint="default"/>
        <w:lang w:val="en-US" w:eastAsia="en-US" w:bidi="ar-SA"/>
      </w:rPr>
    </w:lvl>
    <w:lvl w:ilvl="4" w:tplc="F0F21A48">
      <w:numFmt w:val="bullet"/>
      <w:lvlText w:val="•"/>
      <w:lvlJc w:val="left"/>
      <w:pPr>
        <w:ind w:left="4752" w:hanging="500"/>
      </w:pPr>
      <w:rPr>
        <w:rFonts w:hint="default"/>
        <w:lang w:val="en-US" w:eastAsia="en-US" w:bidi="ar-SA"/>
      </w:rPr>
    </w:lvl>
    <w:lvl w:ilvl="5" w:tplc="8EE0AD68">
      <w:numFmt w:val="bullet"/>
      <w:lvlText w:val="•"/>
      <w:lvlJc w:val="left"/>
      <w:pPr>
        <w:ind w:left="5700" w:hanging="500"/>
      </w:pPr>
      <w:rPr>
        <w:rFonts w:hint="default"/>
        <w:lang w:val="en-US" w:eastAsia="en-US" w:bidi="ar-SA"/>
      </w:rPr>
    </w:lvl>
    <w:lvl w:ilvl="6" w:tplc="F120F768">
      <w:numFmt w:val="bullet"/>
      <w:lvlText w:val="•"/>
      <w:lvlJc w:val="left"/>
      <w:pPr>
        <w:ind w:left="6648" w:hanging="500"/>
      </w:pPr>
      <w:rPr>
        <w:rFonts w:hint="default"/>
        <w:lang w:val="en-US" w:eastAsia="en-US" w:bidi="ar-SA"/>
      </w:rPr>
    </w:lvl>
    <w:lvl w:ilvl="7" w:tplc="FB76742C">
      <w:numFmt w:val="bullet"/>
      <w:lvlText w:val="•"/>
      <w:lvlJc w:val="left"/>
      <w:pPr>
        <w:ind w:left="7596" w:hanging="500"/>
      </w:pPr>
      <w:rPr>
        <w:rFonts w:hint="default"/>
        <w:lang w:val="en-US" w:eastAsia="en-US" w:bidi="ar-SA"/>
      </w:rPr>
    </w:lvl>
    <w:lvl w:ilvl="8" w:tplc="4A10DC18">
      <w:numFmt w:val="bullet"/>
      <w:lvlText w:val="•"/>
      <w:lvlJc w:val="left"/>
      <w:pPr>
        <w:ind w:left="8544" w:hanging="500"/>
      </w:pPr>
      <w:rPr>
        <w:rFonts w:hint="default"/>
        <w:lang w:val="en-US" w:eastAsia="en-US" w:bidi="ar-SA"/>
      </w:rPr>
    </w:lvl>
  </w:abstractNum>
  <w:abstractNum w:abstractNumId="5">
    <w:nsid w:val="061B6951"/>
    <w:multiLevelType w:val="hybridMultilevel"/>
    <w:tmpl w:val="157823F2"/>
    <w:lvl w:ilvl="0" w:tplc="5040083A">
      <w:start w:val="1"/>
      <w:numFmt w:val="decimal"/>
      <w:lvlText w:val="%1."/>
      <w:lvlJc w:val="left"/>
      <w:pPr>
        <w:ind w:left="511" w:hanging="272"/>
        <w:jc w:val="right"/>
      </w:pPr>
      <w:rPr>
        <w:rFonts w:hint="default"/>
        <w:spacing w:val="0"/>
        <w:w w:val="100"/>
        <w:lang w:val="en-US" w:eastAsia="en-US" w:bidi="ar-SA"/>
      </w:rPr>
    </w:lvl>
    <w:lvl w:ilvl="1" w:tplc="0840F3FC">
      <w:numFmt w:val="bullet"/>
      <w:lvlText w:val=""/>
      <w:lvlJc w:val="left"/>
      <w:pPr>
        <w:ind w:left="960" w:hanging="360"/>
      </w:pPr>
      <w:rPr>
        <w:rFonts w:ascii="Symbol" w:eastAsia="Symbol" w:hAnsi="Symbol" w:cs="Symbol" w:hint="default"/>
        <w:b w:val="0"/>
        <w:bCs w:val="0"/>
        <w:i w:val="0"/>
        <w:iCs w:val="0"/>
        <w:spacing w:val="0"/>
        <w:w w:val="99"/>
        <w:sz w:val="24"/>
        <w:szCs w:val="24"/>
        <w:lang w:val="en-US" w:eastAsia="en-US" w:bidi="ar-SA"/>
      </w:rPr>
    </w:lvl>
    <w:lvl w:ilvl="2" w:tplc="B06CB898">
      <w:numFmt w:val="bullet"/>
      <w:lvlText w:val="•"/>
      <w:lvlJc w:val="left"/>
      <w:pPr>
        <w:ind w:left="960" w:hanging="360"/>
      </w:pPr>
      <w:rPr>
        <w:rFonts w:hint="default"/>
        <w:lang w:val="en-US" w:eastAsia="en-US" w:bidi="ar-SA"/>
      </w:rPr>
    </w:lvl>
    <w:lvl w:ilvl="3" w:tplc="570264C8">
      <w:numFmt w:val="bullet"/>
      <w:lvlText w:val="•"/>
      <w:lvlJc w:val="left"/>
      <w:pPr>
        <w:ind w:left="2145" w:hanging="360"/>
      </w:pPr>
      <w:rPr>
        <w:rFonts w:hint="default"/>
        <w:lang w:val="en-US" w:eastAsia="en-US" w:bidi="ar-SA"/>
      </w:rPr>
    </w:lvl>
    <w:lvl w:ilvl="4" w:tplc="D8A23D2E">
      <w:numFmt w:val="bullet"/>
      <w:lvlText w:val="•"/>
      <w:lvlJc w:val="left"/>
      <w:pPr>
        <w:ind w:left="3330" w:hanging="360"/>
      </w:pPr>
      <w:rPr>
        <w:rFonts w:hint="default"/>
        <w:lang w:val="en-US" w:eastAsia="en-US" w:bidi="ar-SA"/>
      </w:rPr>
    </w:lvl>
    <w:lvl w:ilvl="5" w:tplc="A198D496">
      <w:numFmt w:val="bullet"/>
      <w:lvlText w:val="•"/>
      <w:lvlJc w:val="left"/>
      <w:pPr>
        <w:ind w:left="4515" w:hanging="360"/>
      </w:pPr>
      <w:rPr>
        <w:rFonts w:hint="default"/>
        <w:lang w:val="en-US" w:eastAsia="en-US" w:bidi="ar-SA"/>
      </w:rPr>
    </w:lvl>
    <w:lvl w:ilvl="6" w:tplc="39A61F64">
      <w:numFmt w:val="bullet"/>
      <w:lvlText w:val="•"/>
      <w:lvlJc w:val="left"/>
      <w:pPr>
        <w:ind w:left="5700" w:hanging="360"/>
      </w:pPr>
      <w:rPr>
        <w:rFonts w:hint="default"/>
        <w:lang w:val="en-US" w:eastAsia="en-US" w:bidi="ar-SA"/>
      </w:rPr>
    </w:lvl>
    <w:lvl w:ilvl="7" w:tplc="C5C4AB18">
      <w:numFmt w:val="bullet"/>
      <w:lvlText w:val="•"/>
      <w:lvlJc w:val="left"/>
      <w:pPr>
        <w:ind w:left="6885" w:hanging="360"/>
      </w:pPr>
      <w:rPr>
        <w:rFonts w:hint="default"/>
        <w:lang w:val="en-US" w:eastAsia="en-US" w:bidi="ar-SA"/>
      </w:rPr>
    </w:lvl>
    <w:lvl w:ilvl="8" w:tplc="24BCB0B4">
      <w:numFmt w:val="bullet"/>
      <w:lvlText w:val="•"/>
      <w:lvlJc w:val="left"/>
      <w:pPr>
        <w:ind w:left="8070" w:hanging="360"/>
      </w:pPr>
      <w:rPr>
        <w:rFonts w:hint="default"/>
        <w:lang w:val="en-US" w:eastAsia="en-US" w:bidi="ar-SA"/>
      </w:rPr>
    </w:lvl>
  </w:abstractNum>
  <w:abstractNum w:abstractNumId="6">
    <w:nsid w:val="0BE4590B"/>
    <w:multiLevelType w:val="hybridMultilevel"/>
    <w:tmpl w:val="988CA90A"/>
    <w:lvl w:ilvl="0" w:tplc="5686BAF8">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4060824">
      <w:numFmt w:val="bullet"/>
      <w:lvlText w:val="•"/>
      <w:lvlJc w:val="left"/>
      <w:pPr>
        <w:ind w:left="1532" w:hanging="360"/>
      </w:pPr>
      <w:rPr>
        <w:rFonts w:hint="default"/>
        <w:lang w:val="en-US" w:eastAsia="en-US" w:bidi="ar-SA"/>
      </w:rPr>
    </w:lvl>
    <w:lvl w:ilvl="2" w:tplc="B586613A">
      <w:numFmt w:val="bullet"/>
      <w:lvlText w:val="•"/>
      <w:lvlJc w:val="left"/>
      <w:pPr>
        <w:ind w:left="2305" w:hanging="360"/>
      </w:pPr>
      <w:rPr>
        <w:rFonts w:hint="default"/>
        <w:lang w:val="en-US" w:eastAsia="en-US" w:bidi="ar-SA"/>
      </w:rPr>
    </w:lvl>
    <w:lvl w:ilvl="3" w:tplc="4AAC1AE2">
      <w:numFmt w:val="bullet"/>
      <w:lvlText w:val="•"/>
      <w:lvlJc w:val="left"/>
      <w:pPr>
        <w:ind w:left="3077" w:hanging="360"/>
      </w:pPr>
      <w:rPr>
        <w:rFonts w:hint="default"/>
        <w:lang w:val="en-US" w:eastAsia="en-US" w:bidi="ar-SA"/>
      </w:rPr>
    </w:lvl>
    <w:lvl w:ilvl="4" w:tplc="A6EA1350">
      <w:numFmt w:val="bullet"/>
      <w:lvlText w:val="•"/>
      <w:lvlJc w:val="left"/>
      <w:pPr>
        <w:ind w:left="3850" w:hanging="360"/>
      </w:pPr>
      <w:rPr>
        <w:rFonts w:hint="default"/>
        <w:lang w:val="en-US" w:eastAsia="en-US" w:bidi="ar-SA"/>
      </w:rPr>
    </w:lvl>
    <w:lvl w:ilvl="5" w:tplc="4C860D44">
      <w:numFmt w:val="bullet"/>
      <w:lvlText w:val="•"/>
      <w:lvlJc w:val="left"/>
      <w:pPr>
        <w:ind w:left="4622" w:hanging="360"/>
      </w:pPr>
      <w:rPr>
        <w:rFonts w:hint="default"/>
        <w:lang w:val="en-US" w:eastAsia="en-US" w:bidi="ar-SA"/>
      </w:rPr>
    </w:lvl>
    <w:lvl w:ilvl="6" w:tplc="3B241CF8">
      <w:numFmt w:val="bullet"/>
      <w:lvlText w:val="•"/>
      <w:lvlJc w:val="left"/>
      <w:pPr>
        <w:ind w:left="5395" w:hanging="360"/>
      </w:pPr>
      <w:rPr>
        <w:rFonts w:hint="default"/>
        <w:lang w:val="en-US" w:eastAsia="en-US" w:bidi="ar-SA"/>
      </w:rPr>
    </w:lvl>
    <w:lvl w:ilvl="7" w:tplc="DD521712">
      <w:numFmt w:val="bullet"/>
      <w:lvlText w:val="•"/>
      <w:lvlJc w:val="left"/>
      <w:pPr>
        <w:ind w:left="6167" w:hanging="360"/>
      </w:pPr>
      <w:rPr>
        <w:rFonts w:hint="default"/>
        <w:lang w:val="en-US" w:eastAsia="en-US" w:bidi="ar-SA"/>
      </w:rPr>
    </w:lvl>
    <w:lvl w:ilvl="8" w:tplc="8FE0FCAE">
      <w:numFmt w:val="bullet"/>
      <w:lvlText w:val="•"/>
      <w:lvlJc w:val="left"/>
      <w:pPr>
        <w:ind w:left="6940" w:hanging="360"/>
      </w:pPr>
      <w:rPr>
        <w:rFonts w:hint="default"/>
        <w:lang w:val="en-US" w:eastAsia="en-US" w:bidi="ar-SA"/>
      </w:rPr>
    </w:lvl>
  </w:abstractNum>
  <w:abstractNum w:abstractNumId="7">
    <w:nsid w:val="160D177F"/>
    <w:multiLevelType w:val="hybridMultilevel"/>
    <w:tmpl w:val="51EE8EDE"/>
    <w:lvl w:ilvl="0" w:tplc="4BC05312">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422C8EE">
      <w:numFmt w:val="bullet"/>
      <w:lvlText w:val="•"/>
      <w:lvlJc w:val="left"/>
      <w:pPr>
        <w:ind w:left="1908" w:hanging="360"/>
      </w:pPr>
      <w:rPr>
        <w:rFonts w:hint="default"/>
        <w:lang w:val="en-US" w:eastAsia="en-US" w:bidi="ar-SA"/>
      </w:rPr>
    </w:lvl>
    <w:lvl w:ilvl="2" w:tplc="03EA7F8E">
      <w:numFmt w:val="bullet"/>
      <w:lvlText w:val="•"/>
      <w:lvlJc w:val="left"/>
      <w:pPr>
        <w:ind w:left="2856" w:hanging="360"/>
      </w:pPr>
      <w:rPr>
        <w:rFonts w:hint="default"/>
        <w:lang w:val="en-US" w:eastAsia="en-US" w:bidi="ar-SA"/>
      </w:rPr>
    </w:lvl>
    <w:lvl w:ilvl="3" w:tplc="09D2FDE2">
      <w:numFmt w:val="bullet"/>
      <w:lvlText w:val="•"/>
      <w:lvlJc w:val="left"/>
      <w:pPr>
        <w:ind w:left="3804" w:hanging="360"/>
      </w:pPr>
      <w:rPr>
        <w:rFonts w:hint="default"/>
        <w:lang w:val="en-US" w:eastAsia="en-US" w:bidi="ar-SA"/>
      </w:rPr>
    </w:lvl>
    <w:lvl w:ilvl="4" w:tplc="83468A98">
      <w:numFmt w:val="bullet"/>
      <w:lvlText w:val="•"/>
      <w:lvlJc w:val="left"/>
      <w:pPr>
        <w:ind w:left="4752" w:hanging="360"/>
      </w:pPr>
      <w:rPr>
        <w:rFonts w:hint="default"/>
        <w:lang w:val="en-US" w:eastAsia="en-US" w:bidi="ar-SA"/>
      </w:rPr>
    </w:lvl>
    <w:lvl w:ilvl="5" w:tplc="7E86753E">
      <w:numFmt w:val="bullet"/>
      <w:lvlText w:val="•"/>
      <w:lvlJc w:val="left"/>
      <w:pPr>
        <w:ind w:left="5700" w:hanging="360"/>
      </w:pPr>
      <w:rPr>
        <w:rFonts w:hint="default"/>
        <w:lang w:val="en-US" w:eastAsia="en-US" w:bidi="ar-SA"/>
      </w:rPr>
    </w:lvl>
    <w:lvl w:ilvl="6" w:tplc="4E42C1CA">
      <w:numFmt w:val="bullet"/>
      <w:lvlText w:val="•"/>
      <w:lvlJc w:val="left"/>
      <w:pPr>
        <w:ind w:left="6648" w:hanging="360"/>
      </w:pPr>
      <w:rPr>
        <w:rFonts w:hint="default"/>
        <w:lang w:val="en-US" w:eastAsia="en-US" w:bidi="ar-SA"/>
      </w:rPr>
    </w:lvl>
    <w:lvl w:ilvl="7" w:tplc="DA94046A">
      <w:numFmt w:val="bullet"/>
      <w:lvlText w:val="•"/>
      <w:lvlJc w:val="left"/>
      <w:pPr>
        <w:ind w:left="7596" w:hanging="360"/>
      </w:pPr>
      <w:rPr>
        <w:rFonts w:hint="default"/>
        <w:lang w:val="en-US" w:eastAsia="en-US" w:bidi="ar-SA"/>
      </w:rPr>
    </w:lvl>
    <w:lvl w:ilvl="8" w:tplc="A5F8C11C">
      <w:numFmt w:val="bullet"/>
      <w:lvlText w:val="•"/>
      <w:lvlJc w:val="left"/>
      <w:pPr>
        <w:ind w:left="8544" w:hanging="360"/>
      </w:pPr>
      <w:rPr>
        <w:rFonts w:hint="default"/>
        <w:lang w:val="en-US" w:eastAsia="en-US" w:bidi="ar-SA"/>
      </w:rPr>
    </w:lvl>
  </w:abstractNum>
  <w:abstractNum w:abstractNumId="8">
    <w:nsid w:val="18C56961"/>
    <w:multiLevelType w:val="hybridMultilevel"/>
    <w:tmpl w:val="1AFECF40"/>
    <w:lvl w:ilvl="0" w:tplc="5632294E">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2CC2C38">
      <w:numFmt w:val="bullet"/>
      <w:lvlText w:val="•"/>
      <w:lvlJc w:val="left"/>
      <w:pPr>
        <w:ind w:left="1908" w:hanging="488"/>
      </w:pPr>
      <w:rPr>
        <w:rFonts w:hint="default"/>
        <w:lang w:val="en-US" w:eastAsia="en-US" w:bidi="ar-SA"/>
      </w:rPr>
    </w:lvl>
    <w:lvl w:ilvl="2" w:tplc="B756F490">
      <w:numFmt w:val="bullet"/>
      <w:lvlText w:val="•"/>
      <w:lvlJc w:val="left"/>
      <w:pPr>
        <w:ind w:left="2856" w:hanging="488"/>
      </w:pPr>
      <w:rPr>
        <w:rFonts w:hint="default"/>
        <w:lang w:val="en-US" w:eastAsia="en-US" w:bidi="ar-SA"/>
      </w:rPr>
    </w:lvl>
    <w:lvl w:ilvl="3" w:tplc="F5462EF4">
      <w:numFmt w:val="bullet"/>
      <w:lvlText w:val="•"/>
      <w:lvlJc w:val="left"/>
      <w:pPr>
        <w:ind w:left="3804" w:hanging="488"/>
      </w:pPr>
      <w:rPr>
        <w:rFonts w:hint="default"/>
        <w:lang w:val="en-US" w:eastAsia="en-US" w:bidi="ar-SA"/>
      </w:rPr>
    </w:lvl>
    <w:lvl w:ilvl="4" w:tplc="8E3C0CE0">
      <w:numFmt w:val="bullet"/>
      <w:lvlText w:val="•"/>
      <w:lvlJc w:val="left"/>
      <w:pPr>
        <w:ind w:left="4752" w:hanging="488"/>
      </w:pPr>
      <w:rPr>
        <w:rFonts w:hint="default"/>
        <w:lang w:val="en-US" w:eastAsia="en-US" w:bidi="ar-SA"/>
      </w:rPr>
    </w:lvl>
    <w:lvl w:ilvl="5" w:tplc="2B5A800A">
      <w:numFmt w:val="bullet"/>
      <w:lvlText w:val="•"/>
      <w:lvlJc w:val="left"/>
      <w:pPr>
        <w:ind w:left="5700" w:hanging="488"/>
      </w:pPr>
      <w:rPr>
        <w:rFonts w:hint="default"/>
        <w:lang w:val="en-US" w:eastAsia="en-US" w:bidi="ar-SA"/>
      </w:rPr>
    </w:lvl>
    <w:lvl w:ilvl="6" w:tplc="83EEA2B6">
      <w:numFmt w:val="bullet"/>
      <w:lvlText w:val="•"/>
      <w:lvlJc w:val="left"/>
      <w:pPr>
        <w:ind w:left="6648" w:hanging="488"/>
      </w:pPr>
      <w:rPr>
        <w:rFonts w:hint="default"/>
        <w:lang w:val="en-US" w:eastAsia="en-US" w:bidi="ar-SA"/>
      </w:rPr>
    </w:lvl>
    <w:lvl w:ilvl="7" w:tplc="AED25D06">
      <w:numFmt w:val="bullet"/>
      <w:lvlText w:val="•"/>
      <w:lvlJc w:val="left"/>
      <w:pPr>
        <w:ind w:left="7596" w:hanging="488"/>
      </w:pPr>
      <w:rPr>
        <w:rFonts w:hint="default"/>
        <w:lang w:val="en-US" w:eastAsia="en-US" w:bidi="ar-SA"/>
      </w:rPr>
    </w:lvl>
    <w:lvl w:ilvl="8" w:tplc="3C725F1E">
      <w:numFmt w:val="bullet"/>
      <w:lvlText w:val="•"/>
      <w:lvlJc w:val="left"/>
      <w:pPr>
        <w:ind w:left="8544" w:hanging="488"/>
      </w:pPr>
      <w:rPr>
        <w:rFonts w:hint="default"/>
        <w:lang w:val="en-US" w:eastAsia="en-US" w:bidi="ar-SA"/>
      </w:rPr>
    </w:lvl>
  </w:abstractNum>
  <w:abstractNum w:abstractNumId="9">
    <w:nsid w:val="1BF83ACF"/>
    <w:multiLevelType w:val="hybridMultilevel"/>
    <w:tmpl w:val="B838D84E"/>
    <w:lvl w:ilvl="0" w:tplc="DF5C70AA">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09A081C">
      <w:numFmt w:val="bullet"/>
      <w:lvlText w:val="•"/>
      <w:lvlJc w:val="left"/>
      <w:pPr>
        <w:ind w:left="1908" w:hanging="360"/>
      </w:pPr>
      <w:rPr>
        <w:rFonts w:hint="default"/>
        <w:lang w:val="en-US" w:eastAsia="en-US" w:bidi="ar-SA"/>
      </w:rPr>
    </w:lvl>
    <w:lvl w:ilvl="2" w:tplc="5BF2BB20">
      <w:numFmt w:val="bullet"/>
      <w:lvlText w:val="•"/>
      <w:lvlJc w:val="left"/>
      <w:pPr>
        <w:ind w:left="2856" w:hanging="360"/>
      </w:pPr>
      <w:rPr>
        <w:rFonts w:hint="default"/>
        <w:lang w:val="en-US" w:eastAsia="en-US" w:bidi="ar-SA"/>
      </w:rPr>
    </w:lvl>
    <w:lvl w:ilvl="3" w:tplc="45009844">
      <w:numFmt w:val="bullet"/>
      <w:lvlText w:val="•"/>
      <w:lvlJc w:val="left"/>
      <w:pPr>
        <w:ind w:left="3804" w:hanging="360"/>
      </w:pPr>
      <w:rPr>
        <w:rFonts w:hint="default"/>
        <w:lang w:val="en-US" w:eastAsia="en-US" w:bidi="ar-SA"/>
      </w:rPr>
    </w:lvl>
    <w:lvl w:ilvl="4" w:tplc="10001F1E">
      <w:numFmt w:val="bullet"/>
      <w:lvlText w:val="•"/>
      <w:lvlJc w:val="left"/>
      <w:pPr>
        <w:ind w:left="4752" w:hanging="360"/>
      </w:pPr>
      <w:rPr>
        <w:rFonts w:hint="default"/>
        <w:lang w:val="en-US" w:eastAsia="en-US" w:bidi="ar-SA"/>
      </w:rPr>
    </w:lvl>
    <w:lvl w:ilvl="5" w:tplc="3982A99E">
      <w:numFmt w:val="bullet"/>
      <w:lvlText w:val="•"/>
      <w:lvlJc w:val="left"/>
      <w:pPr>
        <w:ind w:left="5700" w:hanging="360"/>
      </w:pPr>
      <w:rPr>
        <w:rFonts w:hint="default"/>
        <w:lang w:val="en-US" w:eastAsia="en-US" w:bidi="ar-SA"/>
      </w:rPr>
    </w:lvl>
    <w:lvl w:ilvl="6" w:tplc="9F109BBC">
      <w:numFmt w:val="bullet"/>
      <w:lvlText w:val="•"/>
      <w:lvlJc w:val="left"/>
      <w:pPr>
        <w:ind w:left="6648" w:hanging="360"/>
      </w:pPr>
      <w:rPr>
        <w:rFonts w:hint="default"/>
        <w:lang w:val="en-US" w:eastAsia="en-US" w:bidi="ar-SA"/>
      </w:rPr>
    </w:lvl>
    <w:lvl w:ilvl="7" w:tplc="21E6FDC6">
      <w:numFmt w:val="bullet"/>
      <w:lvlText w:val="•"/>
      <w:lvlJc w:val="left"/>
      <w:pPr>
        <w:ind w:left="7596" w:hanging="360"/>
      </w:pPr>
      <w:rPr>
        <w:rFonts w:hint="default"/>
        <w:lang w:val="en-US" w:eastAsia="en-US" w:bidi="ar-SA"/>
      </w:rPr>
    </w:lvl>
    <w:lvl w:ilvl="8" w:tplc="373C76FA">
      <w:numFmt w:val="bullet"/>
      <w:lvlText w:val="•"/>
      <w:lvlJc w:val="left"/>
      <w:pPr>
        <w:ind w:left="8544" w:hanging="360"/>
      </w:pPr>
      <w:rPr>
        <w:rFonts w:hint="default"/>
        <w:lang w:val="en-US" w:eastAsia="en-US" w:bidi="ar-SA"/>
      </w:rPr>
    </w:lvl>
  </w:abstractNum>
  <w:abstractNum w:abstractNumId="10">
    <w:nsid w:val="1CF350EF"/>
    <w:multiLevelType w:val="hybridMultilevel"/>
    <w:tmpl w:val="2DC2E44C"/>
    <w:lvl w:ilvl="0" w:tplc="DB82AB2E">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82624956">
      <w:numFmt w:val="bullet"/>
      <w:lvlText w:val="•"/>
      <w:lvlJc w:val="left"/>
      <w:pPr>
        <w:ind w:left="1037" w:hanging="140"/>
      </w:pPr>
      <w:rPr>
        <w:rFonts w:hint="default"/>
        <w:lang w:val="en-US" w:eastAsia="en-US" w:bidi="ar-SA"/>
      </w:rPr>
    </w:lvl>
    <w:lvl w:ilvl="2" w:tplc="BD78376A">
      <w:numFmt w:val="bullet"/>
      <w:lvlText w:val="•"/>
      <w:lvlJc w:val="left"/>
      <w:pPr>
        <w:ind w:left="1895" w:hanging="140"/>
      </w:pPr>
      <w:rPr>
        <w:rFonts w:hint="default"/>
        <w:lang w:val="en-US" w:eastAsia="en-US" w:bidi="ar-SA"/>
      </w:rPr>
    </w:lvl>
    <w:lvl w:ilvl="3" w:tplc="33326E44">
      <w:numFmt w:val="bullet"/>
      <w:lvlText w:val="•"/>
      <w:lvlJc w:val="left"/>
      <w:pPr>
        <w:ind w:left="2752" w:hanging="140"/>
      </w:pPr>
      <w:rPr>
        <w:rFonts w:hint="default"/>
        <w:lang w:val="en-US" w:eastAsia="en-US" w:bidi="ar-SA"/>
      </w:rPr>
    </w:lvl>
    <w:lvl w:ilvl="4" w:tplc="BDF6F65E">
      <w:numFmt w:val="bullet"/>
      <w:lvlText w:val="•"/>
      <w:lvlJc w:val="left"/>
      <w:pPr>
        <w:ind w:left="3610" w:hanging="140"/>
      </w:pPr>
      <w:rPr>
        <w:rFonts w:hint="default"/>
        <w:lang w:val="en-US" w:eastAsia="en-US" w:bidi="ar-SA"/>
      </w:rPr>
    </w:lvl>
    <w:lvl w:ilvl="5" w:tplc="23A85F98">
      <w:numFmt w:val="bullet"/>
      <w:lvlText w:val="•"/>
      <w:lvlJc w:val="left"/>
      <w:pPr>
        <w:ind w:left="4468" w:hanging="140"/>
      </w:pPr>
      <w:rPr>
        <w:rFonts w:hint="default"/>
        <w:lang w:val="en-US" w:eastAsia="en-US" w:bidi="ar-SA"/>
      </w:rPr>
    </w:lvl>
    <w:lvl w:ilvl="6" w:tplc="AD12FD9C">
      <w:numFmt w:val="bullet"/>
      <w:lvlText w:val="•"/>
      <w:lvlJc w:val="left"/>
      <w:pPr>
        <w:ind w:left="5325" w:hanging="140"/>
      </w:pPr>
      <w:rPr>
        <w:rFonts w:hint="default"/>
        <w:lang w:val="en-US" w:eastAsia="en-US" w:bidi="ar-SA"/>
      </w:rPr>
    </w:lvl>
    <w:lvl w:ilvl="7" w:tplc="EA38FAAA">
      <w:numFmt w:val="bullet"/>
      <w:lvlText w:val="•"/>
      <w:lvlJc w:val="left"/>
      <w:pPr>
        <w:ind w:left="6183" w:hanging="140"/>
      </w:pPr>
      <w:rPr>
        <w:rFonts w:hint="default"/>
        <w:lang w:val="en-US" w:eastAsia="en-US" w:bidi="ar-SA"/>
      </w:rPr>
    </w:lvl>
    <w:lvl w:ilvl="8" w:tplc="DC8A48A6">
      <w:numFmt w:val="bullet"/>
      <w:lvlText w:val="•"/>
      <w:lvlJc w:val="left"/>
      <w:pPr>
        <w:ind w:left="7040" w:hanging="140"/>
      </w:pPr>
      <w:rPr>
        <w:rFonts w:hint="default"/>
        <w:lang w:val="en-US" w:eastAsia="en-US" w:bidi="ar-SA"/>
      </w:rPr>
    </w:lvl>
  </w:abstractNum>
  <w:abstractNum w:abstractNumId="11">
    <w:nsid w:val="1EDF77BC"/>
    <w:multiLevelType w:val="hybridMultilevel"/>
    <w:tmpl w:val="4E3CAB3A"/>
    <w:lvl w:ilvl="0" w:tplc="74F65FB6">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50A4632">
      <w:numFmt w:val="bullet"/>
      <w:lvlText w:val="•"/>
      <w:lvlJc w:val="left"/>
      <w:pPr>
        <w:ind w:left="1908" w:hanging="360"/>
      </w:pPr>
      <w:rPr>
        <w:rFonts w:hint="default"/>
        <w:lang w:val="en-US" w:eastAsia="en-US" w:bidi="ar-SA"/>
      </w:rPr>
    </w:lvl>
    <w:lvl w:ilvl="2" w:tplc="8124BCDE">
      <w:numFmt w:val="bullet"/>
      <w:lvlText w:val="•"/>
      <w:lvlJc w:val="left"/>
      <w:pPr>
        <w:ind w:left="2856" w:hanging="360"/>
      </w:pPr>
      <w:rPr>
        <w:rFonts w:hint="default"/>
        <w:lang w:val="en-US" w:eastAsia="en-US" w:bidi="ar-SA"/>
      </w:rPr>
    </w:lvl>
    <w:lvl w:ilvl="3" w:tplc="233C0456">
      <w:numFmt w:val="bullet"/>
      <w:lvlText w:val="•"/>
      <w:lvlJc w:val="left"/>
      <w:pPr>
        <w:ind w:left="3804" w:hanging="360"/>
      </w:pPr>
      <w:rPr>
        <w:rFonts w:hint="default"/>
        <w:lang w:val="en-US" w:eastAsia="en-US" w:bidi="ar-SA"/>
      </w:rPr>
    </w:lvl>
    <w:lvl w:ilvl="4" w:tplc="93B639D0">
      <w:numFmt w:val="bullet"/>
      <w:lvlText w:val="•"/>
      <w:lvlJc w:val="left"/>
      <w:pPr>
        <w:ind w:left="4752" w:hanging="360"/>
      </w:pPr>
      <w:rPr>
        <w:rFonts w:hint="default"/>
        <w:lang w:val="en-US" w:eastAsia="en-US" w:bidi="ar-SA"/>
      </w:rPr>
    </w:lvl>
    <w:lvl w:ilvl="5" w:tplc="6B54013C">
      <w:numFmt w:val="bullet"/>
      <w:lvlText w:val="•"/>
      <w:lvlJc w:val="left"/>
      <w:pPr>
        <w:ind w:left="5700" w:hanging="360"/>
      </w:pPr>
      <w:rPr>
        <w:rFonts w:hint="default"/>
        <w:lang w:val="en-US" w:eastAsia="en-US" w:bidi="ar-SA"/>
      </w:rPr>
    </w:lvl>
    <w:lvl w:ilvl="6" w:tplc="BD0C234A">
      <w:numFmt w:val="bullet"/>
      <w:lvlText w:val="•"/>
      <w:lvlJc w:val="left"/>
      <w:pPr>
        <w:ind w:left="6648" w:hanging="360"/>
      </w:pPr>
      <w:rPr>
        <w:rFonts w:hint="default"/>
        <w:lang w:val="en-US" w:eastAsia="en-US" w:bidi="ar-SA"/>
      </w:rPr>
    </w:lvl>
    <w:lvl w:ilvl="7" w:tplc="2F8A0964">
      <w:numFmt w:val="bullet"/>
      <w:lvlText w:val="•"/>
      <w:lvlJc w:val="left"/>
      <w:pPr>
        <w:ind w:left="7596" w:hanging="360"/>
      </w:pPr>
      <w:rPr>
        <w:rFonts w:hint="default"/>
        <w:lang w:val="en-US" w:eastAsia="en-US" w:bidi="ar-SA"/>
      </w:rPr>
    </w:lvl>
    <w:lvl w:ilvl="8" w:tplc="A9B6428A">
      <w:numFmt w:val="bullet"/>
      <w:lvlText w:val="•"/>
      <w:lvlJc w:val="left"/>
      <w:pPr>
        <w:ind w:left="8544" w:hanging="360"/>
      </w:pPr>
      <w:rPr>
        <w:rFonts w:hint="default"/>
        <w:lang w:val="en-US" w:eastAsia="en-US" w:bidi="ar-SA"/>
      </w:rPr>
    </w:lvl>
  </w:abstractNum>
  <w:abstractNum w:abstractNumId="12">
    <w:nsid w:val="22275EB2"/>
    <w:multiLevelType w:val="hybridMultilevel"/>
    <w:tmpl w:val="5038C7CA"/>
    <w:lvl w:ilvl="0" w:tplc="2086376A">
      <w:start w:val="1"/>
      <w:numFmt w:val="decimal"/>
      <w:lvlText w:val="%1."/>
      <w:lvlJc w:val="left"/>
      <w:pPr>
        <w:ind w:left="511" w:hanging="272"/>
        <w:jc w:val="left"/>
      </w:pPr>
      <w:rPr>
        <w:rFonts w:hint="default"/>
        <w:spacing w:val="0"/>
        <w:w w:val="100"/>
        <w:lang w:val="en-US" w:eastAsia="en-US" w:bidi="ar-SA"/>
      </w:rPr>
    </w:lvl>
    <w:lvl w:ilvl="1" w:tplc="46D85C7E">
      <w:start w:val="1"/>
      <w:numFmt w:val="lowerRoman"/>
      <w:lvlText w:val="%2."/>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DB26D276">
      <w:start w:val="1"/>
      <w:numFmt w:val="decimal"/>
      <w:lvlText w:val="%3."/>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6EFE74AA">
      <w:numFmt w:val="bullet"/>
      <w:lvlText w:val="•"/>
      <w:lvlJc w:val="left"/>
      <w:pPr>
        <w:ind w:left="3066" w:hanging="360"/>
      </w:pPr>
      <w:rPr>
        <w:rFonts w:hint="default"/>
        <w:lang w:val="en-US" w:eastAsia="en-US" w:bidi="ar-SA"/>
      </w:rPr>
    </w:lvl>
    <w:lvl w:ilvl="4" w:tplc="12607264">
      <w:numFmt w:val="bullet"/>
      <w:lvlText w:val="•"/>
      <w:lvlJc w:val="left"/>
      <w:pPr>
        <w:ind w:left="4120" w:hanging="360"/>
      </w:pPr>
      <w:rPr>
        <w:rFonts w:hint="default"/>
        <w:lang w:val="en-US" w:eastAsia="en-US" w:bidi="ar-SA"/>
      </w:rPr>
    </w:lvl>
    <w:lvl w:ilvl="5" w:tplc="F58EDDD8">
      <w:numFmt w:val="bullet"/>
      <w:lvlText w:val="•"/>
      <w:lvlJc w:val="left"/>
      <w:pPr>
        <w:ind w:left="5173" w:hanging="360"/>
      </w:pPr>
      <w:rPr>
        <w:rFonts w:hint="default"/>
        <w:lang w:val="en-US" w:eastAsia="en-US" w:bidi="ar-SA"/>
      </w:rPr>
    </w:lvl>
    <w:lvl w:ilvl="6" w:tplc="6902F2E8">
      <w:numFmt w:val="bullet"/>
      <w:lvlText w:val="•"/>
      <w:lvlJc w:val="left"/>
      <w:pPr>
        <w:ind w:left="6226" w:hanging="360"/>
      </w:pPr>
      <w:rPr>
        <w:rFonts w:hint="default"/>
        <w:lang w:val="en-US" w:eastAsia="en-US" w:bidi="ar-SA"/>
      </w:rPr>
    </w:lvl>
    <w:lvl w:ilvl="7" w:tplc="4CB2C7BC">
      <w:numFmt w:val="bullet"/>
      <w:lvlText w:val="•"/>
      <w:lvlJc w:val="left"/>
      <w:pPr>
        <w:ind w:left="7280" w:hanging="360"/>
      </w:pPr>
      <w:rPr>
        <w:rFonts w:hint="default"/>
        <w:lang w:val="en-US" w:eastAsia="en-US" w:bidi="ar-SA"/>
      </w:rPr>
    </w:lvl>
    <w:lvl w:ilvl="8" w:tplc="28B65432">
      <w:numFmt w:val="bullet"/>
      <w:lvlText w:val="•"/>
      <w:lvlJc w:val="left"/>
      <w:pPr>
        <w:ind w:left="8333" w:hanging="360"/>
      </w:pPr>
      <w:rPr>
        <w:rFonts w:hint="default"/>
        <w:lang w:val="en-US" w:eastAsia="en-US" w:bidi="ar-SA"/>
      </w:rPr>
    </w:lvl>
  </w:abstractNum>
  <w:abstractNum w:abstractNumId="13">
    <w:nsid w:val="27DE2051"/>
    <w:multiLevelType w:val="hybridMultilevel"/>
    <w:tmpl w:val="E00A7D86"/>
    <w:lvl w:ilvl="0" w:tplc="F87A1590">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AC6DADC">
      <w:numFmt w:val="bullet"/>
      <w:lvlText w:val="•"/>
      <w:lvlJc w:val="left"/>
      <w:pPr>
        <w:ind w:left="1562" w:hanging="360"/>
      </w:pPr>
      <w:rPr>
        <w:rFonts w:hint="default"/>
        <w:lang w:val="en-US" w:eastAsia="en-US" w:bidi="ar-SA"/>
      </w:rPr>
    </w:lvl>
    <w:lvl w:ilvl="2" w:tplc="B1242B88">
      <w:numFmt w:val="bullet"/>
      <w:lvlText w:val="•"/>
      <w:lvlJc w:val="left"/>
      <w:pPr>
        <w:ind w:left="2364" w:hanging="360"/>
      </w:pPr>
      <w:rPr>
        <w:rFonts w:hint="default"/>
        <w:lang w:val="en-US" w:eastAsia="en-US" w:bidi="ar-SA"/>
      </w:rPr>
    </w:lvl>
    <w:lvl w:ilvl="3" w:tplc="507C25C8">
      <w:numFmt w:val="bullet"/>
      <w:lvlText w:val="•"/>
      <w:lvlJc w:val="left"/>
      <w:pPr>
        <w:ind w:left="3166" w:hanging="360"/>
      </w:pPr>
      <w:rPr>
        <w:rFonts w:hint="default"/>
        <w:lang w:val="en-US" w:eastAsia="en-US" w:bidi="ar-SA"/>
      </w:rPr>
    </w:lvl>
    <w:lvl w:ilvl="4" w:tplc="BC7C666C">
      <w:numFmt w:val="bullet"/>
      <w:lvlText w:val="•"/>
      <w:lvlJc w:val="left"/>
      <w:pPr>
        <w:ind w:left="3968" w:hanging="360"/>
      </w:pPr>
      <w:rPr>
        <w:rFonts w:hint="default"/>
        <w:lang w:val="en-US" w:eastAsia="en-US" w:bidi="ar-SA"/>
      </w:rPr>
    </w:lvl>
    <w:lvl w:ilvl="5" w:tplc="975E90F2">
      <w:numFmt w:val="bullet"/>
      <w:lvlText w:val="•"/>
      <w:lvlJc w:val="left"/>
      <w:pPr>
        <w:ind w:left="4771" w:hanging="360"/>
      </w:pPr>
      <w:rPr>
        <w:rFonts w:hint="default"/>
        <w:lang w:val="en-US" w:eastAsia="en-US" w:bidi="ar-SA"/>
      </w:rPr>
    </w:lvl>
    <w:lvl w:ilvl="6" w:tplc="08E8F24A">
      <w:numFmt w:val="bullet"/>
      <w:lvlText w:val="•"/>
      <w:lvlJc w:val="left"/>
      <w:pPr>
        <w:ind w:left="5573" w:hanging="360"/>
      </w:pPr>
      <w:rPr>
        <w:rFonts w:hint="default"/>
        <w:lang w:val="en-US" w:eastAsia="en-US" w:bidi="ar-SA"/>
      </w:rPr>
    </w:lvl>
    <w:lvl w:ilvl="7" w:tplc="B314AB34">
      <w:numFmt w:val="bullet"/>
      <w:lvlText w:val="•"/>
      <w:lvlJc w:val="left"/>
      <w:pPr>
        <w:ind w:left="6375" w:hanging="360"/>
      </w:pPr>
      <w:rPr>
        <w:rFonts w:hint="default"/>
        <w:lang w:val="en-US" w:eastAsia="en-US" w:bidi="ar-SA"/>
      </w:rPr>
    </w:lvl>
    <w:lvl w:ilvl="8" w:tplc="5C34BE84">
      <w:numFmt w:val="bullet"/>
      <w:lvlText w:val="•"/>
      <w:lvlJc w:val="left"/>
      <w:pPr>
        <w:ind w:left="7177" w:hanging="360"/>
      </w:pPr>
      <w:rPr>
        <w:rFonts w:hint="default"/>
        <w:lang w:val="en-US" w:eastAsia="en-US" w:bidi="ar-SA"/>
      </w:rPr>
    </w:lvl>
  </w:abstractNum>
  <w:abstractNum w:abstractNumId="14">
    <w:nsid w:val="2B162E18"/>
    <w:multiLevelType w:val="hybridMultilevel"/>
    <w:tmpl w:val="22EE49AC"/>
    <w:lvl w:ilvl="0" w:tplc="9B2C53BA">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2E4E2C2">
      <w:numFmt w:val="bullet"/>
      <w:lvlText w:val="•"/>
      <w:lvlJc w:val="left"/>
      <w:pPr>
        <w:ind w:left="1544" w:hanging="360"/>
      </w:pPr>
      <w:rPr>
        <w:rFonts w:hint="default"/>
        <w:lang w:val="en-US" w:eastAsia="en-US" w:bidi="ar-SA"/>
      </w:rPr>
    </w:lvl>
    <w:lvl w:ilvl="2" w:tplc="AC105C76">
      <w:numFmt w:val="bullet"/>
      <w:lvlText w:val="•"/>
      <w:lvlJc w:val="left"/>
      <w:pPr>
        <w:ind w:left="2329" w:hanging="360"/>
      </w:pPr>
      <w:rPr>
        <w:rFonts w:hint="default"/>
        <w:lang w:val="en-US" w:eastAsia="en-US" w:bidi="ar-SA"/>
      </w:rPr>
    </w:lvl>
    <w:lvl w:ilvl="3" w:tplc="AF9EF14C">
      <w:numFmt w:val="bullet"/>
      <w:lvlText w:val="•"/>
      <w:lvlJc w:val="left"/>
      <w:pPr>
        <w:ind w:left="3113" w:hanging="360"/>
      </w:pPr>
      <w:rPr>
        <w:rFonts w:hint="default"/>
        <w:lang w:val="en-US" w:eastAsia="en-US" w:bidi="ar-SA"/>
      </w:rPr>
    </w:lvl>
    <w:lvl w:ilvl="4" w:tplc="76A8AA3A">
      <w:numFmt w:val="bullet"/>
      <w:lvlText w:val="•"/>
      <w:lvlJc w:val="left"/>
      <w:pPr>
        <w:ind w:left="3898" w:hanging="360"/>
      </w:pPr>
      <w:rPr>
        <w:rFonts w:hint="default"/>
        <w:lang w:val="en-US" w:eastAsia="en-US" w:bidi="ar-SA"/>
      </w:rPr>
    </w:lvl>
    <w:lvl w:ilvl="5" w:tplc="1D4AF590">
      <w:numFmt w:val="bullet"/>
      <w:lvlText w:val="•"/>
      <w:lvlJc w:val="left"/>
      <w:pPr>
        <w:ind w:left="4682" w:hanging="360"/>
      </w:pPr>
      <w:rPr>
        <w:rFonts w:hint="default"/>
        <w:lang w:val="en-US" w:eastAsia="en-US" w:bidi="ar-SA"/>
      </w:rPr>
    </w:lvl>
    <w:lvl w:ilvl="6" w:tplc="43045C32">
      <w:numFmt w:val="bullet"/>
      <w:lvlText w:val="•"/>
      <w:lvlJc w:val="left"/>
      <w:pPr>
        <w:ind w:left="5467" w:hanging="360"/>
      </w:pPr>
      <w:rPr>
        <w:rFonts w:hint="default"/>
        <w:lang w:val="en-US" w:eastAsia="en-US" w:bidi="ar-SA"/>
      </w:rPr>
    </w:lvl>
    <w:lvl w:ilvl="7" w:tplc="6E6CB526">
      <w:numFmt w:val="bullet"/>
      <w:lvlText w:val="•"/>
      <w:lvlJc w:val="left"/>
      <w:pPr>
        <w:ind w:left="6251" w:hanging="360"/>
      </w:pPr>
      <w:rPr>
        <w:rFonts w:hint="default"/>
        <w:lang w:val="en-US" w:eastAsia="en-US" w:bidi="ar-SA"/>
      </w:rPr>
    </w:lvl>
    <w:lvl w:ilvl="8" w:tplc="114291BC">
      <w:numFmt w:val="bullet"/>
      <w:lvlText w:val="•"/>
      <w:lvlJc w:val="left"/>
      <w:pPr>
        <w:ind w:left="7036" w:hanging="360"/>
      </w:pPr>
      <w:rPr>
        <w:rFonts w:hint="default"/>
        <w:lang w:val="en-US" w:eastAsia="en-US" w:bidi="ar-SA"/>
      </w:rPr>
    </w:lvl>
  </w:abstractNum>
  <w:abstractNum w:abstractNumId="15">
    <w:nsid w:val="2E06687C"/>
    <w:multiLevelType w:val="hybridMultilevel"/>
    <w:tmpl w:val="723026F8"/>
    <w:lvl w:ilvl="0" w:tplc="795EADA4">
      <w:numFmt w:val="bullet"/>
      <w:lvlText w:val=""/>
      <w:lvlJc w:val="left"/>
      <w:pPr>
        <w:ind w:left="769" w:hanging="360"/>
      </w:pPr>
      <w:rPr>
        <w:rFonts w:ascii="Symbol" w:eastAsia="Symbol" w:hAnsi="Symbol" w:cs="Symbol" w:hint="default"/>
        <w:b w:val="0"/>
        <w:bCs w:val="0"/>
        <w:i w:val="0"/>
        <w:iCs w:val="0"/>
        <w:spacing w:val="0"/>
        <w:w w:val="99"/>
        <w:sz w:val="20"/>
        <w:szCs w:val="20"/>
        <w:lang w:val="en-US" w:eastAsia="en-US" w:bidi="ar-SA"/>
      </w:rPr>
    </w:lvl>
    <w:lvl w:ilvl="1" w:tplc="177C4E84">
      <w:numFmt w:val="bullet"/>
      <w:lvlText w:val="•"/>
      <w:lvlJc w:val="left"/>
      <w:pPr>
        <w:ind w:left="1572" w:hanging="360"/>
      </w:pPr>
      <w:rPr>
        <w:rFonts w:hint="default"/>
        <w:lang w:val="en-US" w:eastAsia="en-US" w:bidi="ar-SA"/>
      </w:rPr>
    </w:lvl>
    <w:lvl w:ilvl="2" w:tplc="9EC0D236">
      <w:numFmt w:val="bullet"/>
      <w:lvlText w:val="•"/>
      <w:lvlJc w:val="left"/>
      <w:pPr>
        <w:ind w:left="2384" w:hanging="360"/>
      </w:pPr>
      <w:rPr>
        <w:rFonts w:hint="default"/>
        <w:lang w:val="en-US" w:eastAsia="en-US" w:bidi="ar-SA"/>
      </w:rPr>
    </w:lvl>
    <w:lvl w:ilvl="3" w:tplc="F53A6E02">
      <w:numFmt w:val="bullet"/>
      <w:lvlText w:val="•"/>
      <w:lvlJc w:val="left"/>
      <w:pPr>
        <w:ind w:left="3196" w:hanging="360"/>
      </w:pPr>
      <w:rPr>
        <w:rFonts w:hint="default"/>
        <w:lang w:val="en-US" w:eastAsia="en-US" w:bidi="ar-SA"/>
      </w:rPr>
    </w:lvl>
    <w:lvl w:ilvl="4" w:tplc="DBB8D3AA">
      <w:numFmt w:val="bullet"/>
      <w:lvlText w:val="•"/>
      <w:lvlJc w:val="left"/>
      <w:pPr>
        <w:ind w:left="4008" w:hanging="360"/>
      </w:pPr>
      <w:rPr>
        <w:rFonts w:hint="default"/>
        <w:lang w:val="en-US" w:eastAsia="en-US" w:bidi="ar-SA"/>
      </w:rPr>
    </w:lvl>
    <w:lvl w:ilvl="5" w:tplc="9E468E18">
      <w:numFmt w:val="bullet"/>
      <w:lvlText w:val="•"/>
      <w:lvlJc w:val="left"/>
      <w:pPr>
        <w:ind w:left="4820" w:hanging="360"/>
      </w:pPr>
      <w:rPr>
        <w:rFonts w:hint="default"/>
        <w:lang w:val="en-US" w:eastAsia="en-US" w:bidi="ar-SA"/>
      </w:rPr>
    </w:lvl>
    <w:lvl w:ilvl="6" w:tplc="BE622EAC">
      <w:numFmt w:val="bullet"/>
      <w:lvlText w:val="•"/>
      <w:lvlJc w:val="left"/>
      <w:pPr>
        <w:ind w:left="5632" w:hanging="360"/>
      </w:pPr>
      <w:rPr>
        <w:rFonts w:hint="default"/>
        <w:lang w:val="en-US" w:eastAsia="en-US" w:bidi="ar-SA"/>
      </w:rPr>
    </w:lvl>
    <w:lvl w:ilvl="7" w:tplc="DC78827A">
      <w:numFmt w:val="bullet"/>
      <w:lvlText w:val="•"/>
      <w:lvlJc w:val="left"/>
      <w:pPr>
        <w:ind w:left="6444" w:hanging="360"/>
      </w:pPr>
      <w:rPr>
        <w:rFonts w:hint="default"/>
        <w:lang w:val="en-US" w:eastAsia="en-US" w:bidi="ar-SA"/>
      </w:rPr>
    </w:lvl>
    <w:lvl w:ilvl="8" w:tplc="1AFC9FF0">
      <w:numFmt w:val="bullet"/>
      <w:lvlText w:val="•"/>
      <w:lvlJc w:val="left"/>
      <w:pPr>
        <w:ind w:left="7256" w:hanging="360"/>
      </w:pPr>
      <w:rPr>
        <w:rFonts w:hint="default"/>
        <w:lang w:val="en-US" w:eastAsia="en-US" w:bidi="ar-SA"/>
      </w:rPr>
    </w:lvl>
  </w:abstractNum>
  <w:abstractNum w:abstractNumId="16">
    <w:nsid w:val="2FD41F56"/>
    <w:multiLevelType w:val="hybridMultilevel"/>
    <w:tmpl w:val="95C67448"/>
    <w:lvl w:ilvl="0" w:tplc="55CABA1C">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76C8C6">
      <w:numFmt w:val="bullet"/>
      <w:lvlText w:val="•"/>
      <w:lvlJc w:val="left"/>
      <w:pPr>
        <w:ind w:left="1533" w:hanging="360"/>
      </w:pPr>
      <w:rPr>
        <w:rFonts w:hint="default"/>
        <w:lang w:val="en-US" w:eastAsia="en-US" w:bidi="ar-SA"/>
      </w:rPr>
    </w:lvl>
    <w:lvl w:ilvl="2" w:tplc="08C001B8">
      <w:numFmt w:val="bullet"/>
      <w:lvlText w:val="•"/>
      <w:lvlJc w:val="left"/>
      <w:pPr>
        <w:ind w:left="2306" w:hanging="360"/>
      </w:pPr>
      <w:rPr>
        <w:rFonts w:hint="default"/>
        <w:lang w:val="en-US" w:eastAsia="en-US" w:bidi="ar-SA"/>
      </w:rPr>
    </w:lvl>
    <w:lvl w:ilvl="3" w:tplc="33221598">
      <w:numFmt w:val="bullet"/>
      <w:lvlText w:val="•"/>
      <w:lvlJc w:val="left"/>
      <w:pPr>
        <w:ind w:left="3079" w:hanging="360"/>
      </w:pPr>
      <w:rPr>
        <w:rFonts w:hint="default"/>
        <w:lang w:val="en-US" w:eastAsia="en-US" w:bidi="ar-SA"/>
      </w:rPr>
    </w:lvl>
    <w:lvl w:ilvl="4" w:tplc="B678BE64">
      <w:numFmt w:val="bullet"/>
      <w:lvlText w:val="•"/>
      <w:lvlJc w:val="left"/>
      <w:pPr>
        <w:ind w:left="3853" w:hanging="360"/>
      </w:pPr>
      <w:rPr>
        <w:rFonts w:hint="default"/>
        <w:lang w:val="en-US" w:eastAsia="en-US" w:bidi="ar-SA"/>
      </w:rPr>
    </w:lvl>
    <w:lvl w:ilvl="5" w:tplc="72A0F93E">
      <w:numFmt w:val="bullet"/>
      <w:lvlText w:val="•"/>
      <w:lvlJc w:val="left"/>
      <w:pPr>
        <w:ind w:left="4626" w:hanging="360"/>
      </w:pPr>
      <w:rPr>
        <w:rFonts w:hint="default"/>
        <w:lang w:val="en-US" w:eastAsia="en-US" w:bidi="ar-SA"/>
      </w:rPr>
    </w:lvl>
    <w:lvl w:ilvl="6" w:tplc="883E4940">
      <w:numFmt w:val="bullet"/>
      <w:lvlText w:val="•"/>
      <w:lvlJc w:val="left"/>
      <w:pPr>
        <w:ind w:left="5399" w:hanging="360"/>
      </w:pPr>
      <w:rPr>
        <w:rFonts w:hint="default"/>
        <w:lang w:val="en-US" w:eastAsia="en-US" w:bidi="ar-SA"/>
      </w:rPr>
    </w:lvl>
    <w:lvl w:ilvl="7" w:tplc="908A88E8">
      <w:numFmt w:val="bullet"/>
      <w:lvlText w:val="•"/>
      <w:lvlJc w:val="left"/>
      <w:pPr>
        <w:ind w:left="6173" w:hanging="360"/>
      </w:pPr>
      <w:rPr>
        <w:rFonts w:hint="default"/>
        <w:lang w:val="en-US" w:eastAsia="en-US" w:bidi="ar-SA"/>
      </w:rPr>
    </w:lvl>
    <w:lvl w:ilvl="8" w:tplc="CE926742">
      <w:numFmt w:val="bullet"/>
      <w:lvlText w:val="•"/>
      <w:lvlJc w:val="left"/>
      <w:pPr>
        <w:ind w:left="6946" w:hanging="360"/>
      </w:pPr>
      <w:rPr>
        <w:rFonts w:hint="default"/>
        <w:lang w:val="en-US" w:eastAsia="en-US" w:bidi="ar-SA"/>
      </w:rPr>
    </w:lvl>
  </w:abstractNum>
  <w:abstractNum w:abstractNumId="17">
    <w:nsid w:val="31D20ECA"/>
    <w:multiLevelType w:val="hybridMultilevel"/>
    <w:tmpl w:val="19CC105E"/>
    <w:lvl w:ilvl="0" w:tplc="306C1F80">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4FEE8BE">
      <w:numFmt w:val="bullet"/>
      <w:lvlText w:val="•"/>
      <w:lvlJc w:val="left"/>
      <w:pPr>
        <w:ind w:left="1908" w:hanging="488"/>
      </w:pPr>
      <w:rPr>
        <w:rFonts w:hint="default"/>
        <w:lang w:val="en-US" w:eastAsia="en-US" w:bidi="ar-SA"/>
      </w:rPr>
    </w:lvl>
    <w:lvl w:ilvl="2" w:tplc="5EFC5B8C">
      <w:numFmt w:val="bullet"/>
      <w:lvlText w:val="•"/>
      <w:lvlJc w:val="left"/>
      <w:pPr>
        <w:ind w:left="2856" w:hanging="488"/>
      </w:pPr>
      <w:rPr>
        <w:rFonts w:hint="default"/>
        <w:lang w:val="en-US" w:eastAsia="en-US" w:bidi="ar-SA"/>
      </w:rPr>
    </w:lvl>
    <w:lvl w:ilvl="3" w:tplc="96F25412">
      <w:numFmt w:val="bullet"/>
      <w:lvlText w:val="•"/>
      <w:lvlJc w:val="left"/>
      <w:pPr>
        <w:ind w:left="3804" w:hanging="488"/>
      </w:pPr>
      <w:rPr>
        <w:rFonts w:hint="default"/>
        <w:lang w:val="en-US" w:eastAsia="en-US" w:bidi="ar-SA"/>
      </w:rPr>
    </w:lvl>
    <w:lvl w:ilvl="4" w:tplc="A132A676">
      <w:numFmt w:val="bullet"/>
      <w:lvlText w:val="•"/>
      <w:lvlJc w:val="left"/>
      <w:pPr>
        <w:ind w:left="4752" w:hanging="488"/>
      </w:pPr>
      <w:rPr>
        <w:rFonts w:hint="default"/>
        <w:lang w:val="en-US" w:eastAsia="en-US" w:bidi="ar-SA"/>
      </w:rPr>
    </w:lvl>
    <w:lvl w:ilvl="5" w:tplc="9912C378">
      <w:numFmt w:val="bullet"/>
      <w:lvlText w:val="•"/>
      <w:lvlJc w:val="left"/>
      <w:pPr>
        <w:ind w:left="5700" w:hanging="488"/>
      </w:pPr>
      <w:rPr>
        <w:rFonts w:hint="default"/>
        <w:lang w:val="en-US" w:eastAsia="en-US" w:bidi="ar-SA"/>
      </w:rPr>
    </w:lvl>
    <w:lvl w:ilvl="6" w:tplc="4C863E4C">
      <w:numFmt w:val="bullet"/>
      <w:lvlText w:val="•"/>
      <w:lvlJc w:val="left"/>
      <w:pPr>
        <w:ind w:left="6648" w:hanging="488"/>
      </w:pPr>
      <w:rPr>
        <w:rFonts w:hint="default"/>
        <w:lang w:val="en-US" w:eastAsia="en-US" w:bidi="ar-SA"/>
      </w:rPr>
    </w:lvl>
    <w:lvl w:ilvl="7" w:tplc="7A1025FA">
      <w:numFmt w:val="bullet"/>
      <w:lvlText w:val="•"/>
      <w:lvlJc w:val="left"/>
      <w:pPr>
        <w:ind w:left="7596" w:hanging="488"/>
      </w:pPr>
      <w:rPr>
        <w:rFonts w:hint="default"/>
        <w:lang w:val="en-US" w:eastAsia="en-US" w:bidi="ar-SA"/>
      </w:rPr>
    </w:lvl>
    <w:lvl w:ilvl="8" w:tplc="4B402742">
      <w:numFmt w:val="bullet"/>
      <w:lvlText w:val="•"/>
      <w:lvlJc w:val="left"/>
      <w:pPr>
        <w:ind w:left="8544" w:hanging="488"/>
      </w:pPr>
      <w:rPr>
        <w:rFonts w:hint="default"/>
        <w:lang w:val="en-US" w:eastAsia="en-US" w:bidi="ar-SA"/>
      </w:rPr>
    </w:lvl>
  </w:abstractNum>
  <w:abstractNum w:abstractNumId="18">
    <w:nsid w:val="31F41F2A"/>
    <w:multiLevelType w:val="hybridMultilevel"/>
    <w:tmpl w:val="A2425D0E"/>
    <w:lvl w:ilvl="0" w:tplc="3B1A9DFA">
      <w:start w:val="1"/>
      <w:numFmt w:val="lowerRoman"/>
      <w:lvlText w:val="%1."/>
      <w:lvlJc w:val="left"/>
      <w:pPr>
        <w:ind w:left="960" w:hanging="4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55CB7EA">
      <w:numFmt w:val="bullet"/>
      <w:lvlText w:val="•"/>
      <w:lvlJc w:val="left"/>
      <w:pPr>
        <w:ind w:left="1908" w:hanging="488"/>
      </w:pPr>
      <w:rPr>
        <w:rFonts w:hint="default"/>
        <w:lang w:val="en-US" w:eastAsia="en-US" w:bidi="ar-SA"/>
      </w:rPr>
    </w:lvl>
    <w:lvl w:ilvl="2" w:tplc="07E43A66">
      <w:numFmt w:val="bullet"/>
      <w:lvlText w:val="•"/>
      <w:lvlJc w:val="left"/>
      <w:pPr>
        <w:ind w:left="2856" w:hanging="488"/>
      </w:pPr>
      <w:rPr>
        <w:rFonts w:hint="default"/>
        <w:lang w:val="en-US" w:eastAsia="en-US" w:bidi="ar-SA"/>
      </w:rPr>
    </w:lvl>
    <w:lvl w:ilvl="3" w:tplc="B81490F4">
      <w:numFmt w:val="bullet"/>
      <w:lvlText w:val="•"/>
      <w:lvlJc w:val="left"/>
      <w:pPr>
        <w:ind w:left="3804" w:hanging="488"/>
      </w:pPr>
      <w:rPr>
        <w:rFonts w:hint="default"/>
        <w:lang w:val="en-US" w:eastAsia="en-US" w:bidi="ar-SA"/>
      </w:rPr>
    </w:lvl>
    <w:lvl w:ilvl="4" w:tplc="4FD2AF3A">
      <w:numFmt w:val="bullet"/>
      <w:lvlText w:val="•"/>
      <w:lvlJc w:val="left"/>
      <w:pPr>
        <w:ind w:left="4752" w:hanging="488"/>
      </w:pPr>
      <w:rPr>
        <w:rFonts w:hint="default"/>
        <w:lang w:val="en-US" w:eastAsia="en-US" w:bidi="ar-SA"/>
      </w:rPr>
    </w:lvl>
    <w:lvl w:ilvl="5" w:tplc="EC7AA014">
      <w:numFmt w:val="bullet"/>
      <w:lvlText w:val="•"/>
      <w:lvlJc w:val="left"/>
      <w:pPr>
        <w:ind w:left="5700" w:hanging="488"/>
      </w:pPr>
      <w:rPr>
        <w:rFonts w:hint="default"/>
        <w:lang w:val="en-US" w:eastAsia="en-US" w:bidi="ar-SA"/>
      </w:rPr>
    </w:lvl>
    <w:lvl w:ilvl="6" w:tplc="91DC12C2">
      <w:numFmt w:val="bullet"/>
      <w:lvlText w:val="•"/>
      <w:lvlJc w:val="left"/>
      <w:pPr>
        <w:ind w:left="6648" w:hanging="488"/>
      </w:pPr>
      <w:rPr>
        <w:rFonts w:hint="default"/>
        <w:lang w:val="en-US" w:eastAsia="en-US" w:bidi="ar-SA"/>
      </w:rPr>
    </w:lvl>
    <w:lvl w:ilvl="7" w:tplc="1D8E1DC0">
      <w:numFmt w:val="bullet"/>
      <w:lvlText w:val="•"/>
      <w:lvlJc w:val="left"/>
      <w:pPr>
        <w:ind w:left="7596" w:hanging="488"/>
      </w:pPr>
      <w:rPr>
        <w:rFonts w:hint="default"/>
        <w:lang w:val="en-US" w:eastAsia="en-US" w:bidi="ar-SA"/>
      </w:rPr>
    </w:lvl>
    <w:lvl w:ilvl="8" w:tplc="A8AC54AA">
      <w:numFmt w:val="bullet"/>
      <w:lvlText w:val="•"/>
      <w:lvlJc w:val="left"/>
      <w:pPr>
        <w:ind w:left="8544" w:hanging="488"/>
      </w:pPr>
      <w:rPr>
        <w:rFonts w:hint="default"/>
        <w:lang w:val="en-US" w:eastAsia="en-US" w:bidi="ar-SA"/>
      </w:rPr>
    </w:lvl>
  </w:abstractNum>
  <w:abstractNum w:abstractNumId="19">
    <w:nsid w:val="32AC3189"/>
    <w:multiLevelType w:val="hybridMultilevel"/>
    <w:tmpl w:val="0D8C2AFE"/>
    <w:lvl w:ilvl="0" w:tplc="B498A8E6">
      <w:start w:val="1"/>
      <w:numFmt w:val="lowerRoman"/>
      <w:lvlText w:val="%1."/>
      <w:lvlJc w:val="left"/>
      <w:pPr>
        <w:ind w:left="102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1EC1D30">
      <w:numFmt w:val="bullet"/>
      <w:lvlText w:val="•"/>
      <w:lvlJc w:val="left"/>
      <w:pPr>
        <w:ind w:left="1962" w:hanging="488"/>
      </w:pPr>
      <w:rPr>
        <w:rFonts w:hint="default"/>
        <w:lang w:val="en-US" w:eastAsia="en-US" w:bidi="ar-SA"/>
      </w:rPr>
    </w:lvl>
    <w:lvl w:ilvl="2" w:tplc="09625716">
      <w:numFmt w:val="bullet"/>
      <w:lvlText w:val="•"/>
      <w:lvlJc w:val="left"/>
      <w:pPr>
        <w:ind w:left="2904" w:hanging="488"/>
      </w:pPr>
      <w:rPr>
        <w:rFonts w:hint="default"/>
        <w:lang w:val="en-US" w:eastAsia="en-US" w:bidi="ar-SA"/>
      </w:rPr>
    </w:lvl>
    <w:lvl w:ilvl="3" w:tplc="4C98F778">
      <w:numFmt w:val="bullet"/>
      <w:lvlText w:val="•"/>
      <w:lvlJc w:val="left"/>
      <w:pPr>
        <w:ind w:left="3846" w:hanging="488"/>
      </w:pPr>
      <w:rPr>
        <w:rFonts w:hint="default"/>
        <w:lang w:val="en-US" w:eastAsia="en-US" w:bidi="ar-SA"/>
      </w:rPr>
    </w:lvl>
    <w:lvl w:ilvl="4" w:tplc="7CFC3C1C">
      <w:numFmt w:val="bullet"/>
      <w:lvlText w:val="•"/>
      <w:lvlJc w:val="left"/>
      <w:pPr>
        <w:ind w:left="4788" w:hanging="488"/>
      </w:pPr>
      <w:rPr>
        <w:rFonts w:hint="default"/>
        <w:lang w:val="en-US" w:eastAsia="en-US" w:bidi="ar-SA"/>
      </w:rPr>
    </w:lvl>
    <w:lvl w:ilvl="5" w:tplc="67824648">
      <w:numFmt w:val="bullet"/>
      <w:lvlText w:val="•"/>
      <w:lvlJc w:val="left"/>
      <w:pPr>
        <w:ind w:left="5730" w:hanging="488"/>
      </w:pPr>
      <w:rPr>
        <w:rFonts w:hint="default"/>
        <w:lang w:val="en-US" w:eastAsia="en-US" w:bidi="ar-SA"/>
      </w:rPr>
    </w:lvl>
    <w:lvl w:ilvl="6" w:tplc="CB983C4E">
      <w:numFmt w:val="bullet"/>
      <w:lvlText w:val="•"/>
      <w:lvlJc w:val="left"/>
      <w:pPr>
        <w:ind w:left="6672" w:hanging="488"/>
      </w:pPr>
      <w:rPr>
        <w:rFonts w:hint="default"/>
        <w:lang w:val="en-US" w:eastAsia="en-US" w:bidi="ar-SA"/>
      </w:rPr>
    </w:lvl>
    <w:lvl w:ilvl="7" w:tplc="E3BC5F8A">
      <w:numFmt w:val="bullet"/>
      <w:lvlText w:val="•"/>
      <w:lvlJc w:val="left"/>
      <w:pPr>
        <w:ind w:left="7614" w:hanging="488"/>
      </w:pPr>
      <w:rPr>
        <w:rFonts w:hint="default"/>
        <w:lang w:val="en-US" w:eastAsia="en-US" w:bidi="ar-SA"/>
      </w:rPr>
    </w:lvl>
    <w:lvl w:ilvl="8" w:tplc="9C26FA2C">
      <w:numFmt w:val="bullet"/>
      <w:lvlText w:val="•"/>
      <w:lvlJc w:val="left"/>
      <w:pPr>
        <w:ind w:left="8556" w:hanging="488"/>
      </w:pPr>
      <w:rPr>
        <w:rFonts w:hint="default"/>
        <w:lang w:val="en-US" w:eastAsia="en-US" w:bidi="ar-SA"/>
      </w:rPr>
    </w:lvl>
  </w:abstractNum>
  <w:abstractNum w:abstractNumId="20">
    <w:nsid w:val="354E1DA3"/>
    <w:multiLevelType w:val="hybridMultilevel"/>
    <w:tmpl w:val="6CAA47E8"/>
    <w:lvl w:ilvl="0" w:tplc="E7B80D36">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B92CE0C">
      <w:numFmt w:val="bullet"/>
      <w:lvlText w:val="•"/>
      <w:lvlJc w:val="left"/>
      <w:pPr>
        <w:ind w:left="1530" w:hanging="360"/>
      </w:pPr>
      <w:rPr>
        <w:rFonts w:hint="default"/>
        <w:lang w:val="en-US" w:eastAsia="en-US" w:bidi="ar-SA"/>
      </w:rPr>
    </w:lvl>
    <w:lvl w:ilvl="2" w:tplc="163A0F92">
      <w:numFmt w:val="bullet"/>
      <w:lvlText w:val="•"/>
      <w:lvlJc w:val="left"/>
      <w:pPr>
        <w:ind w:left="2300" w:hanging="360"/>
      </w:pPr>
      <w:rPr>
        <w:rFonts w:hint="default"/>
        <w:lang w:val="en-US" w:eastAsia="en-US" w:bidi="ar-SA"/>
      </w:rPr>
    </w:lvl>
    <w:lvl w:ilvl="3" w:tplc="D2409518">
      <w:numFmt w:val="bullet"/>
      <w:lvlText w:val="•"/>
      <w:lvlJc w:val="left"/>
      <w:pPr>
        <w:ind w:left="3071" w:hanging="360"/>
      </w:pPr>
      <w:rPr>
        <w:rFonts w:hint="default"/>
        <w:lang w:val="en-US" w:eastAsia="en-US" w:bidi="ar-SA"/>
      </w:rPr>
    </w:lvl>
    <w:lvl w:ilvl="4" w:tplc="1DA6F0E4">
      <w:numFmt w:val="bullet"/>
      <w:lvlText w:val="•"/>
      <w:lvlJc w:val="left"/>
      <w:pPr>
        <w:ind w:left="3841" w:hanging="360"/>
      </w:pPr>
      <w:rPr>
        <w:rFonts w:hint="default"/>
        <w:lang w:val="en-US" w:eastAsia="en-US" w:bidi="ar-SA"/>
      </w:rPr>
    </w:lvl>
    <w:lvl w:ilvl="5" w:tplc="0B007720">
      <w:numFmt w:val="bullet"/>
      <w:lvlText w:val="•"/>
      <w:lvlJc w:val="left"/>
      <w:pPr>
        <w:ind w:left="4612" w:hanging="360"/>
      </w:pPr>
      <w:rPr>
        <w:rFonts w:hint="default"/>
        <w:lang w:val="en-US" w:eastAsia="en-US" w:bidi="ar-SA"/>
      </w:rPr>
    </w:lvl>
    <w:lvl w:ilvl="6" w:tplc="72825622">
      <w:numFmt w:val="bullet"/>
      <w:lvlText w:val="•"/>
      <w:lvlJc w:val="left"/>
      <w:pPr>
        <w:ind w:left="5382" w:hanging="360"/>
      </w:pPr>
      <w:rPr>
        <w:rFonts w:hint="default"/>
        <w:lang w:val="en-US" w:eastAsia="en-US" w:bidi="ar-SA"/>
      </w:rPr>
    </w:lvl>
    <w:lvl w:ilvl="7" w:tplc="D28245C0">
      <w:numFmt w:val="bullet"/>
      <w:lvlText w:val="•"/>
      <w:lvlJc w:val="left"/>
      <w:pPr>
        <w:ind w:left="6152" w:hanging="360"/>
      </w:pPr>
      <w:rPr>
        <w:rFonts w:hint="default"/>
        <w:lang w:val="en-US" w:eastAsia="en-US" w:bidi="ar-SA"/>
      </w:rPr>
    </w:lvl>
    <w:lvl w:ilvl="8" w:tplc="5E72CD42">
      <w:numFmt w:val="bullet"/>
      <w:lvlText w:val="•"/>
      <w:lvlJc w:val="left"/>
      <w:pPr>
        <w:ind w:left="6923" w:hanging="360"/>
      </w:pPr>
      <w:rPr>
        <w:rFonts w:hint="default"/>
        <w:lang w:val="en-US" w:eastAsia="en-US" w:bidi="ar-SA"/>
      </w:rPr>
    </w:lvl>
  </w:abstractNum>
  <w:abstractNum w:abstractNumId="21">
    <w:nsid w:val="39011AA8"/>
    <w:multiLevelType w:val="hybridMultilevel"/>
    <w:tmpl w:val="B16E6E4E"/>
    <w:lvl w:ilvl="0" w:tplc="01461732">
      <w:start w:val="1"/>
      <w:numFmt w:val="decimal"/>
      <w:lvlText w:val="%1."/>
      <w:lvlJc w:val="left"/>
      <w:pPr>
        <w:ind w:left="769" w:hanging="3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A562278">
      <w:numFmt w:val="bullet"/>
      <w:lvlText w:val="•"/>
      <w:lvlJc w:val="left"/>
      <w:pPr>
        <w:ind w:left="1558" w:hanging="390"/>
      </w:pPr>
      <w:rPr>
        <w:rFonts w:hint="default"/>
        <w:lang w:val="en-US" w:eastAsia="en-US" w:bidi="ar-SA"/>
      </w:rPr>
    </w:lvl>
    <w:lvl w:ilvl="2" w:tplc="BDB68650">
      <w:numFmt w:val="bullet"/>
      <w:lvlText w:val="•"/>
      <w:lvlJc w:val="left"/>
      <w:pPr>
        <w:ind w:left="2357" w:hanging="390"/>
      </w:pPr>
      <w:rPr>
        <w:rFonts w:hint="default"/>
        <w:lang w:val="en-US" w:eastAsia="en-US" w:bidi="ar-SA"/>
      </w:rPr>
    </w:lvl>
    <w:lvl w:ilvl="3" w:tplc="0AE8DB06">
      <w:numFmt w:val="bullet"/>
      <w:lvlText w:val="•"/>
      <w:lvlJc w:val="left"/>
      <w:pPr>
        <w:ind w:left="3156" w:hanging="390"/>
      </w:pPr>
      <w:rPr>
        <w:rFonts w:hint="default"/>
        <w:lang w:val="en-US" w:eastAsia="en-US" w:bidi="ar-SA"/>
      </w:rPr>
    </w:lvl>
    <w:lvl w:ilvl="4" w:tplc="381ACCE2">
      <w:numFmt w:val="bullet"/>
      <w:lvlText w:val="•"/>
      <w:lvlJc w:val="left"/>
      <w:pPr>
        <w:ind w:left="3955" w:hanging="390"/>
      </w:pPr>
      <w:rPr>
        <w:rFonts w:hint="default"/>
        <w:lang w:val="en-US" w:eastAsia="en-US" w:bidi="ar-SA"/>
      </w:rPr>
    </w:lvl>
    <w:lvl w:ilvl="5" w:tplc="763667AC">
      <w:numFmt w:val="bullet"/>
      <w:lvlText w:val="•"/>
      <w:lvlJc w:val="left"/>
      <w:pPr>
        <w:ind w:left="4754" w:hanging="390"/>
      </w:pPr>
      <w:rPr>
        <w:rFonts w:hint="default"/>
        <w:lang w:val="en-US" w:eastAsia="en-US" w:bidi="ar-SA"/>
      </w:rPr>
    </w:lvl>
    <w:lvl w:ilvl="6" w:tplc="A0BE3202">
      <w:numFmt w:val="bullet"/>
      <w:lvlText w:val="•"/>
      <w:lvlJc w:val="left"/>
      <w:pPr>
        <w:ind w:left="5552" w:hanging="390"/>
      </w:pPr>
      <w:rPr>
        <w:rFonts w:hint="default"/>
        <w:lang w:val="en-US" w:eastAsia="en-US" w:bidi="ar-SA"/>
      </w:rPr>
    </w:lvl>
    <w:lvl w:ilvl="7" w:tplc="F0766E9E">
      <w:numFmt w:val="bullet"/>
      <w:lvlText w:val="•"/>
      <w:lvlJc w:val="left"/>
      <w:pPr>
        <w:ind w:left="6351" w:hanging="390"/>
      </w:pPr>
      <w:rPr>
        <w:rFonts w:hint="default"/>
        <w:lang w:val="en-US" w:eastAsia="en-US" w:bidi="ar-SA"/>
      </w:rPr>
    </w:lvl>
    <w:lvl w:ilvl="8" w:tplc="3BAC8714">
      <w:numFmt w:val="bullet"/>
      <w:lvlText w:val="•"/>
      <w:lvlJc w:val="left"/>
      <w:pPr>
        <w:ind w:left="7150" w:hanging="390"/>
      </w:pPr>
      <w:rPr>
        <w:rFonts w:hint="default"/>
        <w:lang w:val="en-US" w:eastAsia="en-US" w:bidi="ar-SA"/>
      </w:rPr>
    </w:lvl>
  </w:abstractNum>
  <w:abstractNum w:abstractNumId="22">
    <w:nsid w:val="3A284455"/>
    <w:multiLevelType w:val="hybridMultilevel"/>
    <w:tmpl w:val="7C8C7B98"/>
    <w:lvl w:ilvl="0" w:tplc="FEE08666">
      <w:start w:val="1"/>
      <w:numFmt w:val="upperRoman"/>
      <w:lvlText w:val="%1."/>
      <w:lvlJc w:val="left"/>
      <w:pPr>
        <w:ind w:left="96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575CC73E">
      <w:numFmt w:val="bullet"/>
      <w:lvlText w:val="•"/>
      <w:lvlJc w:val="left"/>
      <w:pPr>
        <w:ind w:left="1908" w:hanging="500"/>
      </w:pPr>
      <w:rPr>
        <w:rFonts w:hint="default"/>
        <w:lang w:val="en-US" w:eastAsia="en-US" w:bidi="ar-SA"/>
      </w:rPr>
    </w:lvl>
    <w:lvl w:ilvl="2" w:tplc="077A1FFE">
      <w:numFmt w:val="bullet"/>
      <w:lvlText w:val="•"/>
      <w:lvlJc w:val="left"/>
      <w:pPr>
        <w:ind w:left="2856" w:hanging="500"/>
      </w:pPr>
      <w:rPr>
        <w:rFonts w:hint="default"/>
        <w:lang w:val="en-US" w:eastAsia="en-US" w:bidi="ar-SA"/>
      </w:rPr>
    </w:lvl>
    <w:lvl w:ilvl="3" w:tplc="D6783124">
      <w:numFmt w:val="bullet"/>
      <w:lvlText w:val="•"/>
      <w:lvlJc w:val="left"/>
      <w:pPr>
        <w:ind w:left="3804" w:hanging="500"/>
      </w:pPr>
      <w:rPr>
        <w:rFonts w:hint="default"/>
        <w:lang w:val="en-US" w:eastAsia="en-US" w:bidi="ar-SA"/>
      </w:rPr>
    </w:lvl>
    <w:lvl w:ilvl="4" w:tplc="8FFAFA78">
      <w:numFmt w:val="bullet"/>
      <w:lvlText w:val="•"/>
      <w:lvlJc w:val="left"/>
      <w:pPr>
        <w:ind w:left="4752" w:hanging="500"/>
      </w:pPr>
      <w:rPr>
        <w:rFonts w:hint="default"/>
        <w:lang w:val="en-US" w:eastAsia="en-US" w:bidi="ar-SA"/>
      </w:rPr>
    </w:lvl>
    <w:lvl w:ilvl="5" w:tplc="6BB43D78">
      <w:numFmt w:val="bullet"/>
      <w:lvlText w:val="•"/>
      <w:lvlJc w:val="left"/>
      <w:pPr>
        <w:ind w:left="5700" w:hanging="500"/>
      </w:pPr>
      <w:rPr>
        <w:rFonts w:hint="default"/>
        <w:lang w:val="en-US" w:eastAsia="en-US" w:bidi="ar-SA"/>
      </w:rPr>
    </w:lvl>
    <w:lvl w:ilvl="6" w:tplc="B16E7246">
      <w:numFmt w:val="bullet"/>
      <w:lvlText w:val="•"/>
      <w:lvlJc w:val="left"/>
      <w:pPr>
        <w:ind w:left="6648" w:hanging="500"/>
      </w:pPr>
      <w:rPr>
        <w:rFonts w:hint="default"/>
        <w:lang w:val="en-US" w:eastAsia="en-US" w:bidi="ar-SA"/>
      </w:rPr>
    </w:lvl>
    <w:lvl w:ilvl="7" w:tplc="62468BF0">
      <w:numFmt w:val="bullet"/>
      <w:lvlText w:val="•"/>
      <w:lvlJc w:val="left"/>
      <w:pPr>
        <w:ind w:left="7596" w:hanging="500"/>
      </w:pPr>
      <w:rPr>
        <w:rFonts w:hint="default"/>
        <w:lang w:val="en-US" w:eastAsia="en-US" w:bidi="ar-SA"/>
      </w:rPr>
    </w:lvl>
    <w:lvl w:ilvl="8" w:tplc="E9BED8D2">
      <w:numFmt w:val="bullet"/>
      <w:lvlText w:val="•"/>
      <w:lvlJc w:val="left"/>
      <w:pPr>
        <w:ind w:left="8544" w:hanging="500"/>
      </w:pPr>
      <w:rPr>
        <w:rFonts w:hint="default"/>
        <w:lang w:val="en-US" w:eastAsia="en-US" w:bidi="ar-SA"/>
      </w:rPr>
    </w:lvl>
  </w:abstractNum>
  <w:abstractNum w:abstractNumId="23">
    <w:nsid w:val="419F3B65"/>
    <w:multiLevelType w:val="hybridMultilevel"/>
    <w:tmpl w:val="B1301792"/>
    <w:lvl w:ilvl="0" w:tplc="BDD4EC7E">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6F0961C">
      <w:numFmt w:val="bullet"/>
      <w:lvlText w:val="•"/>
      <w:lvlJc w:val="left"/>
      <w:pPr>
        <w:ind w:left="1908" w:hanging="360"/>
      </w:pPr>
      <w:rPr>
        <w:rFonts w:hint="default"/>
        <w:lang w:val="en-US" w:eastAsia="en-US" w:bidi="ar-SA"/>
      </w:rPr>
    </w:lvl>
    <w:lvl w:ilvl="2" w:tplc="5DE82170">
      <w:numFmt w:val="bullet"/>
      <w:lvlText w:val="•"/>
      <w:lvlJc w:val="left"/>
      <w:pPr>
        <w:ind w:left="2856" w:hanging="360"/>
      </w:pPr>
      <w:rPr>
        <w:rFonts w:hint="default"/>
        <w:lang w:val="en-US" w:eastAsia="en-US" w:bidi="ar-SA"/>
      </w:rPr>
    </w:lvl>
    <w:lvl w:ilvl="3" w:tplc="451C9C3E">
      <w:numFmt w:val="bullet"/>
      <w:lvlText w:val="•"/>
      <w:lvlJc w:val="left"/>
      <w:pPr>
        <w:ind w:left="3804" w:hanging="360"/>
      </w:pPr>
      <w:rPr>
        <w:rFonts w:hint="default"/>
        <w:lang w:val="en-US" w:eastAsia="en-US" w:bidi="ar-SA"/>
      </w:rPr>
    </w:lvl>
    <w:lvl w:ilvl="4" w:tplc="6504E374">
      <w:numFmt w:val="bullet"/>
      <w:lvlText w:val="•"/>
      <w:lvlJc w:val="left"/>
      <w:pPr>
        <w:ind w:left="4752" w:hanging="360"/>
      </w:pPr>
      <w:rPr>
        <w:rFonts w:hint="default"/>
        <w:lang w:val="en-US" w:eastAsia="en-US" w:bidi="ar-SA"/>
      </w:rPr>
    </w:lvl>
    <w:lvl w:ilvl="5" w:tplc="7158D55C">
      <w:numFmt w:val="bullet"/>
      <w:lvlText w:val="•"/>
      <w:lvlJc w:val="left"/>
      <w:pPr>
        <w:ind w:left="5700" w:hanging="360"/>
      </w:pPr>
      <w:rPr>
        <w:rFonts w:hint="default"/>
        <w:lang w:val="en-US" w:eastAsia="en-US" w:bidi="ar-SA"/>
      </w:rPr>
    </w:lvl>
    <w:lvl w:ilvl="6" w:tplc="A9ACBF30">
      <w:numFmt w:val="bullet"/>
      <w:lvlText w:val="•"/>
      <w:lvlJc w:val="left"/>
      <w:pPr>
        <w:ind w:left="6648" w:hanging="360"/>
      </w:pPr>
      <w:rPr>
        <w:rFonts w:hint="default"/>
        <w:lang w:val="en-US" w:eastAsia="en-US" w:bidi="ar-SA"/>
      </w:rPr>
    </w:lvl>
    <w:lvl w:ilvl="7" w:tplc="4834469C">
      <w:numFmt w:val="bullet"/>
      <w:lvlText w:val="•"/>
      <w:lvlJc w:val="left"/>
      <w:pPr>
        <w:ind w:left="7596" w:hanging="360"/>
      </w:pPr>
      <w:rPr>
        <w:rFonts w:hint="default"/>
        <w:lang w:val="en-US" w:eastAsia="en-US" w:bidi="ar-SA"/>
      </w:rPr>
    </w:lvl>
    <w:lvl w:ilvl="8" w:tplc="39781ACC">
      <w:numFmt w:val="bullet"/>
      <w:lvlText w:val="•"/>
      <w:lvlJc w:val="left"/>
      <w:pPr>
        <w:ind w:left="8544" w:hanging="360"/>
      </w:pPr>
      <w:rPr>
        <w:rFonts w:hint="default"/>
        <w:lang w:val="en-US" w:eastAsia="en-US" w:bidi="ar-SA"/>
      </w:rPr>
    </w:lvl>
  </w:abstractNum>
  <w:abstractNum w:abstractNumId="24">
    <w:nsid w:val="455B7442"/>
    <w:multiLevelType w:val="hybridMultilevel"/>
    <w:tmpl w:val="945274BC"/>
    <w:lvl w:ilvl="0" w:tplc="DC344DA4">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C1ABE62">
      <w:numFmt w:val="bullet"/>
      <w:lvlText w:val="•"/>
      <w:lvlJc w:val="left"/>
      <w:pPr>
        <w:ind w:left="1908" w:hanging="488"/>
      </w:pPr>
      <w:rPr>
        <w:rFonts w:hint="default"/>
        <w:lang w:val="en-US" w:eastAsia="en-US" w:bidi="ar-SA"/>
      </w:rPr>
    </w:lvl>
    <w:lvl w:ilvl="2" w:tplc="2E167CC0">
      <w:numFmt w:val="bullet"/>
      <w:lvlText w:val="•"/>
      <w:lvlJc w:val="left"/>
      <w:pPr>
        <w:ind w:left="2856" w:hanging="488"/>
      </w:pPr>
      <w:rPr>
        <w:rFonts w:hint="default"/>
        <w:lang w:val="en-US" w:eastAsia="en-US" w:bidi="ar-SA"/>
      </w:rPr>
    </w:lvl>
    <w:lvl w:ilvl="3" w:tplc="442A4F00">
      <w:numFmt w:val="bullet"/>
      <w:lvlText w:val="•"/>
      <w:lvlJc w:val="left"/>
      <w:pPr>
        <w:ind w:left="3804" w:hanging="488"/>
      </w:pPr>
      <w:rPr>
        <w:rFonts w:hint="default"/>
        <w:lang w:val="en-US" w:eastAsia="en-US" w:bidi="ar-SA"/>
      </w:rPr>
    </w:lvl>
    <w:lvl w:ilvl="4" w:tplc="174C2CDE">
      <w:numFmt w:val="bullet"/>
      <w:lvlText w:val="•"/>
      <w:lvlJc w:val="left"/>
      <w:pPr>
        <w:ind w:left="4752" w:hanging="488"/>
      </w:pPr>
      <w:rPr>
        <w:rFonts w:hint="default"/>
        <w:lang w:val="en-US" w:eastAsia="en-US" w:bidi="ar-SA"/>
      </w:rPr>
    </w:lvl>
    <w:lvl w:ilvl="5" w:tplc="A01E166E">
      <w:numFmt w:val="bullet"/>
      <w:lvlText w:val="•"/>
      <w:lvlJc w:val="left"/>
      <w:pPr>
        <w:ind w:left="5700" w:hanging="488"/>
      </w:pPr>
      <w:rPr>
        <w:rFonts w:hint="default"/>
        <w:lang w:val="en-US" w:eastAsia="en-US" w:bidi="ar-SA"/>
      </w:rPr>
    </w:lvl>
    <w:lvl w:ilvl="6" w:tplc="E9447E20">
      <w:numFmt w:val="bullet"/>
      <w:lvlText w:val="•"/>
      <w:lvlJc w:val="left"/>
      <w:pPr>
        <w:ind w:left="6648" w:hanging="488"/>
      </w:pPr>
      <w:rPr>
        <w:rFonts w:hint="default"/>
        <w:lang w:val="en-US" w:eastAsia="en-US" w:bidi="ar-SA"/>
      </w:rPr>
    </w:lvl>
    <w:lvl w:ilvl="7" w:tplc="055C12B0">
      <w:numFmt w:val="bullet"/>
      <w:lvlText w:val="•"/>
      <w:lvlJc w:val="left"/>
      <w:pPr>
        <w:ind w:left="7596" w:hanging="488"/>
      </w:pPr>
      <w:rPr>
        <w:rFonts w:hint="default"/>
        <w:lang w:val="en-US" w:eastAsia="en-US" w:bidi="ar-SA"/>
      </w:rPr>
    </w:lvl>
    <w:lvl w:ilvl="8" w:tplc="596013DA">
      <w:numFmt w:val="bullet"/>
      <w:lvlText w:val="•"/>
      <w:lvlJc w:val="left"/>
      <w:pPr>
        <w:ind w:left="8544" w:hanging="488"/>
      </w:pPr>
      <w:rPr>
        <w:rFonts w:hint="default"/>
        <w:lang w:val="en-US" w:eastAsia="en-US" w:bidi="ar-SA"/>
      </w:rPr>
    </w:lvl>
  </w:abstractNum>
  <w:abstractNum w:abstractNumId="25">
    <w:nsid w:val="45E11E51"/>
    <w:multiLevelType w:val="hybridMultilevel"/>
    <w:tmpl w:val="8BE8B45C"/>
    <w:lvl w:ilvl="0" w:tplc="CD7A791E">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33C543A">
      <w:numFmt w:val="bullet"/>
      <w:lvlText w:val="•"/>
      <w:lvlJc w:val="left"/>
      <w:pPr>
        <w:ind w:left="1532" w:hanging="360"/>
      </w:pPr>
      <w:rPr>
        <w:rFonts w:hint="default"/>
        <w:lang w:val="en-US" w:eastAsia="en-US" w:bidi="ar-SA"/>
      </w:rPr>
    </w:lvl>
    <w:lvl w:ilvl="2" w:tplc="94B2E60E">
      <w:numFmt w:val="bullet"/>
      <w:lvlText w:val="•"/>
      <w:lvlJc w:val="left"/>
      <w:pPr>
        <w:ind w:left="2305" w:hanging="360"/>
      </w:pPr>
      <w:rPr>
        <w:rFonts w:hint="default"/>
        <w:lang w:val="en-US" w:eastAsia="en-US" w:bidi="ar-SA"/>
      </w:rPr>
    </w:lvl>
    <w:lvl w:ilvl="3" w:tplc="5BB0DCF8">
      <w:numFmt w:val="bullet"/>
      <w:lvlText w:val="•"/>
      <w:lvlJc w:val="left"/>
      <w:pPr>
        <w:ind w:left="3077" w:hanging="360"/>
      </w:pPr>
      <w:rPr>
        <w:rFonts w:hint="default"/>
        <w:lang w:val="en-US" w:eastAsia="en-US" w:bidi="ar-SA"/>
      </w:rPr>
    </w:lvl>
    <w:lvl w:ilvl="4" w:tplc="9246EE50">
      <w:numFmt w:val="bullet"/>
      <w:lvlText w:val="•"/>
      <w:lvlJc w:val="left"/>
      <w:pPr>
        <w:ind w:left="3850" w:hanging="360"/>
      </w:pPr>
      <w:rPr>
        <w:rFonts w:hint="default"/>
        <w:lang w:val="en-US" w:eastAsia="en-US" w:bidi="ar-SA"/>
      </w:rPr>
    </w:lvl>
    <w:lvl w:ilvl="5" w:tplc="F30A633E">
      <w:numFmt w:val="bullet"/>
      <w:lvlText w:val="•"/>
      <w:lvlJc w:val="left"/>
      <w:pPr>
        <w:ind w:left="4622" w:hanging="360"/>
      </w:pPr>
      <w:rPr>
        <w:rFonts w:hint="default"/>
        <w:lang w:val="en-US" w:eastAsia="en-US" w:bidi="ar-SA"/>
      </w:rPr>
    </w:lvl>
    <w:lvl w:ilvl="6" w:tplc="97E6DD3C">
      <w:numFmt w:val="bullet"/>
      <w:lvlText w:val="•"/>
      <w:lvlJc w:val="left"/>
      <w:pPr>
        <w:ind w:left="5395" w:hanging="360"/>
      </w:pPr>
      <w:rPr>
        <w:rFonts w:hint="default"/>
        <w:lang w:val="en-US" w:eastAsia="en-US" w:bidi="ar-SA"/>
      </w:rPr>
    </w:lvl>
    <w:lvl w:ilvl="7" w:tplc="D3168322">
      <w:numFmt w:val="bullet"/>
      <w:lvlText w:val="•"/>
      <w:lvlJc w:val="left"/>
      <w:pPr>
        <w:ind w:left="6167" w:hanging="360"/>
      </w:pPr>
      <w:rPr>
        <w:rFonts w:hint="default"/>
        <w:lang w:val="en-US" w:eastAsia="en-US" w:bidi="ar-SA"/>
      </w:rPr>
    </w:lvl>
    <w:lvl w:ilvl="8" w:tplc="17E2795A">
      <w:numFmt w:val="bullet"/>
      <w:lvlText w:val="•"/>
      <w:lvlJc w:val="left"/>
      <w:pPr>
        <w:ind w:left="6940" w:hanging="360"/>
      </w:pPr>
      <w:rPr>
        <w:rFonts w:hint="default"/>
        <w:lang w:val="en-US" w:eastAsia="en-US" w:bidi="ar-SA"/>
      </w:rPr>
    </w:lvl>
  </w:abstractNum>
  <w:abstractNum w:abstractNumId="26">
    <w:nsid w:val="45F74E68"/>
    <w:multiLevelType w:val="hybridMultilevel"/>
    <w:tmpl w:val="7EC0FC94"/>
    <w:lvl w:ilvl="0" w:tplc="6D42EB7C">
      <w:start w:val="1"/>
      <w:numFmt w:val="upperRoman"/>
      <w:lvlText w:val="%1."/>
      <w:lvlJc w:val="left"/>
      <w:pPr>
        <w:ind w:left="960" w:hanging="500"/>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766806CC">
      <w:numFmt w:val="bullet"/>
      <w:lvlText w:val="•"/>
      <w:lvlJc w:val="left"/>
      <w:pPr>
        <w:ind w:left="1908" w:hanging="500"/>
      </w:pPr>
      <w:rPr>
        <w:rFonts w:hint="default"/>
        <w:lang w:val="en-US" w:eastAsia="en-US" w:bidi="ar-SA"/>
      </w:rPr>
    </w:lvl>
    <w:lvl w:ilvl="2" w:tplc="2C867704">
      <w:numFmt w:val="bullet"/>
      <w:lvlText w:val="•"/>
      <w:lvlJc w:val="left"/>
      <w:pPr>
        <w:ind w:left="2856" w:hanging="500"/>
      </w:pPr>
      <w:rPr>
        <w:rFonts w:hint="default"/>
        <w:lang w:val="en-US" w:eastAsia="en-US" w:bidi="ar-SA"/>
      </w:rPr>
    </w:lvl>
    <w:lvl w:ilvl="3" w:tplc="3378EA5A">
      <w:numFmt w:val="bullet"/>
      <w:lvlText w:val="•"/>
      <w:lvlJc w:val="left"/>
      <w:pPr>
        <w:ind w:left="3804" w:hanging="500"/>
      </w:pPr>
      <w:rPr>
        <w:rFonts w:hint="default"/>
        <w:lang w:val="en-US" w:eastAsia="en-US" w:bidi="ar-SA"/>
      </w:rPr>
    </w:lvl>
    <w:lvl w:ilvl="4" w:tplc="1B144850">
      <w:numFmt w:val="bullet"/>
      <w:lvlText w:val="•"/>
      <w:lvlJc w:val="left"/>
      <w:pPr>
        <w:ind w:left="4752" w:hanging="500"/>
      </w:pPr>
      <w:rPr>
        <w:rFonts w:hint="default"/>
        <w:lang w:val="en-US" w:eastAsia="en-US" w:bidi="ar-SA"/>
      </w:rPr>
    </w:lvl>
    <w:lvl w:ilvl="5" w:tplc="A648BCDC">
      <w:numFmt w:val="bullet"/>
      <w:lvlText w:val="•"/>
      <w:lvlJc w:val="left"/>
      <w:pPr>
        <w:ind w:left="5700" w:hanging="500"/>
      </w:pPr>
      <w:rPr>
        <w:rFonts w:hint="default"/>
        <w:lang w:val="en-US" w:eastAsia="en-US" w:bidi="ar-SA"/>
      </w:rPr>
    </w:lvl>
    <w:lvl w:ilvl="6" w:tplc="B7C23B20">
      <w:numFmt w:val="bullet"/>
      <w:lvlText w:val="•"/>
      <w:lvlJc w:val="left"/>
      <w:pPr>
        <w:ind w:left="6648" w:hanging="500"/>
      </w:pPr>
      <w:rPr>
        <w:rFonts w:hint="default"/>
        <w:lang w:val="en-US" w:eastAsia="en-US" w:bidi="ar-SA"/>
      </w:rPr>
    </w:lvl>
    <w:lvl w:ilvl="7" w:tplc="BC2E9F34">
      <w:numFmt w:val="bullet"/>
      <w:lvlText w:val="•"/>
      <w:lvlJc w:val="left"/>
      <w:pPr>
        <w:ind w:left="7596" w:hanging="500"/>
      </w:pPr>
      <w:rPr>
        <w:rFonts w:hint="default"/>
        <w:lang w:val="en-US" w:eastAsia="en-US" w:bidi="ar-SA"/>
      </w:rPr>
    </w:lvl>
    <w:lvl w:ilvl="8" w:tplc="2838657E">
      <w:numFmt w:val="bullet"/>
      <w:lvlText w:val="•"/>
      <w:lvlJc w:val="left"/>
      <w:pPr>
        <w:ind w:left="8544" w:hanging="500"/>
      </w:pPr>
      <w:rPr>
        <w:rFonts w:hint="default"/>
        <w:lang w:val="en-US" w:eastAsia="en-US" w:bidi="ar-SA"/>
      </w:rPr>
    </w:lvl>
  </w:abstractNum>
  <w:abstractNum w:abstractNumId="27">
    <w:nsid w:val="4D836588"/>
    <w:multiLevelType w:val="hybridMultilevel"/>
    <w:tmpl w:val="9F806A24"/>
    <w:lvl w:ilvl="0" w:tplc="5508AE10">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26087BF0">
      <w:start w:val="1"/>
      <w:numFmt w:val="upperRoman"/>
      <w:lvlText w:val="%2."/>
      <w:lvlJc w:val="left"/>
      <w:pPr>
        <w:ind w:left="168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2" w:tplc="21004EC0">
      <w:numFmt w:val="bullet"/>
      <w:lvlText w:val="•"/>
      <w:lvlJc w:val="left"/>
      <w:pPr>
        <w:ind w:left="2653" w:hanging="500"/>
      </w:pPr>
      <w:rPr>
        <w:rFonts w:hint="default"/>
        <w:lang w:val="en-US" w:eastAsia="en-US" w:bidi="ar-SA"/>
      </w:rPr>
    </w:lvl>
    <w:lvl w:ilvl="3" w:tplc="B0BE2010">
      <w:numFmt w:val="bullet"/>
      <w:lvlText w:val="•"/>
      <w:lvlJc w:val="left"/>
      <w:pPr>
        <w:ind w:left="3626" w:hanging="500"/>
      </w:pPr>
      <w:rPr>
        <w:rFonts w:hint="default"/>
        <w:lang w:val="en-US" w:eastAsia="en-US" w:bidi="ar-SA"/>
      </w:rPr>
    </w:lvl>
    <w:lvl w:ilvl="4" w:tplc="80D053AE">
      <w:numFmt w:val="bullet"/>
      <w:lvlText w:val="•"/>
      <w:lvlJc w:val="left"/>
      <w:pPr>
        <w:ind w:left="4600" w:hanging="500"/>
      </w:pPr>
      <w:rPr>
        <w:rFonts w:hint="default"/>
        <w:lang w:val="en-US" w:eastAsia="en-US" w:bidi="ar-SA"/>
      </w:rPr>
    </w:lvl>
    <w:lvl w:ilvl="5" w:tplc="8CB8E22C">
      <w:numFmt w:val="bullet"/>
      <w:lvlText w:val="•"/>
      <w:lvlJc w:val="left"/>
      <w:pPr>
        <w:ind w:left="5573" w:hanging="500"/>
      </w:pPr>
      <w:rPr>
        <w:rFonts w:hint="default"/>
        <w:lang w:val="en-US" w:eastAsia="en-US" w:bidi="ar-SA"/>
      </w:rPr>
    </w:lvl>
    <w:lvl w:ilvl="6" w:tplc="3FA88104">
      <w:numFmt w:val="bullet"/>
      <w:lvlText w:val="•"/>
      <w:lvlJc w:val="left"/>
      <w:pPr>
        <w:ind w:left="6546" w:hanging="500"/>
      </w:pPr>
      <w:rPr>
        <w:rFonts w:hint="default"/>
        <w:lang w:val="en-US" w:eastAsia="en-US" w:bidi="ar-SA"/>
      </w:rPr>
    </w:lvl>
    <w:lvl w:ilvl="7" w:tplc="F7DC6328">
      <w:numFmt w:val="bullet"/>
      <w:lvlText w:val="•"/>
      <w:lvlJc w:val="left"/>
      <w:pPr>
        <w:ind w:left="7520" w:hanging="500"/>
      </w:pPr>
      <w:rPr>
        <w:rFonts w:hint="default"/>
        <w:lang w:val="en-US" w:eastAsia="en-US" w:bidi="ar-SA"/>
      </w:rPr>
    </w:lvl>
    <w:lvl w:ilvl="8" w:tplc="81AAFB8E">
      <w:numFmt w:val="bullet"/>
      <w:lvlText w:val="•"/>
      <w:lvlJc w:val="left"/>
      <w:pPr>
        <w:ind w:left="8493" w:hanging="500"/>
      </w:pPr>
      <w:rPr>
        <w:rFonts w:hint="default"/>
        <w:lang w:val="en-US" w:eastAsia="en-US" w:bidi="ar-SA"/>
      </w:rPr>
    </w:lvl>
  </w:abstractNum>
  <w:abstractNum w:abstractNumId="28">
    <w:nsid w:val="4F180F46"/>
    <w:multiLevelType w:val="hybridMultilevel"/>
    <w:tmpl w:val="56AEC74A"/>
    <w:lvl w:ilvl="0" w:tplc="EAE4EEB6">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452657FC">
      <w:start w:val="1"/>
      <w:numFmt w:val="lowerRoman"/>
      <w:lvlText w:val="%2."/>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BD9CA5AC">
      <w:start w:val="1"/>
      <w:numFmt w:val="decimal"/>
      <w:lvlText w:val="%3."/>
      <w:lvlJc w:val="left"/>
      <w:pPr>
        <w:ind w:left="1320" w:hanging="360"/>
        <w:jc w:val="left"/>
      </w:pPr>
      <w:rPr>
        <w:rFonts w:ascii="Bookman Old Style" w:eastAsia="Bookman Old Style" w:hAnsi="Bookman Old Style" w:cs="Bookman Old Style" w:hint="default"/>
        <w:b w:val="0"/>
        <w:bCs w:val="0"/>
        <w:i w:val="0"/>
        <w:iCs w:val="0"/>
        <w:spacing w:val="-1"/>
        <w:w w:val="98"/>
        <w:sz w:val="22"/>
        <w:szCs w:val="22"/>
        <w:lang w:val="en-US" w:eastAsia="en-US" w:bidi="ar-SA"/>
      </w:rPr>
    </w:lvl>
    <w:lvl w:ilvl="3" w:tplc="64A8DF96">
      <w:numFmt w:val="bullet"/>
      <w:lvlText w:val="•"/>
      <w:lvlJc w:val="left"/>
      <w:pPr>
        <w:ind w:left="3346" w:hanging="360"/>
      </w:pPr>
      <w:rPr>
        <w:rFonts w:hint="default"/>
        <w:lang w:val="en-US" w:eastAsia="en-US" w:bidi="ar-SA"/>
      </w:rPr>
    </w:lvl>
    <w:lvl w:ilvl="4" w:tplc="0E5C580E">
      <w:numFmt w:val="bullet"/>
      <w:lvlText w:val="•"/>
      <w:lvlJc w:val="left"/>
      <w:pPr>
        <w:ind w:left="4360" w:hanging="360"/>
      </w:pPr>
      <w:rPr>
        <w:rFonts w:hint="default"/>
        <w:lang w:val="en-US" w:eastAsia="en-US" w:bidi="ar-SA"/>
      </w:rPr>
    </w:lvl>
    <w:lvl w:ilvl="5" w:tplc="77601D10">
      <w:numFmt w:val="bullet"/>
      <w:lvlText w:val="•"/>
      <w:lvlJc w:val="left"/>
      <w:pPr>
        <w:ind w:left="5373" w:hanging="360"/>
      </w:pPr>
      <w:rPr>
        <w:rFonts w:hint="default"/>
        <w:lang w:val="en-US" w:eastAsia="en-US" w:bidi="ar-SA"/>
      </w:rPr>
    </w:lvl>
    <w:lvl w:ilvl="6" w:tplc="5722136A">
      <w:numFmt w:val="bullet"/>
      <w:lvlText w:val="•"/>
      <w:lvlJc w:val="left"/>
      <w:pPr>
        <w:ind w:left="6386" w:hanging="360"/>
      </w:pPr>
      <w:rPr>
        <w:rFonts w:hint="default"/>
        <w:lang w:val="en-US" w:eastAsia="en-US" w:bidi="ar-SA"/>
      </w:rPr>
    </w:lvl>
    <w:lvl w:ilvl="7" w:tplc="1A28B592">
      <w:numFmt w:val="bullet"/>
      <w:lvlText w:val="•"/>
      <w:lvlJc w:val="left"/>
      <w:pPr>
        <w:ind w:left="7400" w:hanging="360"/>
      </w:pPr>
      <w:rPr>
        <w:rFonts w:hint="default"/>
        <w:lang w:val="en-US" w:eastAsia="en-US" w:bidi="ar-SA"/>
      </w:rPr>
    </w:lvl>
    <w:lvl w:ilvl="8" w:tplc="48E29A10">
      <w:numFmt w:val="bullet"/>
      <w:lvlText w:val="•"/>
      <w:lvlJc w:val="left"/>
      <w:pPr>
        <w:ind w:left="8413" w:hanging="360"/>
      </w:pPr>
      <w:rPr>
        <w:rFonts w:hint="default"/>
        <w:lang w:val="en-US" w:eastAsia="en-US" w:bidi="ar-SA"/>
      </w:rPr>
    </w:lvl>
  </w:abstractNum>
  <w:abstractNum w:abstractNumId="29">
    <w:nsid w:val="502C6EEB"/>
    <w:multiLevelType w:val="hybridMultilevel"/>
    <w:tmpl w:val="089CB568"/>
    <w:lvl w:ilvl="0" w:tplc="099E35AA">
      <w:numFmt w:val="bullet"/>
      <w:lvlText w:val=""/>
      <w:lvlJc w:val="left"/>
      <w:pPr>
        <w:ind w:left="769" w:hanging="360"/>
      </w:pPr>
      <w:rPr>
        <w:rFonts w:ascii="Symbol" w:eastAsia="Symbol" w:hAnsi="Symbol" w:cs="Symbol" w:hint="default"/>
        <w:b w:val="0"/>
        <w:bCs w:val="0"/>
        <w:i w:val="0"/>
        <w:iCs w:val="0"/>
        <w:spacing w:val="0"/>
        <w:w w:val="99"/>
        <w:sz w:val="20"/>
        <w:szCs w:val="20"/>
        <w:lang w:val="en-US" w:eastAsia="en-US" w:bidi="ar-SA"/>
      </w:rPr>
    </w:lvl>
    <w:lvl w:ilvl="1" w:tplc="39C6CA76">
      <w:numFmt w:val="bullet"/>
      <w:lvlText w:val="•"/>
      <w:lvlJc w:val="left"/>
      <w:pPr>
        <w:ind w:left="1558" w:hanging="360"/>
      </w:pPr>
      <w:rPr>
        <w:rFonts w:hint="default"/>
        <w:lang w:val="en-US" w:eastAsia="en-US" w:bidi="ar-SA"/>
      </w:rPr>
    </w:lvl>
    <w:lvl w:ilvl="2" w:tplc="AFCEE390">
      <w:numFmt w:val="bullet"/>
      <w:lvlText w:val="•"/>
      <w:lvlJc w:val="left"/>
      <w:pPr>
        <w:ind w:left="2356" w:hanging="360"/>
      </w:pPr>
      <w:rPr>
        <w:rFonts w:hint="default"/>
        <w:lang w:val="en-US" w:eastAsia="en-US" w:bidi="ar-SA"/>
      </w:rPr>
    </w:lvl>
    <w:lvl w:ilvl="3" w:tplc="B5A8A6AC">
      <w:numFmt w:val="bullet"/>
      <w:lvlText w:val="•"/>
      <w:lvlJc w:val="left"/>
      <w:pPr>
        <w:ind w:left="3154" w:hanging="360"/>
      </w:pPr>
      <w:rPr>
        <w:rFonts w:hint="default"/>
        <w:lang w:val="en-US" w:eastAsia="en-US" w:bidi="ar-SA"/>
      </w:rPr>
    </w:lvl>
    <w:lvl w:ilvl="4" w:tplc="81A29118">
      <w:numFmt w:val="bullet"/>
      <w:lvlText w:val="•"/>
      <w:lvlJc w:val="left"/>
      <w:pPr>
        <w:ind w:left="3952" w:hanging="360"/>
      </w:pPr>
      <w:rPr>
        <w:rFonts w:hint="default"/>
        <w:lang w:val="en-US" w:eastAsia="en-US" w:bidi="ar-SA"/>
      </w:rPr>
    </w:lvl>
    <w:lvl w:ilvl="5" w:tplc="AC7CA2AE">
      <w:numFmt w:val="bullet"/>
      <w:lvlText w:val="•"/>
      <w:lvlJc w:val="left"/>
      <w:pPr>
        <w:ind w:left="4750" w:hanging="360"/>
      </w:pPr>
      <w:rPr>
        <w:rFonts w:hint="default"/>
        <w:lang w:val="en-US" w:eastAsia="en-US" w:bidi="ar-SA"/>
      </w:rPr>
    </w:lvl>
    <w:lvl w:ilvl="6" w:tplc="5950DF60">
      <w:numFmt w:val="bullet"/>
      <w:lvlText w:val="•"/>
      <w:lvlJc w:val="left"/>
      <w:pPr>
        <w:ind w:left="5548" w:hanging="360"/>
      </w:pPr>
      <w:rPr>
        <w:rFonts w:hint="default"/>
        <w:lang w:val="en-US" w:eastAsia="en-US" w:bidi="ar-SA"/>
      </w:rPr>
    </w:lvl>
    <w:lvl w:ilvl="7" w:tplc="1E1C801C">
      <w:numFmt w:val="bullet"/>
      <w:lvlText w:val="•"/>
      <w:lvlJc w:val="left"/>
      <w:pPr>
        <w:ind w:left="6346" w:hanging="360"/>
      </w:pPr>
      <w:rPr>
        <w:rFonts w:hint="default"/>
        <w:lang w:val="en-US" w:eastAsia="en-US" w:bidi="ar-SA"/>
      </w:rPr>
    </w:lvl>
    <w:lvl w:ilvl="8" w:tplc="587C0D24">
      <w:numFmt w:val="bullet"/>
      <w:lvlText w:val="•"/>
      <w:lvlJc w:val="left"/>
      <w:pPr>
        <w:ind w:left="7144" w:hanging="360"/>
      </w:pPr>
      <w:rPr>
        <w:rFonts w:hint="default"/>
        <w:lang w:val="en-US" w:eastAsia="en-US" w:bidi="ar-SA"/>
      </w:rPr>
    </w:lvl>
  </w:abstractNum>
  <w:abstractNum w:abstractNumId="30">
    <w:nsid w:val="55642AE0"/>
    <w:multiLevelType w:val="hybridMultilevel"/>
    <w:tmpl w:val="07B86D6A"/>
    <w:lvl w:ilvl="0" w:tplc="11C861DE">
      <w:numFmt w:val="bullet"/>
      <w:lvlText w:val=""/>
      <w:lvlJc w:val="left"/>
      <w:pPr>
        <w:ind w:left="769" w:hanging="360"/>
      </w:pPr>
      <w:rPr>
        <w:rFonts w:ascii="Symbol" w:eastAsia="Symbol" w:hAnsi="Symbol" w:cs="Symbol" w:hint="default"/>
        <w:b w:val="0"/>
        <w:bCs w:val="0"/>
        <w:i w:val="0"/>
        <w:iCs w:val="0"/>
        <w:spacing w:val="0"/>
        <w:w w:val="99"/>
        <w:sz w:val="20"/>
        <w:szCs w:val="20"/>
        <w:lang w:val="en-US" w:eastAsia="en-US" w:bidi="ar-SA"/>
      </w:rPr>
    </w:lvl>
    <w:lvl w:ilvl="1" w:tplc="0266527E">
      <w:numFmt w:val="bullet"/>
      <w:lvlText w:val="•"/>
      <w:lvlJc w:val="left"/>
      <w:pPr>
        <w:ind w:left="1557" w:hanging="360"/>
      </w:pPr>
      <w:rPr>
        <w:rFonts w:hint="default"/>
        <w:lang w:val="en-US" w:eastAsia="en-US" w:bidi="ar-SA"/>
      </w:rPr>
    </w:lvl>
    <w:lvl w:ilvl="2" w:tplc="0126622C">
      <w:numFmt w:val="bullet"/>
      <w:lvlText w:val="•"/>
      <w:lvlJc w:val="left"/>
      <w:pPr>
        <w:ind w:left="2354" w:hanging="360"/>
      </w:pPr>
      <w:rPr>
        <w:rFonts w:hint="default"/>
        <w:lang w:val="en-US" w:eastAsia="en-US" w:bidi="ar-SA"/>
      </w:rPr>
    </w:lvl>
    <w:lvl w:ilvl="3" w:tplc="A8881448">
      <w:numFmt w:val="bullet"/>
      <w:lvlText w:val="•"/>
      <w:lvlJc w:val="left"/>
      <w:pPr>
        <w:ind w:left="3151" w:hanging="360"/>
      </w:pPr>
      <w:rPr>
        <w:rFonts w:hint="default"/>
        <w:lang w:val="en-US" w:eastAsia="en-US" w:bidi="ar-SA"/>
      </w:rPr>
    </w:lvl>
    <w:lvl w:ilvl="4" w:tplc="4C8CF158">
      <w:numFmt w:val="bullet"/>
      <w:lvlText w:val="•"/>
      <w:lvlJc w:val="left"/>
      <w:pPr>
        <w:ind w:left="3948" w:hanging="360"/>
      </w:pPr>
      <w:rPr>
        <w:rFonts w:hint="default"/>
        <w:lang w:val="en-US" w:eastAsia="en-US" w:bidi="ar-SA"/>
      </w:rPr>
    </w:lvl>
    <w:lvl w:ilvl="5" w:tplc="70C0FE58">
      <w:numFmt w:val="bullet"/>
      <w:lvlText w:val="•"/>
      <w:lvlJc w:val="left"/>
      <w:pPr>
        <w:ind w:left="4745" w:hanging="360"/>
      </w:pPr>
      <w:rPr>
        <w:rFonts w:hint="default"/>
        <w:lang w:val="en-US" w:eastAsia="en-US" w:bidi="ar-SA"/>
      </w:rPr>
    </w:lvl>
    <w:lvl w:ilvl="6" w:tplc="22A2E350">
      <w:numFmt w:val="bullet"/>
      <w:lvlText w:val="•"/>
      <w:lvlJc w:val="left"/>
      <w:pPr>
        <w:ind w:left="5542" w:hanging="360"/>
      </w:pPr>
      <w:rPr>
        <w:rFonts w:hint="default"/>
        <w:lang w:val="en-US" w:eastAsia="en-US" w:bidi="ar-SA"/>
      </w:rPr>
    </w:lvl>
    <w:lvl w:ilvl="7" w:tplc="0A7A40C4">
      <w:numFmt w:val="bullet"/>
      <w:lvlText w:val="•"/>
      <w:lvlJc w:val="left"/>
      <w:pPr>
        <w:ind w:left="6339" w:hanging="360"/>
      </w:pPr>
      <w:rPr>
        <w:rFonts w:hint="default"/>
        <w:lang w:val="en-US" w:eastAsia="en-US" w:bidi="ar-SA"/>
      </w:rPr>
    </w:lvl>
    <w:lvl w:ilvl="8" w:tplc="1D768A46">
      <w:numFmt w:val="bullet"/>
      <w:lvlText w:val="•"/>
      <w:lvlJc w:val="left"/>
      <w:pPr>
        <w:ind w:left="7136" w:hanging="360"/>
      </w:pPr>
      <w:rPr>
        <w:rFonts w:hint="default"/>
        <w:lang w:val="en-US" w:eastAsia="en-US" w:bidi="ar-SA"/>
      </w:rPr>
    </w:lvl>
  </w:abstractNum>
  <w:abstractNum w:abstractNumId="31">
    <w:nsid w:val="5BC30726"/>
    <w:multiLevelType w:val="hybridMultilevel"/>
    <w:tmpl w:val="CAEC6DAC"/>
    <w:lvl w:ilvl="0" w:tplc="EDD48DC0">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F10A800">
      <w:numFmt w:val="bullet"/>
      <w:lvlText w:val="•"/>
      <w:lvlJc w:val="left"/>
      <w:pPr>
        <w:ind w:left="1908" w:hanging="360"/>
      </w:pPr>
      <w:rPr>
        <w:rFonts w:hint="default"/>
        <w:lang w:val="en-US" w:eastAsia="en-US" w:bidi="ar-SA"/>
      </w:rPr>
    </w:lvl>
    <w:lvl w:ilvl="2" w:tplc="A2C631F0">
      <w:numFmt w:val="bullet"/>
      <w:lvlText w:val="•"/>
      <w:lvlJc w:val="left"/>
      <w:pPr>
        <w:ind w:left="2856" w:hanging="360"/>
      </w:pPr>
      <w:rPr>
        <w:rFonts w:hint="default"/>
        <w:lang w:val="en-US" w:eastAsia="en-US" w:bidi="ar-SA"/>
      </w:rPr>
    </w:lvl>
    <w:lvl w:ilvl="3" w:tplc="367E0F08">
      <w:numFmt w:val="bullet"/>
      <w:lvlText w:val="•"/>
      <w:lvlJc w:val="left"/>
      <w:pPr>
        <w:ind w:left="3804" w:hanging="360"/>
      </w:pPr>
      <w:rPr>
        <w:rFonts w:hint="default"/>
        <w:lang w:val="en-US" w:eastAsia="en-US" w:bidi="ar-SA"/>
      </w:rPr>
    </w:lvl>
    <w:lvl w:ilvl="4" w:tplc="1C3ED1C6">
      <w:numFmt w:val="bullet"/>
      <w:lvlText w:val="•"/>
      <w:lvlJc w:val="left"/>
      <w:pPr>
        <w:ind w:left="4752" w:hanging="360"/>
      </w:pPr>
      <w:rPr>
        <w:rFonts w:hint="default"/>
        <w:lang w:val="en-US" w:eastAsia="en-US" w:bidi="ar-SA"/>
      </w:rPr>
    </w:lvl>
    <w:lvl w:ilvl="5" w:tplc="26C495AA">
      <w:numFmt w:val="bullet"/>
      <w:lvlText w:val="•"/>
      <w:lvlJc w:val="left"/>
      <w:pPr>
        <w:ind w:left="5700" w:hanging="360"/>
      </w:pPr>
      <w:rPr>
        <w:rFonts w:hint="default"/>
        <w:lang w:val="en-US" w:eastAsia="en-US" w:bidi="ar-SA"/>
      </w:rPr>
    </w:lvl>
    <w:lvl w:ilvl="6" w:tplc="0E6EE1E8">
      <w:numFmt w:val="bullet"/>
      <w:lvlText w:val="•"/>
      <w:lvlJc w:val="left"/>
      <w:pPr>
        <w:ind w:left="6648" w:hanging="360"/>
      </w:pPr>
      <w:rPr>
        <w:rFonts w:hint="default"/>
        <w:lang w:val="en-US" w:eastAsia="en-US" w:bidi="ar-SA"/>
      </w:rPr>
    </w:lvl>
    <w:lvl w:ilvl="7" w:tplc="27904B78">
      <w:numFmt w:val="bullet"/>
      <w:lvlText w:val="•"/>
      <w:lvlJc w:val="left"/>
      <w:pPr>
        <w:ind w:left="7596" w:hanging="360"/>
      </w:pPr>
      <w:rPr>
        <w:rFonts w:hint="default"/>
        <w:lang w:val="en-US" w:eastAsia="en-US" w:bidi="ar-SA"/>
      </w:rPr>
    </w:lvl>
    <w:lvl w:ilvl="8" w:tplc="B2B44F98">
      <w:numFmt w:val="bullet"/>
      <w:lvlText w:val="•"/>
      <w:lvlJc w:val="left"/>
      <w:pPr>
        <w:ind w:left="8544" w:hanging="360"/>
      </w:pPr>
      <w:rPr>
        <w:rFonts w:hint="default"/>
        <w:lang w:val="en-US" w:eastAsia="en-US" w:bidi="ar-SA"/>
      </w:rPr>
    </w:lvl>
  </w:abstractNum>
  <w:abstractNum w:abstractNumId="32">
    <w:nsid w:val="5E854DC9"/>
    <w:multiLevelType w:val="hybridMultilevel"/>
    <w:tmpl w:val="D9BC9274"/>
    <w:lvl w:ilvl="0" w:tplc="E46ECB02">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C502F3A">
      <w:numFmt w:val="bullet"/>
      <w:lvlText w:val="•"/>
      <w:lvlJc w:val="left"/>
      <w:pPr>
        <w:ind w:left="1501" w:hanging="360"/>
      </w:pPr>
      <w:rPr>
        <w:rFonts w:hint="default"/>
        <w:lang w:val="en-US" w:eastAsia="en-US" w:bidi="ar-SA"/>
      </w:rPr>
    </w:lvl>
    <w:lvl w:ilvl="2" w:tplc="3A285D88">
      <w:numFmt w:val="bullet"/>
      <w:lvlText w:val="•"/>
      <w:lvlJc w:val="left"/>
      <w:pPr>
        <w:ind w:left="2243" w:hanging="360"/>
      </w:pPr>
      <w:rPr>
        <w:rFonts w:hint="default"/>
        <w:lang w:val="en-US" w:eastAsia="en-US" w:bidi="ar-SA"/>
      </w:rPr>
    </w:lvl>
    <w:lvl w:ilvl="3" w:tplc="82BA8F04">
      <w:numFmt w:val="bullet"/>
      <w:lvlText w:val="•"/>
      <w:lvlJc w:val="left"/>
      <w:pPr>
        <w:ind w:left="2985" w:hanging="360"/>
      </w:pPr>
      <w:rPr>
        <w:rFonts w:hint="default"/>
        <w:lang w:val="en-US" w:eastAsia="en-US" w:bidi="ar-SA"/>
      </w:rPr>
    </w:lvl>
    <w:lvl w:ilvl="4" w:tplc="2876991A">
      <w:numFmt w:val="bullet"/>
      <w:lvlText w:val="•"/>
      <w:lvlJc w:val="left"/>
      <w:pPr>
        <w:ind w:left="3727" w:hanging="360"/>
      </w:pPr>
      <w:rPr>
        <w:rFonts w:hint="default"/>
        <w:lang w:val="en-US" w:eastAsia="en-US" w:bidi="ar-SA"/>
      </w:rPr>
    </w:lvl>
    <w:lvl w:ilvl="5" w:tplc="22A2EBF6">
      <w:numFmt w:val="bullet"/>
      <w:lvlText w:val="•"/>
      <w:lvlJc w:val="left"/>
      <w:pPr>
        <w:ind w:left="4469" w:hanging="360"/>
      </w:pPr>
      <w:rPr>
        <w:rFonts w:hint="default"/>
        <w:lang w:val="en-US" w:eastAsia="en-US" w:bidi="ar-SA"/>
      </w:rPr>
    </w:lvl>
    <w:lvl w:ilvl="6" w:tplc="B9DCAA66">
      <w:numFmt w:val="bullet"/>
      <w:lvlText w:val="•"/>
      <w:lvlJc w:val="left"/>
      <w:pPr>
        <w:ind w:left="5210" w:hanging="360"/>
      </w:pPr>
      <w:rPr>
        <w:rFonts w:hint="default"/>
        <w:lang w:val="en-US" w:eastAsia="en-US" w:bidi="ar-SA"/>
      </w:rPr>
    </w:lvl>
    <w:lvl w:ilvl="7" w:tplc="967C82B0">
      <w:numFmt w:val="bullet"/>
      <w:lvlText w:val="•"/>
      <w:lvlJc w:val="left"/>
      <w:pPr>
        <w:ind w:left="5952" w:hanging="360"/>
      </w:pPr>
      <w:rPr>
        <w:rFonts w:hint="default"/>
        <w:lang w:val="en-US" w:eastAsia="en-US" w:bidi="ar-SA"/>
      </w:rPr>
    </w:lvl>
    <w:lvl w:ilvl="8" w:tplc="39560AD8">
      <w:numFmt w:val="bullet"/>
      <w:lvlText w:val="•"/>
      <w:lvlJc w:val="left"/>
      <w:pPr>
        <w:ind w:left="6694" w:hanging="360"/>
      </w:pPr>
      <w:rPr>
        <w:rFonts w:hint="default"/>
        <w:lang w:val="en-US" w:eastAsia="en-US" w:bidi="ar-SA"/>
      </w:rPr>
    </w:lvl>
  </w:abstractNum>
  <w:abstractNum w:abstractNumId="33">
    <w:nsid w:val="608F26CA"/>
    <w:multiLevelType w:val="hybridMultilevel"/>
    <w:tmpl w:val="8190F39E"/>
    <w:lvl w:ilvl="0" w:tplc="9F60C57A">
      <w:start w:val="1"/>
      <w:numFmt w:val="decimal"/>
      <w:lvlText w:val="%1."/>
      <w:lvlJc w:val="left"/>
      <w:pPr>
        <w:ind w:left="16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3B8935C">
      <w:numFmt w:val="bullet"/>
      <w:lvlText w:val="•"/>
      <w:lvlJc w:val="left"/>
      <w:pPr>
        <w:ind w:left="2556" w:hanging="360"/>
      </w:pPr>
      <w:rPr>
        <w:rFonts w:hint="default"/>
        <w:lang w:val="en-US" w:eastAsia="en-US" w:bidi="ar-SA"/>
      </w:rPr>
    </w:lvl>
    <w:lvl w:ilvl="2" w:tplc="D95886FA">
      <w:numFmt w:val="bullet"/>
      <w:lvlText w:val="•"/>
      <w:lvlJc w:val="left"/>
      <w:pPr>
        <w:ind w:left="3432" w:hanging="360"/>
      </w:pPr>
      <w:rPr>
        <w:rFonts w:hint="default"/>
        <w:lang w:val="en-US" w:eastAsia="en-US" w:bidi="ar-SA"/>
      </w:rPr>
    </w:lvl>
    <w:lvl w:ilvl="3" w:tplc="9A5EAAD4">
      <w:numFmt w:val="bullet"/>
      <w:lvlText w:val="•"/>
      <w:lvlJc w:val="left"/>
      <w:pPr>
        <w:ind w:left="4308" w:hanging="360"/>
      </w:pPr>
      <w:rPr>
        <w:rFonts w:hint="default"/>
        <w:lang w:val="en-US" w:eastAsia="en-US" w:bidi="ar-SA"/>
      </w:rPr>
    </w:lvl>
    <w:lvl w:ilvl="4" w:tplc="FF4472AA">
      <w:numFmt w:val="bullet"/>
      <w:lvlText w:val="•"/>
      <w:lvlJc w:val="left"/>
      <w:pPr>
        <w:ind w:left="5184" w:hanging="360"/>
      </w:pPr>
      <w:rPr>
        <w:rFonts w:hint="default"/>
        <w:lang w:val="en-US" w:eastAsia="en-US" w:bidi="ar-SA"/>
      </w:rPr>
    </w:lvl>
    <w:lvl w:ilvl="5" w:tplc="4058BE14">
      <w:numFmt w:val="bullet"/>
      <w:lvlText w:val="•"/>
      <w:lvlJc w:val="left"/>
      <w:pPr>
        <w:ind w:left="6060" w:hanging="360"/>
      </w:pPr>
      <w:rPr>
        <w:rFonts w:hint="default"/>
        <w:lang w:val="en-US" w:eastAsia="en-US" w:bidi="ar-SA"/>
      </w:rPr>
    </w:lvl>
    <w:lvl w:ilvl="6" w:tplc="7A42AC78">
      <w:numFmt w:val="bullet"/>
      <w:lvlText w:val="•"/>
      <w:lvlJc w:val="left"/>
      <w:pPr>
        <w:ind w:left="6936" w:hanging="360"/>
      </w:pPr>
      <w:rPr>
        <w:rFonts w:hint="default"/>
        <w:lang w:val="en-US" w:eastAsia="en-US" w:bidi="ar-SA"/>
      </w:rPr>
    </w:lvl>
    <w:lvl w:ilvl="7" w:tplc="2C6ED326">
      <w:numFmt w:val="bullet"/>
      <w:lvlText w:val="•"/>
      <w:lvlJc w:val="left"/>
      <w:pPr>
        <w:ind w:left="7812" w:hanging="360"/>
      </w:pPr>
      <w:rPr>
        <w:rFonts w:hint="default"/>
        <w:lang w:val="en-US" w:eastAsia="en-US" w:bidi="ar-SA"/>
      </w:rPr>
    </w:lvl>
    <w:lvl w:ilvl="8" w:tplc="E99EF3B2">
      <w:numFmt w:val="bullet"/>
      <w:lvlText w:val="•"/>
      <w:lvlJc w:val="left"/>
      <w:pPr>
        <w:ind w:left="8688" w:hanging="360"/>
      </w:pPr>
      <w:rPr>
        <w:rFonts w:hint="default"/>
        <w:lang w:val="en-US" w:eastAsia="en-US" w:bidi="ar-SA"/>
      </w:rPr>
    </w:lvl>
  </w:abstractNum>
  <w:abstractNum w:abstractNumId="34">
    <w:nsid w:val="68927D6C"/>
    <w:multiLevelType w:val="hybridMultilevel"/>
    <w:tmpl w:val="FAAC35FE"/>
    <w:lvl w:ilvl="0" w:tplc="BE88F1C2">
      <w:start w:val="1"/>
      <w:numFmt w:val="decimal"/>
      <w:lvlText w:val="%1)"/>
      <w:lvlJc w:val="left"/>
      <w:pPr>
        <w:ind w:left="1080" w:hanging="370"/>
        <w:jc w:val="left"/>
      </w:pPr>
      <w:rPr>
        <w:rFonts w:ascii="Arial" w:eastAsia="Arial" w:hAnsi="Arial" w:cs="Arial" w:hint="default"/>
        <w:b w:val="0"/>
        <w:bCs w:val="0"/>
        <w:i w:val="0"/>
        <w:iCs w:val="0"/>
        <w:spacing w:val="-1"/>
        <w:w w:val="100"/>
        <w:sz w:val="28"/>
        <w:szCs w:val="28"/>
        <w:lang w:val="en-US" w:eastAsia="en-US" w:bidi="ar-SA"/>
      </w:rPr>
    </w:lvl>
    <w:lvl w:ilvl="1" w:tplc="57468336">
      <w:numFmt w:val="bullet"/>
      <w:lvlText w:val="•"/>
      <w:lvlJc w:val="left"/>
      <w:pPr>
        <w:ind w:left="2016" w:hanging="370"/>
      </w:pPr>
      <w:rPr>
        <w:rFonts w:hint="default"/>
        <w:lang w:val="en-US" w:eastAsia="en-US" w:bidi="ar-SA"/>
      </w:rPr>
    </w:lvl>
    <w:lvl w:ilvl="2" w:tplc="5268BCEC">
      <w:numFmt w:val="bullet"/>
      <w:lvlText w:val="•"/>
      <w:lvlJc w:val="left"/>
      <w:pPr>
        <w:ind w:left="2952" w:hanging="370"/>
      </w:pPr>
      <w:rPr>
        <w:rFonts w:hint="default"/>
        <w:lang w:val="en-US" w:eastAsia="en-US" w:bidi="ar-SA"/>
      </w:rPr>
    </w:lvl>
    <w:lvl w:ilvl="3" w:tplc="36F0E682">
      <w:numFmt w:val="bullet"/>
      <w:lvlText w:val="•"/>
      <w:lvlJc w:val="left"/>
      <w:pPr>
        <w:ind w:left="3888" w:hanging="370"/>
      </w:pPr>
      <w:rPr>
        <w:rFonts w:hint="default"/>
        <w:lang w:val="en-US" w:eastAsia="en-US" w:bidi="ar-SA"/>
      </w:rPr>
    </w:lvl>
    <w:lvl w:ilvl="4" w:tplc="8C54E324">
      <w:numFmt w:val="bullet"/>
      <w:lvlText w:val="•"/>
      <w:lvlJc w:val="left"/>
      <w:pPr>
        <w:ind w:left="4824" w:hanging="370"/>
      </w:pPr>
      <w:rPr>
        <w:rFonts w:hint="default"/>
        <w:lang w:val="en-US" w:eastAsia="en-US" w:bidi="ar-SA"/>
      </w:rPr>
    </w:lvl>
    <w:lvl w:ilvl="5" w:tplc="994ED30E">
      <w:numFmt w:val="bullet"/>
      <w:lvlText w:val="•"/>
      <w:lvlJc w:val="left"/>
      <w:pPr>
        <w:ind w:left="5760" w:hanging="370"/>
      </w:pPr>
      <w:rPr>
        <w:rFonts w:hint="default"/>
        <w:lang w:val="en-US" w:eastAsia="en-US" w:bidi="ar-SA"/>
      </w:rPr>
    </w:lvl>
    <w:lvl w:ilvl="6" w:tplc="659C736A">
      <w:numFmt w:val="bullet"/>
      <w:lvlText w:val="•"/>
      <w:lvlJc w:val="left"/>
      <w:pPr>
        <w:ind w:left="6696" w:hanging="370"/>
      </w:pPr>
      <w:rPr>
        <w:rFonts w:hint="default"/>
        <w:lang w:val="en-US" w:eastAsia="en-US" w:bidi="ar-SA"/>
      </w:rPr>
    </w:lvl>
    <w:lvl w:ilvl="7" w:tplc="0E7AB300">
      <w:numFmt w:val="bullet"/>
      <w:lvlText w:val="•"/>
      <w:lvlJc w:val="left"/>
      <w:pPr>
        <w:ind w:left="7632" w:hanging="370"/>
      </w:pPr>
      <w:rPr>
        <w:rFonts w:hint="default"/>
        <w:lang w:val="en-US" w:eastAsia="en-US" w:bidi="ar-SA"/>
      </w:rPr>
    </w:lvl>
    <w:lvl w:ilvl="8" w:tplc="B4500172">
      <w:numFmt w:val="bullet"/>
      <w:lvlText w:val="•"/>
      <w:lvlJc w:val="left"/>
      <w:pPr>
        <w:ind w:left="8568" w:hanging="370"/>
      </w:pPr>
      <w:rPr>
        <w:rFonts w:hint="default"/>
        <w:lang w:val="en-US" w:eastAsia="en-US" w:bidi="ar-SA"/>
      </w:rPr>
    </w:lvl>
  </w:abstractNum>
  <w:abstractNum w:abstractNumId="35">
    <w:nsid w:val="7323479C"/>
    <w:multiLevelType w:val="hybridMultilevel"/>
    <w:tmpl w:val="DCA2F1D4"/>
    <w:lvl w:ilvl="0" w:tplc="027E0F04">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BDE5E3C">
      <w:numFmt w:val="bullet"/>
      <w:lvlText w:val="•"/>
      <w:lvlJc w:val="left"/>
      <w:pPr>
        <w:ind w:left="1908" w:hanging="360"/>
      </w:pPr>
      <w:rPr>
        <w:rFonts w:hint="default"/>
        <w:lang w:val="en-US" w:eastAsia="en-US" w:bidi="ar-SA"/>
      </w:rPr>
    </w:lvl>
    <w:lvl w:ilvl="2" w:tplc="B5FC238C">
      <w:numFmt w:val="bullet"/>
      <w:lvlText w:val="•"/>
      <w:lvlJc w:val="left"/>
      <w:pPr>
        <w:ind w:left="2856" w:hanging="360"/>
      </w:pPr>
      <w:rPr>
        <w:rFonts w:hint="default"/>
        <w:lang w:val="en-US" w:eastAsia="en-US" w:bidi="ar-SA"/>
      </w:rPr>
    </w:lvl>
    <w:lvl w:ilvl="3" w:tplc="26F841DC">
      <w:numFmt w:val="bullet"/>
      <w:lvlText w:val="•"/>
      <w:lvlJc w:val="left"/>
      <w:pPr>
        <w:ind w:left="3804" w:hanging="360"/>
      </w:pPr>
      <w:rPr>
        <w:rFonts w:hint="default"/>
        <w:lang w:val="en-US" w:eastAsia="en-US" w:bidi="ar-SA"/>
      </w:rPr>
    </w:lvl>
    <w:lvl w:ilvl="4" w:tplc="FC5C1F06">
      <w:numFmt w:val="bullet"/>
      <w:lvlText w:val="•"/>
      <w:lvlJc w:val="left"/>
      <w:pPr>
        <w:ind w:left="4752" w:hanging="360"/>
      </w:pPr>
      <w:rPr>
        <w:rFonts w:hint="default"/>
        <w:lang w:val="en-US" w:eastAsia="en-US" w:bidi="ar-SA"/>
      </w:rPr>
    </w:lvl>
    <w:lvl w:ilvl="5" w:tplc="ACB424B2">
      <w:numFmt w:val="bullet"/>
      <w:lvlText w:val="•"/>
      <w:lvlJc w:val="left"/>
      <w:pPr>
        <w:ind w:left="5700" w:hanging="360"/>
      </w:pPr>
      <w:rPr>
        <w:rFonts w:hint="default"/>
        <w:lang w:val="en-US" w:eastAsia="en-US" w:bidi="ar-SA"/>
      </w:rPr>
    </w:lvl>
    <w:lvl w:ilvl="6" w:tplc="0BB0C8E2">
      <w:numFmt w:val="bullet"/>
      <w:lvlText w:val="•"/>
      <w:lvlJc w:val="left"/>
      <w:pPr>
        <w:ind w:left="6648" w:hanging="360"/>
      </w:pPr>
      <w:rPr>
        <w:rFonts w:hint="default"/>
        <w:lang w:val="en-US" w:eastAsia="en-US" w:bidi="ar-SA"/>
      </w:rPr>
    </w:lvl>
    <w:lvl w:ilvl="7" w:tplc="0778E9EE">
      <w:numFmt w:val="bullet"/>
      <w:lvlText w:val="•"/>
      <w:lvlJc w:val="left"/>
      <w:pPr>
        <w:ind w:left="7596" w:hanging="360"/>
      </w:pPr>
      <w:rPr>
        <w:rFonts w:hint="default"/>
        <w:lang w:val="en-US" w:eastAsia="en-US" w:bidi="ar-SA"/>
      </w:rPr>
    </w:lvl>
    <w:lvl w:ilvl="8" w:tplc="13F8958E">
      <w:numFmt w:val="bullet"/>
      <w:lvlText w:val="•"/>
      <w:lvlJc w:val="left"/>
      <w:pPr>
        <w:ind w:left="8544" w:hanging="360"/>
      </w:pPr>
      <w:rPr>
        <w:rFonts w:hint="default"/>
        <w:lang w:val="en-US" w:eastAsia="en-US" w:bidi="ar-SA"/>
      </w:rPr>
    </w:lvl>
  </w:abstractNum>
  <w:abstractNum w:abstractNumId="36">
    <w:nsid w:val="74D72916"/>
    <w:multiLevelType w:val="hybridMultilevel"/>
    <w:tmpl w:val="B1A805BA"/>
    <w:lvl w:ilvl="0" w:tplc="2092C500">
      <w:start w:val="1"/>
      <w:numFmt w:val="decimal"/>
      <w:lvlText w:val="%1."/>
      <w:lvlJc w:val="left"/>
      <w:pPr>
        <w:ind w:left="7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FF6C1C4">
      <w:numFmt w:val="bullet"/>
      <w:lvlText w:val="•"/>
      <w:lvlJc w:val="left"/>
      <w:pPr>
        <w:ind w:left="1544" w:hanging="360"/>
      </w:pPr>
      <w:rPr>
        <w:rFonts w:hint="default"/>
        <w:lang w:val="en-US" w:eastAsia="en-US" w:bidi="ar-SA"/>
      </w:rPr>
    </w:lvl>
    <w:lvl w:ilvl="2" w:tplc="00AE4CCA">
      <w:numFmt w:val="bullet"/>
      <w:lvlText w:val="•"/>
      <w:lvlJc w:val="left"/>
      <w:pPr>
        <w:ind w:left="2328" w:hanging="360"/>
      </w:pPr>
      <w:rPr>
        <w:rFonts w:hint="default"/>
        <w:lang w:val="en-US" w:eastAsia="en-US" w:bidi="ar-SA"/>
      </w:rPr>
    </w:lvl>
    <w:lvl w:ilvl="3" w:tplc="3BE41ACC">
      <w:numFmt w:val="bullet"/>
      <w:lvlText w:val="•"/>
      <w:lvlJc w:val="left"/>
      <w:pPr>
        <w:ind w:left="3113" w:hanging="360"/>
      </w:pPr>
      <w:rPr>
        <w:rFonts w:hint="default"/>
        <w:lang w:val="en-US" w:eastAsia="en-US" w:bidi="ar-SA"/>
      </w:rPr>
    </w:lvl>
    <w:lvl w:ilvl="4" w:tplc="71927CB2">
      <w:numFmt w:val="bullet"/>
      <w:lvlText w:val="•"/>
      <w:lvlJc w:val="left"/>
      <w:pPr>
        <w:ind w:left="3897" w:hanging="360"/>
      </w:pPr>
      <w:rPr>
        <w:rFonts w:hint="default"/>
        <w:lang w:val="en-US" w:eastAsia="en-US" w:bidi="ar-SA"/>
      </w:rPr>
    </w:lvl>
    <w:lvl w:ilvl="5" w:tplc="2F6EFEB0">
      <w:numFmt w:val="bullet"/>
      <w:lvlText w:val="•"/>
      <w:lvlJc w:val="left"/>
      <w:pPr>
        <w:ind w:left="4682" w:hanging="360"/>
      </w:pPr>
      <w:rPr>
        <w:rFonts w:hint="default"/>
        <w:lang w:val="en-US" w:eastAsia="en-US" w:bidi="ar-SA"/>
      </w:rPr>
    </w:lvl>
    <w:lvl w:ilvl="6" w:tplc="58F4DA76">
      <w:numFmt w:val="bullet"/>
      <w:lvlText w:val="•"/>
      <w:lvlJc w:val="left"/>
      <w:pPr>
        <w:ind w:left="5466" w:hanging="360"/>
      </w:pPr>
      <w:rPr>
        <w:rFonts w:hint="default"/>
        <w:lang w:val="en-US" w:eastAsia="en-US" w:bidi="ar-SA"/>
      </w:rPr>
    </w:lvl>
    <w:lvl w:ilvl="7" w:tplc="712AC814">
      <w:numFmt w:val="bullet"/>
      <w:lvlText w:val="•"/>
      <w:lvlJc w:val="left"/>
      <w:pPr>
        <w:ind w:left="6250" w:hanging="360"/>
      </w:pPr>
      <w:rPr>
        <w:rFonts w:hint="default"/>
        <w:lang w:val="en-US" w:eastAsia="en-US" w:bidi="ar-SA"/>
      </w:rPr>
    </w:lvl>
    <w:lvl w:ilvl="8" w:tplc="42F08164">
      <w:numFmt w:val="bullet"/>
      <w:lvlText w:val="•"/>
      <w:lvlJc w:val="left"/>
      <w:pPr>
        <w:ind w:left="7035" w:hanging="360"/>
      </w:pPr>
      <w:rPr>
        <w:rFonts w:hint="default"/>
        <w:lang w:val="en-US" w:eastAsia="en-US" w:bidi="ar-SA"/>
      </w:rPr>
    </w:lvl>
  </w:abstractNum>
  <w:abstractNum w:abstractNumId="37">
    <w:nsid w:val="762E1352"/>
    <w:multiLevelType w:val="hybridMultilevel"/>
    <w:tmpl w:val="E710E6DA"/>
    <w:lvl w:ilvl="0" w:tplc="D81AFF88">
      <w:numFmt w:val="bullet"/>
      <w:lvlText w:val="-"/>
      <w:lvlJc w:val="left"/>
      <w:pPr>
        <w:ind w:left="744" w:hanging="164"/>
      </w:pPr>
      <w:rPr>
        <w:rFonts w:ascii="Times New Roman" w:eastAsia="Times New Roman" w:hAnsi="Times New Roman" w:cs="Times New Roman" w:hint="default"/>
        <w:b w:val="0"/>
        <w:bCs w:val="0"/>
        <w:i w:val="0"/>
        <w:iCs w:val="0"/>
        <w:spacing w:val="0"/>
        <w:w w:val="100"/>
        <w:sz w:val="28"/>
        <w:szCs w:val="28"/>
        <w:lang w:val="en-US" w:eastAsia="en-US" w:bidi="ar-SA"/>
      </w:rPr>
    </w:lvl>
    <w:lvl w:ilvl="1" w:tplc="AA4246DC">
      <w:numFmt w:val="bullet"/>
      <w:lvlText w:val="•"/>
      <w:lvlJc w:val="left"/>
      <w:pPr>
        <w:ind w:left="1111" w:hanging="164"/>
      </w:pPr>
      <w:rPr>
        <w:rFonts w:hint="default"/>
        <w:lang w:val="en-US" w:eastAsia="en-US" w:bidi="ar-SA"/>
      </w:rPr>
    </w:lvl>
    <w:lvl w:ilvl="2" w:tplc="EE68D03A">
      <w:numFmt w:val="bullet"/>
      <w:lvlText w:val="•"/>
      <w:lvlJc w:val="left"/>
      <w:pPr>
        <w:ind w:left="1483" w:hanging="164"/>
      </w:pPr>
      <w:rPr>
        <w:rFonts w:hint="default"/>
        <w:lang w:val="en-US" w:eastAsia="en-US" w:bidi="ar-SA"/>
      </w:rPr>
    </w:lvl>
    <w:lvl w:ilvl="3" w:tplc="E3BAEF5C">
      <w:numFmt w:val="bullet"/>
      <w:lvlText w:val="•"/>
      <w:lvlJc w:val="left"/>
      <w:pPr>
        <w:ind w:left="1855" w:hanging="164"/>
      </w:pPr>
      <w:rPr>
        <w:rFonts w:hint="default"/>
        <w:lang w:val="en-US" w:eastAsia="en-US" w:bidi="ar-SA"/>
      </w:rPr>
    </w:lvl>
    <w:lvl w:ilvl="4" w:tplc="1A78F7D0">
      <w:numFmt w:val="bullet"/>
      <w:lvlText w:val="•"/>
      <w:lvlJc w:val="left"/>
      <w:pPr>
        <w:ind w:left="2227" w:hanging="164"/>
      </w:pPr>
      <w:rPr>
        <w:rFonts w:hint="default"/>
        <w:lang w:val="en-US" w:eastAsia="en-US" w:bidi="ar-SA"/>
      </w:rPr>
    </w:lvl>
    <w:lvl w:ilvl="5" w:tplc="6BAE5206">
      <w:numFmt w:val="bullet"/>
      <w:lvlText w:val="•"/>
      <w:lvlJc w:val="left"/>
      <w:pPr>
        <w:ind w:left="2599" w:hanging="164"/>
      </w:pPr>
      <w:rPr>
        <w:rFonts w:hint="default"/>
        <w:lang w:val="en-US" w:eastAsia="en-US" w:bidi="ar-SA"/>
      </w:rPr>
    </w:lvl>
    <w:lvl w:ilvl="6" w:tplc="39666654">
      <w:numFmt w:val="bullet"/>
      <w:lvlText w:val="•"/>
      <w:lvlJc w:val="left"/>
      <w:pPr>
        <w:ind w:left="2971" w:hanging="164"/>
      </w:pPr>
      <w:rPr>
        <w:rFonts w:hint="default"/>
        <w:lang w:val="en-US" w:eastAsia="en-US" w:bidi="ar-SA"/>
      </w:rPr>
    </w:lvl>
    <w:lvl w:ilvl="7" w:tplc="3A2056A6">
      <w:numFmt w:val="bullet"/>
      <w:lvlText w:val="•"/>
      <w:lvlJc w:val="left"/>
      <w:pPr>
        <w:ind w:left="3342" w:hanging="164"/>
      </w:pPr>
      <w:rPr>
        <w:rFonts w:hint="default"/>
        <w:lang w:val="en-US" w:eastAsia="en-US" w:bidi="ar-SA"/>
      </w:rPr>
    </w:lvl>
    <w:lvl w:ilvl="8" w:tplc="AFAA9DB0">
      <w:numFmt w:val="bullet"/>
      <w:lvlText w:val="•"/>
      <w:lvlJc w:val="left"/>
      <w:pPr>
        <w:ind w:left="3714" w:hanging="164"/>
      </w:pPr>
      <w:rPr>
        <w:rFonts w:hint="default"/>
        <w:lang w:val="en-US" w:eastAsia="en-US" w:bidi="ar-SA"/>
      </w:rPr>
    </w:lvl>
  </w:abstractNum>
  <w:abstractNum w:abstractNumId="38">
    <w:nsid w:val="7821675D"/>
    <w:multiLevelType w:val="hybridMultilevel"/>
    <w:tmpl w:val="7006113A"/>
    <w:lvl w:ilvl="0" w:tplc="257417DA">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59A468D2">
      <w:numFmt w:val="bullet"/>
      <w:lvlText w:val="•"/>
      <w:lvlJc w:val="left"/>
      <w:pPr>
        <w:ind w:left="1908" w:hanging="488"/>
      </w:pPr>
      <w:rPr>
        <w:rFonts w:hint="default"/>
        <w:lang w:val="en-US" w:eastAsia="en-US" w:bidi="ar-SA"/>
      </w:rPr>
    </w:lvl>
    <w:lvl w:ilvl="2" w:tplc="B81A3200">
      <w:numFmt w:val="bullet"/>
      <w:lvlText w:val="•"/>
      <w:lvlJc w:val="left"/>
      <w:pPr>
        <w:ind w:left="2856" w:hanging="488"/>
      </w:pPr>
      <w:rPr>
        <w:rFonts w:hint="default"/>
        <w:lang w:val="en-US" w:eastAsia="en-US" w:bidi="ar-SA"/>
      </w:rPr>
    </w:lvl>
    <w:lvl w:ilvl="3" w:tplc="7BD28456">
      <w:numFmt w:val="bullet"/>
      <w:lvlText w:val="•"/>
      <w:lvlJc w:val="left"/>
      <w:pPr>
        <w:ind w:left="3804" w:hanging="488"/>
      </w:pPr>
      <w:rPr>
        <w:rFonts w:hint="default"/>
        <w:lang w:val="en-US" w:eastAsia="en-US" w:bidi="ar-SA"/>
      </w:rPr>
    </w:lvl>
    <w:lvl w:ilvl="4" w:tplc="65FA7D2C">
      <w:numFmt w:val="bullet"/>
      <w:lvlText w:val="•"/>
      <w:lvlJc w:val="left"/>
      <w:pPr>
        <w:ind w:left="4752" w:hanging="488"/>
      </w:pPr>
      <w:rPr>
        <w:rFonts w:hint="default"/>
        <w:lang w:val="en-US" w:eastAsia="en-US" w:bidi="ar-SA"/>
      </w:rPr>
    </w:lvl>
    <w:lvl w:ilvl="5" w:tplc="5CE88582">
      <w:numFmt w:val="bullet"/>
      <w:lvlText w:val="•"/>
      <w:lvlJc w:val="left"/>
      <w:pPr>
        <w:ind w:left="5700" w:hanging="488"/>
      </w:pPr>
      <w:rPr>
        <w:rFonts w:hint="default"/>
        <w:lang w:val="en-US" w:eastAsia="en-US" w:bidi="ar-SA"/>
      </w:rPr>
    </w:lvl>
    <w:lvl w:ilvl="6" w:tplc="5832E142">
      <w:numFmt w:val="bullet"/>
      <w:lvlText w:val="•"/>
      <w:lvlJc w:val="left"/>
      <w:pPr>
        <w:ind w:left="6648" w:hanging="488"/>
      </w:pPr>
      <w:rPr>
        <w:rFonts w:hint="default"/>
        <w:lang w:val="en-US" w:eastAsia="en-US" w:bidi="ar-SA"/>
      </w:rPr>
    </w:lvl>
    <w:lvl w:ilvl="7" w:tplc="4AA048DE">
      <w:numFmt w:val="bullet"/>
      <w:lvlText w:val="•"/>
      <w:lvlJc w:val="left"/>
      <w:pPr>
        <w:ind w:left="7596" w:hanging="488"/>
      </w:pPr>
      <w:rPr>
        <w:rFonts w:hint="default"/>
        <w:lang w:val="en-US" w:eastAsia="en-US" w:bidi="ar-SA"/>
      </w:rPr>
    </w:lvl>
    <w:lvl w:ilvl="8" w:tplc="FBFA61BE">
      <w:numFmt w:val="bullet"/>
      <w:lvlText w:val="•"/>
      <w:lvlJc w:val="left"/>
      <w:pPr>
        <w:ind w:left="8544" w:hanging="488"/>
      </w:pPr>
      <w:rPr>
        <w:rFonts w:hint="default"/>
        <w:lang w:val="en-US" w:eastAsia="en-US" w:bidi="ar-SA"/>
      </w:rPr>
    </w:lvl>
  </w:abstractNum>
  <w:abstractNum w:abstractNumId="39">
    <w:nsid w:val="7A8D3C16"/>
    <w:multiLevelType w:val="hybridMultilevel"/>
    <w:tmpl w:val="8D82374A"/>
    <w:lvl w:ilvl="0" w:tplc="82383FB0">
      <w:start w:val="2"/>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976B632">
      <w:numFmt w:val="bullet"/>
      <w:lvlText w:val="•"/>
      <w:lvlJc w:val="left"/>
      <w:pPr>
        <w:ind w:left="1908" w:hanging="360"/>
      </w:pPr>
      <w:rPr>
        <w:rFonts w:hint="default"/>
        <w:lang w:val="en-US" w:eastAsia="en-US" w:bidi="ar-SA"/>
      </w:rPr>
    </w:lvl>
    <w:lvl w:ilvl="2" w:tplc="2F08B0C6">
      <w:numFmt w:val="bullet"/>
      <w:lvlText w:val="•"/>
      <w:lvlJc w:val="left"/>
      <w:pPr>
        <w:ind w:left="2856" w:hanging="360"/>
      </w:pPr>
      <w:rPr>
        <w:rFonts w:hint="default"/>
        <w:lang w:val="en-US" w:eastAsia="en-US" w:bidi="ar-SA"/>
      </w:rPr>
    </w:lvl>
    <w:lvl w:ilvl="3" w:tplc="41D62614">
      <w:numFmt w:val="bullet"/>
      <w:lvlText w:val="•"/>
      <w:lvlJc w:val="left"/>
      <w:pPr>
        <w:ind w:left="3804" w:hanging="360"/>
      </w:pPr>
      <w:rPr>
        <w:rFonts w:hint="default"/>
        <w:lang w:val="en-US" w:eastAsia="en-US" w:bidi="ar-SA"/>
      </w:rPr>
    </w:lvl>
    <w:lvl w:ilvl="4" w:tplc="374228FE">
      <w:numFmt w:val="bullet"/>
      <w:lvlText w:val="•"/>
      <w:lvlJc w:val="left"/>
      <w:pPr>
        <w:ind w:left="4752" w:hanging="360"/>
      </w:pPr>
      <w:rPr>
        <w:rFonts w:hint="default"/>
        <w:lang w:val="en-US" w:eastAsia="en-US" w:bidi="ar-SA"/>
      </w:rPr>
    </w:lvl>
    <w:lvl w:ilvl="5" w:tplc="23108E08">
      <w:numFmt w:val="bullet"/>
      <w:lvlText w:val="•"/>
      <w:lvlJc w:val="left"/>
      <w:pPr>
        <w:ind w:left="5700" w:hanging="360"/>
      </w:pPr>
      <w:rPr>
        <w:rFonts w:hint="default"/>
        <w:lang w:val="en-US" w:eastAsia="en-US" w:bidi="ar-SA"/>
      </w:rPr>
    </w:lvl>
    <w:lvl w:ilvl="6" w:tplc="5E6A9D5A">
      <w:numFmt w:val="bullet"/>
      <w:lvlText w:val="•"/>
      <w:lvlJc w:val="left"/>
      <w:pPr>
        <w:ind w:left="6648" w:hanging="360"/>
      </w:pPr>
      <w:rPr>
        <w:rFonts w:hint="default"/>
        <w:lang w:val="en-US" w:eastAsia="en-US" w:bidi="ar-SA"/>
      </w:rPr>
    </w:lvl>
    <w:lvl w:ilvl="7" w:tplc="123CEF9E">
      <w:numFmt w:val="bullet"/>
      <w:lvlText w:val="•"/>
      <w:lvlJc w:val="left"/>
      <w:pPr>
        <w:ind w:left="7596" w:hanging="360"/>
      </w:pPr>
      <w:rPr>
        <w:rFonts w:hint="default"/>
        <w:lang w:val="en-US" w:eastAsia="en-US" w:bidi="ar-SA"/>
      </w:rPr>
    </w:lvl>
    <w:lvl w:ilvl="8" w:tplc="1CB25800">
      <w:numFmt w:val="bullet"/>
      <w:lvlText w:val="•"/>
      <w:lvlJc w:val="left"/>
      <w:pPr>
        <w:ind w:left="8544" w:hanging="360"/>
      </w:pPr>
      <w:rPr>
        <w:rFonts w:hint="default"/>
        <w:lang w:val="en-US" w:eastAsia="en-US" w:bidi="ar-SA"/>
      </w:rPr>
    </w:lvl>
  </w:abstractNum>
  <w:abstractNum w:abstractNumId="40">
    <w:nsid w:val="7EBC4480"/>
    <w:multiLevelType w:val="hybridMultilevel"/>
    <w:tmpl w:val="3CC4B278"/>
    <w:lvl w:ilvl="0" w:tplc="52529312">
      <w:start w:val="1"/>
      <w:numFmt w:val="upperRoman"/>
      <w:lvlText w:val="%1."/>
      <w:lvlJc w:val="left"/>
      <w:pPr>
        <w:ind w:left="96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98CE822A">
      <w:numFmt w:val="bullet"/>
      <w:lvlText w:val="•"/>
      <w:lvlJc w:val="left"/>
      <w:pPr>
        <w:ind w:left="1908" w:hanging="500"/>
      </w:pPr>
      <w:rPr>
        <w:rFonts w:hint="default"/>
        <w:lang w:val="en-US" w:eastAsia="en-US" w:bidi="ar-SA"/>
      </w:rPr>
    </w:lvl>
    <w:lvl w:ilvl="2" w:tplc="F28A1E0C">
      <w:numFmt w:val="bullet"/>
      <w:lvlText w:val="•"/>
      <w:lvlJc w:val="left"/>
      <w:pPr>
        <w:ind w:left="2856" w:hanging="500"/>
      </w:pPr>
      <w:rPr>
        <w:rFonts w:hint="default"/>
        <w:lang w:val="en-US" w:eastAsia="en-US" w:bidi="ar-SA"/>
      </w:rPr>
    </w:lvl>
    <w:lvl w:ilvl="3" w:tplc="3DCE6828">
      <w:numFmt w:val="bullet"/>
      <w:lvlText w:val="•"/>
      <w:lvlJc w:val="left"/>
      <w:pPr>
        <w:ind w:left="3804" w:hanging="500"/>
      </w:pPr>
      <w:rPr>
        <w:rFonts w:hint="default"/>
        <w:lang w:val="en-US" w:eastAsia="en-US" w:bidi="ar-SA"/>
      </w:rPr>
    </w:lvl>
    <w:lvl w:ilvl="4" w:tplc="6748BC92">
      <w:numFmt w:val="bullet"/>
      <w:lvlText w:val="•"/>
      <w:lvlJc w:val="left"/>
      <w:pPr>
        <w:ind w:left="4752" w:hanging="500"/>
      </w:pPr>
      <w:rPr>
        <w:rFonts w:hint="default"/>
        <w:lang w:val="en-US" w:eastAsia="en-US" w:bidi="ar-SA"/>
      </w:rPr>
    </w:lvl>
    <w:lvl w:ilvl="5" w:tplc="D406A988">
      <w:numFmt w:val="bullet"/>
      <w:lvlText w:val="•"/>
      <w:lvlJc w:val="left"/>
      <w:pPr>
        <w:ind w:left="5700" w:hanging="500"/>
      </w:pPr>
      <w:rPr>
        <w:rFonts w:hint="default"/>
        <w:lang w:val="en-US" w:eastAsia="en-US" w:bidi="ar-SA"/>
      </w:rPr>
    </w:lvl>
    <w:lvl w:ilvl="6" w:tplc="78B4205A">
      <w:numFmt w:val="bullet"/>
      <w:lvlText w:val="•"/>
      <w:lvlJc w:val="left"/>
      <w:pPr>
        <w:ind w:left="6648" w:hanging="500"/>
      </w:pPr>
      <w:rPr>
        <w:rFonts w:hint="default"/>
        <w:lang w:val="en-US" w:eastAsia="en-US" w:bidi="ar-SA"/>
      </w:rPr>
    </w:lvl>
    <w:lvl w:ilvl="7" w:tplc="6364812C">
      <w:numFmt w:val="bullet"/>
      <w:lvlText w:val="•"/>
      <w:lvlJc w:val="left"/>
      <w:pPr>
        <w:ind w:left="7596" w:hanging="500"/>
      </w:pPr>
      <w:rPr>
        <w:rFonts w:hint="default"/>
        <w:lang w:val="en-US" w:eastAsia="en-US" w:bidi="ar-SA"/>
      </w:rPr>
    </w:lvl>
    <w:lvl w:ilvl="8" w:tplc="01649A64">
      <w:numFmt w:val="bullet"/>
      <w:lvlText w:val="•"/>
      <w:lvlJc w:val="left"/>
      <w:pPr>
        <w:ind w:left="8544" w:hanging="500"/>
      </w:pPr>
      <w:rPr>
        <w:rFonts w:hint="default"/>
        <w:lang w:val="en-US" w:eastAsia="en-US" w:bidi="ar-SA"/>
      </w:rPr>
    </w:lvl>
  </w:abstractNum>
  <w:num w:numId="1">
    <w:abstractNumId w:val="9"/>
  </w:num>
  <w:num w:numId="2">
    <w:abstractNumId w:val="33"/>
  </w:num>
  <w:num w:numId="3">
    <w:abstractNumId w:val="32"/>
  </w:num>
  <w:num w:numId="4">
    <w:abstractNumId w:val="14"/>
  </w:num>
  <w:num w:numId="5">
    <w:abstractNumId w:val="20"/>
  </w:num>
  <w:num w:numId="6">
    <w:abstractNumId w:val="36"/>
  </w:num>
  <w:num w:numId="7">
    <w:abstractNumId w:val="16"/>
  </w:num>
  <w:num w:numId="8">
    <w:abstractNumId w:val="31"/>
  </w:num>
  <w:num w:numId="9">
    <w:abstractNumId w:val="39"/>
  </w:num>
  <w:num w:numId="10">
    <w:abstractNumId w:val="25"/>
  </w:num>
  <w:num w:numId="11">
    <w:abstractNumId w:val="6"/>
  </w:num>
  <w:num w:numId="12">
    <w:abstractNumId w:val="11"/>
  </w:num>
  <w:num w:numId="13">
    <w:abstractNumId w:val="2"/>
  </w:num>
  <w:num w:numId="14">
    <w:abstractNumId w:val="13"/>
  </w:num>
  <w:num w:numId="15">
    <w:abstractNumId w:val="23"/>
  </w:num>
  <w:num w:numId="16">
    <w:abstractNumId w:val="21"/>
  </w:num>
  <w:num w:numId="17">
    <w:abstractNumId w:val="30"/>
  </w:num>
  <w:num w:numId="18">
    <w:abstractNumId w:val="10"/>
  </w:num>
  <w:num w:numId="19">
    <w:abstractNumId w:val="29"/>
  </w:num>
  <w:num w:numId="20">
    <w:abstractNumId w:val="15"/>
  </w:num>
  <w:num w:numId="21">
    <w:abstractNumId w:val="7"/>
  </w:num>
  <w:num w:numId="22">
    <w:abstractNumId w:val="35"/>
  </w:num>
  <w:num w:numId="23">
    <w:abstractNumId w:val="34"/>
  </w:num>
  <w:num w:numId="24">
    <w:abstractNumId w:val="37"/>
  </w:num>
  <w:num w:numId="25">
    <w:abstractNumId w:val="1"/>
  </w:num>
  <w:num w:numId="26">
    <w:abstractNumId w:val="12"/>
  </w:num>
  <w:num w:numId="27">
    <w:abstractNumId w:val="28"/>
  </w:num>
  <w:num w:numId="28">
    <w:abstractNumId w:val="0"/>
  </w:num>
  <w:num w:numId="29">
    <w:abstractNumId w:val="19"/>
  </w:num>
  <w:num w:numId="30">
    <w:abstractNumId w:val="8"/>
  </w:num>
  <w:num w:numId="31">
    <w:abstractNumId w:val="18"/>
  </w:num>
  <w:num w:numId="32">
    <w:abstractNumId w:val="17"/>
  </w:num>
  <w:num w:numId="33">
    <w:abstractNumId w:val="24"/>
  </w:num>
  <w:num w:numId="34">
    <w:abstractNumId w:val="38"/>
  </w:num>
  <w:num w:numId="35">
    <w:abstractNumId w:val="3"/>
  </w:num>
  <w:num w:numId="36">
    <w:abstractNumId w:val="22"/>
  </w:num>
  <w:num w:numId="37">
    <w:abstractNumId w:val="26"/>
  </w:num>
  <w:num w:numId="38">
    <w:abstractNumId w:val="40"/>
  </w:num>
  <w:num w:numId="39">
    <w:abstractNumId w:val="27"/>
  </w:num>
  <w:num w:numId="40">
    <w:abstractNumId w:val="4"/>
  </w:num>
  <w:num w:numId="4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706248"/>
    <w:rsid w:val="001D35F2"/>
    <w:rsid w:val="00393EF6"/>
    <w:rsid w:val="006074D4"/>
    <w:rsid w:val="0070624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06248"/>
    <w:rPr>
      <w:rFonts w:ascii="Times New Roman" w:eastAsia="Times New Roman" w:hAnsi="Times New Roman" w:cs="Times New Roman"/>
    </w:rPr>
  </w:style>
  <w:style w:type="paragraph" w:styleId="Heading1">
    <w:name w:val="heading 1"/>
    <w:basedOn w:val="Normal"/>
    <w:uiPriority w:val="1"/>
    <w:qFormat/>
    <w:rsid w:val="00706248"/>
    <w:pPr>
      <w:ind w:left="360"/>
      <w:outlineLvl w:val="0"/>
    </w:pPr>
    <w:rPr>
      <w:rFonts w:ascii="Arial" w:eastAsia="Arial" w:hAnsi="Arial" w:cs="Arial"/>
      <w:b/>
      <w:bCs/>
      <w:sz w:val="28"/>
      <w:szCs w:val="28"/>
      <w:u w:val="single" w:color="000000"/>
    </w:rPr>
  </w:style>
  <w:style w:type="paragraph" w:styleId="Heading2">
    <w:name w:val="heading 2"/>
    <w:basedOn w:val="Normal"/>
    <w:uiPriority w:val="1"/>
    <w:qFormat/>
    <w:rsid w:val="00706248"/>
    <w:pPr>
      <w:ind w:left="360"/>
      <w:outlineLvl w:val="1"/>
    </w:pPr>
    <w:rPr>
      <w:b/>
      <w:bCs/>
      <w:sz w:val="24"/>
      <w:szCs w:val="24"/>
    </w:rPr>
  </w:style>
  <w:style w:type="paragraph" w:styleId="Heading3">
    <w:name w:val="heading 3"/>
    <w:basedOn w:val="Normal"/>
    <w:uiPriority w:val="1"/>
    <w:qFormat/>
    <w:rsid w:val="00706248"/>
    <w:pPr>
      <w:ind w:left="2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06248"/>
    <w:pPr>
      <w:ind w:left="240"/>
    </w:pPr>
    <w:rPr>
      <w:sz w:val="24"/>
      <w:szCs w:val="24"/>
    </w:rPr>
  </w:style>
  <w:style w:type="paragraph" w:styleId="ListParagraph">
    <w:name w:val="List Paragraph"/>
    <w:basedOn w:val="Normal"/>
    <w:uiPriority w:val="1"/>
    <w:qFormat/>
    <w:rsid w:val="00706248"/>
    <w:pPr>
      <w:ind w:left="960" w:hanging="360"/>
    </w:pPr>
  </w:style>
  <w:style w:type="paragraph" w:customStyle="1" w:styleId="TableParagraph">
    <w:name w:val="Table Paragraph"/>
    <w:basedOn w:val="Normal"/>
    <w:uiPriority w:val="1"/>
    <w:qFormat/>
    <w:rsid w:val="00706248"/>
  </w:style>
  <w:style w:type="paragraph" w:styleId="BalloonText">
    <w:name w:val="Balloon Text"/>
    <w:basedOn w:val="Normal"/>
    <w:link w:val="BalloonTextChar"/>
    <w:uiPriority w:val="99"/>
    <w:semiHidden/>
    <w:unhideWhenUsed/>
    <w:rsid w:val="001D35F2"/>
    <w:rPr>
      <w:rFonts w:ascii="Tahoma" w:hAnsi="Tahoma" w:cs="Tahoma"/>
      <w:sz w:val="16"/>
      <w:szCs w:val="16"/>
    </w:rPr>
  </w:style>
  <w:style w:type="character" w:customStyle="1" w:styleId="BalloonTextChar">
    <w:name w:val="Balloon Text Char"/>
    <w:basedOn w:val="DefaultParagraphFont"/>
    <w:link w:val="BalloonText"/>
    <w:uiPriority w:val="99"/>
    <w:semiHidden/>
    <w:rsid w:val="001D35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26</Pages>
  <Words>5068</Words>
  <Characters>28888</Characters>
  <Application>Microsoft Office Word</Application>
  <DocSecurity>0</DocSecurity>
  <Lines>240</Lines>
  <Paragraphs>67</Paragraphs>
  <ScaleCrop>false</ScaleCrop>
  <Company/>
  <LinksUpToDate>false</LinksUpToDate>
  <CharactersWithSpaces>33889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vaio</cp:lastModifiedBy>
  <cp:revision>4</cp:revision>
  <dcterms:created xsi:type="dcterms:W3CDTF">2025-04-07T07:09:00Z</dcterms:created>
  <dcterms:modified xsi:type="dcterms:W3CDTF">2025-04-07T09:44:00Z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2015-02-13T00:00:00Z</vt:filetime>
  </property>
  <property fmtid="{D5CDD505-2E9C-101B-9397-08002B2CF9AE}" pid="3" name="Creator">
    <vt:lpwstr>Microsoft® Office Word 2007</vt:lpwstr>
  </property>
  <property fmtid="{D5CDD505-2E9C-101B-9397-08002B2CF9AE}" pid="4" name="LastSaved">
    <vt:filetime>2025-04-07T00:00:00Z</vt:filetime>
  </property>
  <property fmtid="{D5CDD505-2E9C-101B-9397-08002B2CF9AE}" pid="5" name="Producer">
    <vt:lpwstr>3-Heights(TM) PDF Security Shell 4.8.25.2 (http://www.pdf-tools.com)</vt:lpwstr>
  </property>
</Properties>
</file>